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039" w:rsidRPr="002E1991" w:rsidRDefault="00864039" w:rsidP="00864039">
      <w:pPr>
        <w:autoSpaceDE w:val="0"/>
        <w:autoSpaceDN w:val="0"/>
        <w:adjustRightInd w:val="0"/>
        <w:spacing w:before="108" w:after="108"/>
        <w:outlineLvl w:val="0"/>
        <w:rPr>
          <w:bCs/>
        </w:rPr>
      </w:pPr>
    </w:p>
    <w:p w:rsidR="007812A0" w:rsidRDefault="007812A0"/>
    <w:p w:rsidR="007812A0" w:rsidRDefault="007812A0" w:rsidP="007812A0">
      <w:pPr>
        <w:ind w:left="5812"/>
      </w:pPr>
      <w:r>
        <w:t xml:space="preserve">Приложение к постановлению администрации города </w:t>
      </w:r>
    </w:p>
    <w:p w:rsidR="007812A0" w:rsidRDefault="007812A0" w:rsidP="007812A0">
      <w:pPr>
        <w:ind w:left="5812"/>
      </w:pPr>
      <w:r>
        <w:t xml:space="preserve">от </w:t>
      </w:r>
      <w:r w:rsidR="004E108E">
        <w:t>06.04.2020 № 696</w:t>
      </w:r>
    </w:p>
    <w:p w:rsidR="007812A0" w:rsidRDefault="007812A0" w:rsidP="007812A0">
      <w:pPr>
        <w:ind w:left="5812"/>
      </w:pPr>
      <w:r>
        <w:t xml:space="preserve">«Приложение к постановлению </w:t>
      </w:r>
    </w:p>
    <w:p w:rsidR="007812A0" w:rsidRPr="00020B4A" w:rsidRDefault="007812A0" w:rsidP="007812A0">
      <w:pPr>
        <w:ind w:left="5812"/>
      </w:pPr>
      <w:r>
        <w:t>от 06.04.2020 №</w:t>
      </w:r>
      <w:r w:rsidRPr="00020B4A">
        <w:t>696</w:t>
      </w:r>
      <w:r w:rsidR="00BA46E3">
        <w:t>»</w:t>
      </w:r>
    </w:p>
    <w:p w:rsidR="007812A0" w:rsidRDefault="007812A0" w:rsidP="007812A0">
      <w:pPr>
        <w:ind w:left="5812"/>
      </w:pPr>
    </w:p>
    <w:p w:rsidR="007812A0" w:rsidRPr="00FD13B0" w:rsidRDefault="007812A0" w:rsidP="007812A0">
      <w:pPr>
        <w:shd w:val="clear" w:color="auto" w:fill="FFFFFF"/>
        <w:jc w:val="center"/>
      </w:pPr>
      <w:r>
        <w:t>ПОРЯДОК</w:t>
      </w:r>
    </w:p>
    <w:p w:rsidR="007812A0" w:rsidRDefault="007812A0" w:rsidP="007812A0">
      <w:pPr>
        <w:shd w:val="clear" w:color="auto" w:fill="FFFFFF"/>
        <w:jc w:val="center"/>
      </w:pPr>
      <w:r>
        <w:t xml:space="preserve">предоставления грантов в форме субсидий победителям конкурса </w:t>
      </w:r>
    </w:p>
    <w:p w:rsidR="007812A0" w:rsidRDefault="007812A0" w:rsidP="007812A0">
      <w:pPr>
        <w:shd w:val="clear" w:color="auto" w:fill="FFFFFF"/>
        <w:jc w:val="center"/>
      </w:pPr>
      <w:r>
        <w:t>«Грант главы города Мегиона на развитие гражданского общества»</w:t>
      </w:r>
    </w:p>
    <w:p w:rsidR="007812A0" w:rsidRDefault="007812A0" w:rsidP="007812A0">
      <w:pPr>
        <w:shd w:val="clear" w:color="auto" w:fill="FFFFFF"/>
        <w:jc w:val="center"/>
      </w:pPr>
      <w:r>
        <w:t>(далее - Порядок)</w:t>
      </w:r>
    </w:p>
    <w:p w:rsidR="007812A0" w:rsidRDefault="007812A0" w:rsidP="007812A0">
      <w:pPr>
        <w:tabs>
          <w:tab w:val="left" w:pos="7605"/>
        </w:tabs>
        <w:autoSpaceDE w:val="0"/>
        <w:autoSpaceDN w:val="0"/>
        <w:adjustRightInd w:val="0"/>
        <w:outlineLvl w:val="0"/>
      </w:pPr>
      <w:r>
        <w:tab/>
      </w:r>
    </w:p>
    <w:p w:rsidR="007812A0" w:rsidRDefault="007812A0" w:rsidP="007812A0">
      <w:pPr>
        <w:autoSpaceDE w:val="0"/>
        <w:autoSpaceDN w:val="0"/>
        <w:adjustRightInd w:val="0"/>
        <w:jc w:val="center"/>
        <w:outlineLvl w:val="0"/>
      </w:pPr>
      <w:r>
        <w:t xml:space="preserve">Глава </w:t>
      </w:r>
      <w:r w:rsidRPr="00625557">
        <w:t>1</w:t>
      </w:r>
      <w:r>
        <w:t>. Общие положения</w:t>
      </w:r>
    </w:p>
    <w:p w:rsidR="007812A0" w:rsidRDefault="007812A0" w:rsidP="007812A0">
      <w:pPr>
        <w:autoSpaceDE w:val="0"/>
        <w:autoSpaceDN w:val="0"/>
        <w:adjustRightInd w:val="0"/>
        <w:jc w:val="center"/>
        <w:outlineLvl w:val="0"/>
      </w:pPr>
    </w:p>
    <w:p w:rsidR="007812A0" w:rsidRDefault="007812A0" w:rsidP="007812A0">
      <w:pPr>
        <w:autoSpaceDE w:val="0"/>
        <w:autoSpaceDN w:val="0"/>
        <w:adjustRightInd w:val="0"/>
        <w:ind w:firstLine="709"/>
        <w:jc w:val="both"/>
        <w:rPr>
          <w:rFonts w:eastAsiaTheme="minorHAnsi"/>
          <w:lang w:eastAsia="en-US"/>
        </w:rPr>
      </w:pPr>
      <w:r>
        <w:t>1.</w:t>
      </w:r>
      <w:proofErr w:type="gramStart"/>
      <w:r>
        <w:t>1.</w:t>
      </w:r>
      <w:r w:rsidRPr="00516D9D">
        <w:rPr>
          <w:rFonts w:eastAsiaTheme="minorHAnsi"/>
          <w:lang w:eastAsia="en-US"/>
        </w:rPr>
        <w:t>Настоящий</w:t>
      </w:r>
      <w:proofErr w:type="gramEnd"/>
      <w:r w:rsidRPr="00516D9D">
        <w:rPr>
          <w:rFonts w:eastAsiaTheme="minorHAnsi"/>
          <w:lang w:eastAsia="en-US"/>
        </w:rPr>
        <w:t xml:space="preserve"> Порядок регулирует цель, условия и порядок предоставления гранта в форме субсид</w:t>
      </w:r>
      <w:r>
        <w:rPr>
          <w:rFonts w:eastAsiaTheme="minorHAnsi"/>
          <w:lang w:eastAsia="en-US"/>
        </w:rPr>
        <w:t>ии некоммерческим организациям победителям конкурса «Грант главы города Мегиона на развитие гражданского общества» (далее – грант, грант в форме субсидии) в рамках реализации муниципальной программы «Развитие гражданского общества на территории города Мегиона на 2020 - 2025 годы».</w:t>
      </w:r>
    </w:p>
    <w:p w:rsidR="007812A0" w:rsidRDefault="007812A0" w:rsidP="007812A0">
      <w:pPr>
        <w:autoSpaceDE w:val="0"/>
        <w:autoSpaceDN w:val="0"/>
        <w:adjustRightInd w:val="0"/>
        <w:ind w:firstLine="709"/>
        <w:jc w:val="both"/>
        <w:rPr>
          <w:rFonts w:eastAsiaTheme="minorHAnsi"/>
          <w:lang w:eastAsia="en-US"/>
        </w:rPr>
      </w:pPr>
      <w:r>
        <w:rPr>
          <w:rFonts w:eastAsiaTheme="minorHAnsi"/>
          <w:lang w:eastAsia="en-US"/>
        </w:rPr>
        <w:t>1.2.В настоящем Порядке используются следующие термины:</w:t>
      </w:r>
    </w:p>
    <w:p w:rsidR="007812A0" w:rsidRDefault="007812A0" w:rsidP="007812A0">
      <w:pPr>
        <w:autoSpaceDE w:val="0"/>
        <w:autoSpaceDN w:val="0"/>
        <w:adjustRightInd w:val="0"/>
        <w:ind w:firstLine="709"/>
        <w:jc w:val="both"/>
        <w:outlineLvl w:val="0"/>
      </w:pPr>
      <w:r>
        <w:rPr>
          <w:rFonts w:eastAsiaTheme="minorHAnsi"/>
          <w:lang w:eastAsia="en-US"/>
        </w:rPr>
        <w:t>проект (</w:t>
      </w:r>
      <w:r>
        <w:t>социально значимый проект) - комплекс мероприятий, направленных на оказание помощи гражданам или другим некоммерческим организациям по направлениям, определяемым настоящим порядком;</w:t>
      </w:r>
    </w:p>
    <w:p w:rsidR="007812A0" w:rsidRDefault="007812A0" w:rsidP="007812A0">
      <w:pPr>
        <w:autoSpaceDE w:val="0"/>
        <w:autoSpaceDN w:val="0"/>
        <w:adjustRightInd w:val="0"/>
        <w:ind w:firstLine="709"/>
        <w:jc w:val="both"/>
        <w:rPr>
          <w:rFonts w:eastAsiaTheme="minorHAnsi"/>
          <w:lang w:eastAsia="en-US"/>
        </w:rPr>
      </w:pPr>
      <w:r>
        <w:rPr>
          <w:rFonts w:eastAsiaTheme="minorHAnsi"/>
          <w:lang w:eastAsia="en-US"/>
        </w:rPr>
        <w:t>грант - денежные средства в форме субсидии, предоставляемые на безвозмездной основе на возмещение затрат на реализацию проекта;</w:t>
      </w:r>
    </w:p>
    <w:p w:rsidR="007812A0" w:rsidRDefault="007812A0" w:rsidP="007812A0">
      <w:pPr>
        <w:autoSpaceDE w:val="0"/>
        <w:autoSpaceDN w:val="0"/>
        <w:adjustRightInd w:val="0"/>
        <w:ind w:firstLine="709"/>
        <w:jc w:val="both"/>
      </w:pPr>
      <w:r>
        <w:rPr>
          <w:rFonts w:eastAsiaTheme="minorHAnsi"/>
          <w:lang w:eastAsia="en-US"/>
        </w:rPr>
        <w:t xml:space="preserve">получатель гранта - </w:t>
      </w:r>
      <w:r>
        <w:t>социально ориентированная некоммерческая организация – победитель конкурса, заключившая договор с администрацией города, на расчетный счет которой поступили финансовые средства;</w:t>
      </w:r>
    </w:p>
    <w:p w:rsidR="007812A0" w:rsidRPr="00AD4D39" w:rsidRDefault="007812A0" w:rsidP="007812A0">
      <w:pPr>
        <w:autoSpaceDE w:val="0"/>
        <w:autoSpaceDN w:val="0"/>
        <w:adjustRightInd w:val="0"/>
        <w:ind w:firstLine="709"/>
        <w:jc w:val="both"/>
      </w:pPr>
      <w:r>
        <w:t>1.</w:t>
      </w:r>
      <w:proofErr w:type="gramStart"/>
      <w:r>
        <w:t>3.</w:t>
      </w:r>
      <w:r>
        <w:rPr>
          <w:rFonts w:eastAsiaTheme="minorHAnsi"/>
          <w:lang w:eastAsia="en-US"/>
        </w:rPr>
        <w:t>Целью</w:t>
      </w:r>
      <w:proofErr w:type="gramEnd"/>
      <w:r>
        <w:rPr>
          <w:rFonts w:eastAsiaTheme="minorHAnsi"/>
          <w:lang w:eastAsia="en-US"/>
        </w:rPr>
        <w:t xml:space="preserve"> предоставления гранта является оказание поддержки некоммерческим организациям, не являющимся государственными (муниципальными) учреждениями, реализующим</w:t>
      </w:r>
      <w:r w:rsidRPr="00AD4D39">
        <w:rPr>
          <w:rFonts w:eastAsiaTheme="minorHAnsi"/>
          <w:lang w:eastAsia="en-US"/>
        </w:rPr>
        <w:t xml:space="preserve"> </w:t>
      </w:r>
      <w:r>
        <w:rPr>
          <w:rFonts w:eastAsiaTheme="minorHAnsi"/>
          <w:lang w:eastAsia="en-US"/>
        </w:rPr>
        <w:t xml:space="preserve">социально значимые проекты </w:t>
      </w:r>
      <w:r>
        <w:t xml:space="preserve">на территории города Мегиона. </w:t>
      </w:r>
    </w:p>
    <w:p w:rsidR="007812A0" w:rsidRDefault="007812A0" w:rsidP="007812A0">
      <w:pPr>
        <w:autoSpaceDE w:val="0"/>
        <w:autoSpaceDN w:val="0"/>
        <w:adjustRightInd w:val="0"/>
        <w:ind w:firstLine="709"/>
        <w:jc w:val="both"/>
        <w:outlineLvl w:val="0"/>
      </w:pPr>
      <w:r>
        <w:rPr>
          <w:rFonts w:eastAsiaTheme="minorHAnsi"/>
          <w:lang w:eastAsia="en-US"/>
        </w:rPr>
        <w:t>1.</w:t>
      </w:r>
      <w:proofErr w:type="gramStart"/>
      <w:r>
        <w:rPr>
          <w:rFonts w:eastAsiaTheme="minorHAnsi"/>
          <w:lang w:eastAsia="en-US"/>
        </w:rPr>
        <w:t>4.Организатором</w:t>
      </w:r>
      <w:proofErr w:type="gramEnd"/>
      <w:r>
        <w:rPr>
          <w:rFonts w:eastAsiaTheme="minorHAnsi"/>
          <w:lang w:eastAsia="en-US"/>
        </w:rPr>
        <w:t xml:space="preserve"> Конкурса является </w:t>
      </w:r>
      <w:r w:rsidR="00BA46E3">
        <w:rPr>
          <w:rFonts w:eastAsiaTheme="minorHAnsi"/>
          <w:lang w:eastAsia="en-US"/>
        </w:rPr>
        <w:t>управление общественных связей</w:t>
      </w:r>
      <w:r>
        <w:rPr>
          <w:rFonts w:eastAsiaTheme="minorHAnsi"/>
          <w:lang w:eastAsia="en-US"/>
        </w:rPr>
        <w:t xml:space="preserve"> администрации города (далее - Уполномоченный орган).</w:t>
      </w:r>
    </w:p>
    <w:p w:rsidR="007812A0" w:rsidRDefault="007812A0" w:rsidP="007812A0">
      <w:pPr>
        <w:autoSpaceDE w:val="0"/>
        <w:autoSpaceDN w:val="0"/>
        <w:adjustRightInd w:val="0"/>
        <w:ind w:firstLine="709"/>
        <w:jc w:val="both"/>
        <w:outlineLvl w:val="0"/>
        <w:rPr>
          <w:rFonts w:eastAsiaTheme="minorHAnsi"/>
          <w:lang w:eastAsia="en-US"/>
        </w:rPr>
      </w:pPr>
      <w:r>
        <w:rPr>
          <w:rFonts w:eastAsiaTheme="minorHAnsi"/>
          <w:lang w:eastAsia="en-US"/>
        </w:rPr>
        <w:t xml:space="preserve">1.5.Предоставление гранта осуществляется в пределах лимитов бюджетных обязательств, предусмотренных в бюджете города Мегиона на соответствующий финансовый год и на плановый период, доведенных до Уполномоченного органа на цели, указанные </w:t>
      </w:r>
      <w:r w:rsidRPr="00F10F64">
        <w:rPr>
          <w:rFonts w:eastAsiaTheme="minorHAnsi"/>
          <w:lang w:eastAsia="en-US"/>
        </w:rPr>
        <w:t xml:space="preserve">в </w:t>
      </w:r>
      <w:hyperlink r:id="rId8" w:history="1">
        <w:r w:rsidRPr="00F10F64">
          <w:rPr>
            <w:rFonts w:eastAsiaTheme="minorHAnsi"/>
            <w:lang w:eastAsia="en-US"/>
          </w:rPr>
          <w:t>пункте 1.3</w:t>
        </w:r>
      </w:hyperlink>
      <w:r w:rsidRPr="00F10F64">
        <w:rPr>
          <w:rFonts w:eastAsiaTheme="minorHAnsi"/>
          <w:lang w:eastAsia="en-US"/>
        </w:rPr>
        <w:t xml:space="preserve"> нас</w:t>
      </w:r>
      <w:r>
        <w:rPr>
          <w:rFonts w:eastAsiaTheme="minorHAnsi"/>
          <w:lang w:eastAsia="en-US"/>
        </w:rPr>
        <w:t>тоящего Порядка.</w:t>
      </w:r>
    </w:p>
    <w:p w:rsidR="007812A0" w:rsidRDefault="007812A0" w:rsidP="007812A0">
      <w:pPr>
        <w:autoSpaceDE w:val="0"/>
        <w:autoSpaceDN w:val="0"/>
        <w:adjustRightInd w:val="0"/>
        <w:ind w:firstLine="709"/>
        <w:jc w:val="both"/>
        <w:outlineLvl w:val="0"/>
        <w:rPr>
          <w:rFonts w:eastAsiaTheme="minorHAnsi"/>
          <w:lang w:eastAsia="en-US"/>
        </w:rPr>
      </w:pPr>
      <w:r>
        <w:rPr>
          <w:rFonts w:eastAsiaTheme="minorHAnsi"/>
          <w:lang w:eastAsia="en-US"/>
        </w:rPr>
        <w:t>Объем средств на предоставление гранта предусматривается решением о бюджете города Мегиона на соответствующий финансовый год и на плановый период.</w:t>
      </w:r>
    </w:p>
    <w:p w:rsidR="007812A0" w:rsidRPr="00664561" w:rsidRDefault="007812A0" w:rsidP="007812A0">
      <w:pPr>
        <w:autoSpaceDE w:val="0"/>
        <w:autoSpaceDN w:val="0"/>
        <w:adjustRightInd w:val="0"/>
        <w:ind w:firstLine="709"/>
        <w:jc w:val="both"/>
        <w:outlineLvl w:val="0"/>
      </w:pPr>
      <w:r w:rsidRPr="00664561">
        <w:rPr>
          <w:rFonts w:eastAsiaTheme="minorHAnsi"/>
          <w:lang w:eastAsia="en-US"/>
        </w:rPr>
        <w:t>1.</w:t>
      </w:r>
      <w:proofErr w:type="gramStart"/>
      <w:r w:rsidRPr="00664561">
        <w:rPr>
          <w:rFonts w:eastAsiaTheme="minorHAnsi"/>
          <w:lang w:eastAsia="en-US"/>
        </w:rPr>
        <w:t>6.</w:t>
      </w:r>
      <w:r w:rsidRPr="00664561">
        <w:t>На</w:t>
      </w:r>
      <w:proofErr w:type="gramEnd"/>
      <w:r w:rsidRPr="00664561">
        <w:t xml:space="preserve"> конкурс могут быть представлены проекты социально ориентированных некоммерческих организаций, предусматривающие осуществление деятельности по следующим направлениям:</w:t>
      </w:r>
    </w:p>
    <w:p w:rsidR="007812A0" w:rsidRPr="00664561" w:rsidRDefault="00725FC0" w:rsidP="007812A0">
      <w:pPr>
        <w:autoSpaceDE w:val="0"/>
        <w:autoSpaceDN w:val="0"/>
        <w:adjustRightInd w:val="0"/>
        <w:ind w:firstLine="709"/>
        <w:jc w:val="both"/>
        <w:rPr>
          <w:shd w:val="clear" w:color="auto" w:fill="FFFFFF"/>
        </w:rPr>
      </w:pPr>
      <w:r w:rsidRPr="00664561">
        <w:rPr>
          <w:rFonts w:eastAsiaTheme="minorHAnsi"/>
          <w:lang w:eastAsia="en-US"/>
        </w:rPr>
        <w:t>с</w:t>
      </w:r>
      <w:r w:rsidR="00BA46E3" w:rsidRPr="00664561">
        <w:rPr>
          <w:rFonts w:eastAsiaTheme="minorHAnsi"/>
          <w:lang w:eastAsia="en-US"/>
        </w:rPr>
        <w:t>оциальное обслуживание, социальная поддержка и защита граждан;</w:t>
      </w:r>
    </w:p>
    <w:p w:rsidR="007812A0" w:rsidRPr="00664561" w:rsidRDefault="007812A0" w:rsidP="007812A0">
      <w:pPr>
        <w:autoSpaceDE w:val="0"/>
        <w:autoSpaceDN w:val="0"/>
        <w:adjustRightInd w:val="0"/>
        <w:ind w:firstLine="709"/>
        <w:jc w:val="both"/>
        <w:rPr>
          <w:shd w:val="clear" w:color="auto" w:fill="FFFFFF"/>
        </w:rPr>
      </w:pPr>
      <w:r w:rsidRPr="00664561">
        <w:rPr>
          <w:rFonts w:eastAsiaTheme="minorHAnsi"/>
          <w:lang w:eastAsia="en-US"/>
        </w:rPr>
        <w:t>поддержание межнационального и межконфессионального мира и согласия, развитие межнационального сотрудничества;</w:t>
      </w:r>
    </w:p>
    <w:p w:rsidR="007812A0" w:rsidRPr="00664561" w:rsidRDefault="007812A0" w:rsidP="007812A0">
      <w:pPr>
        <w:autoSpaceDE w:val="0"/>
        <w:autoSpaceDN w:val="0"/>
        <w:adjustRightInd w:val="0"/>
        <w:ind w:firstLine="709"/>
        <w:jc w:val="both"/>
        <w:rPr>
          <w:rFonts w:eastAsiaTheme="minorHAnsi"/>
          <w:lang w:eastAsia="en-US"/>
        </w:rPr>
      </w:pPr>
      <w:r w:rsidRPr="00664561">
        <w:rPr>
          <w:rFonts w:eastAsiaTheme="minorHAnsi"/>
          <w:lang w:eastAsia="en-US"/>
        </w:rPr>
        <w:t>патриотическое, в том числе военно-патриотическое, воспитание граждан Российской Федерации;</w:t>
      </w:r>
    </w:p>
    <w:p w:rsidR="007812A0" w:rsidRPr="00664561" w:rsidRDefault="007812A0" w:rsidP="007812A0">
      <w:pPr>
        <w:autoSpaceDE w:val="0"/>
        <w:autoSpaceDN w:val="0"/>
        <w:adjustRightInd w:val="0"/>
        <w:ind w:firstLine="709"/>
        <w:jc w:val="both"/>
        <w:rPr>
          <w:rFonts w:eastAsiaTheme="minorHAnsi"/>
          <w:lang w:eastAsia="en-US"/>
        </w:rPr>
      </w:pPr>
      <w:r w:rsidRPr="00664561">
        <w:rPr>
          <w:rFonts w:eastAsiaTheme="minorHAnsi"/>
          <w:lang w:eastAsia="en-US"/>
        </w:rPr>
        <w:t>развитие благотворительности и добровольчества;</w:t>
      </w:r>
    </w:p>
    <w:p w:rsidR="007812A0" w:rsidRPr="00664561" w:rsidRDefault="007812A0" w:rsidP="007812A0">
      <w:pPr>
        <w:autoSpaceDE w:val="0"/>
        <w:autoSpaceDN w:val="0"/>
        <w:adjustRightInd w:val="0"/>
        <w:ind w:firstLine="709"/>
        <w:jc w:val="both"/>
        <w:rPr>
          <w:rFonts w:eastAsiaTheme="minorHAnsi"/>
          <w:lang w:eastAsia="en-US"/>
        </w:rPr>
      </w:pPr>
      <w:r w:rsidRPr="00664561">
        <w:rPr>
          <w:rFonts w:eastAsiaTheme="minorHAnsi"/>
          <w:lang w:eastAsia="en-US"/>
        </w:rPr>
        <w:t>развитие инфраструктуры сектора социально ориентированных некоммерческих организаций, добровольчества;</w:t>
      </w:r>
    </w:p>
    <w:p w:rsidR="007812A0" w:rsidRPr="00664561" w:rsidRDefault="007812A0" w:rsidP="007812A0">
      <w:pPr>
        <w:autoSpaceDE w:val="0"/>
        <w:autoSpaceDN w:val="0"/>
        <w:adjustRightInd w:val="0"/>
        <w:ind w:firstLine="709"/>
        <w:jc w:val="both"/>
        <w:rPr>
          <w:rFonts w:eastAsiaTheme="minorHAnsi"/>
          <w:lang w:eastAsia="en-US"/>
        </w:rPr>
      </w:pPr>
      <w:r w:rsidRPr="00664561">
        <w:rPr>
          <w:rFonts w:eastAsiaTheme="minorHAnsi"/>
          <w:lang w:eastAsia="en-US"/>
        </w:rPr>
        <w:lastRenderedPageBreak/>
        <w:t>повышение уровня правосознания граждан, оказание юридической помощи на безвозмездной или льготной основе гражданам и некоммерческим организациям, деятельность по защите прав и сво</w:t>
      </w:r>
      <w:r w:rsidR="00BA46E3" w:rsidRPr="00664561">
        <w:rPr>
          <w:rFonts w:eastAsiaTheme="minorHAnsi"/>
          <w:lang w:eastAsia="en-US"/>
        </w:rPr>
        <w:t>бод человека;</w:t>
      </w:r>
    </w:p>
    <w:p w:rsidR="00BA46E3" w:rsidRPr="00664561" w:rsidRDefault="00BA46E3" w:rsidP="007812A0">
      <w:pPr>
        <w:autoSpaceDE w:val="0"/>
        <w:autoSpaceDN w:val="0"/>
        <w:adjustRightInd w:val="0"/>
        <w:ind w:firstLine="709"/>
        <w:jc w:val="both"/>
        <w:rPr>
          <w:rFonts w:eastAsiaTheme="minorHAnsi"/>
          <w:lang w:eastAsia="en-US"/>
        </w:rPr>
      </w:pPr>
      <w:r w:rsidRPr="00664561">
        <w:rPr>
          <w:rFonts w:eastAsiaTheme="minorHAnsi"/>
          <w:lang w:eastAsia="en-US"/>
        </w:rPr>
        <w:t>охрана окружающей среды и защита животных;</w:t>
      </w:r>
    </w:p>
    <w:p w:rsidR="00BA46E3" w:rsidRPr="00664561" w:rsidRDefault="00254561" w:rsidP="007812A0">
      <w:pPr>
        <w:autoSpaceDE w:val="0"/>
        <w:autoSpaceDN w:val="0"/>
        <w:adjustRightInd w:val="0"/>
        <w:ind w:firstLine="709"/>
        <w:jc w:val="both"/>
        <w:rPr>
          <w:rFonts w:eastAsiaTheme="minorHAnsi"/>
          <w:lang w:eastAsia="en-US"/>
        </w:rPr>
      </w:pPr>
      <w:r w:rsidRPr="00664561">
        <w:rPr>
          <w:rFonts w:eastAsiaTheme="minorHAnsi"/>
          <w:lang w:eastAsia="en-US"/>
        </w:rPr>
        <w:t xml:space="preserve">деятельность в сфере социально-экономического и культурного развития коренных малочисленных народов Севера, защита исконной среды обитания, традиционного образа жизни, хозяйственной деятельности и промыслов. </w:t>
      </w:r>
    </w:p>
    <w:p w:rsidR="007812A0" w:rsidRPr="00C147F0" w:rsidRDefault="007812A0" w:rsidP="007812A0">
      <w:pPr>
        <w:autoSpaceDE w:val="0"/>
        <w:autoSpaceDN w:val="0"/>
        <w:adjustRightInd w:val="0"/>
        <w:ind w:firstLine="709"/>
        <w:jc w:val="both"/>
        <w:rPr>
          <w:rFonts w:eastAsiaTheme="minorHAnsi"/>
          <w:lang w:eastAsia="en-US"/>
        </w:rPr>
      </w:pPr>
      <w:r w:rsidRPr="00664561">
        <w:rPr>
          <w:rFonts w:eastAsiaTheme="minorHAnsi"/>
          <w:lang w:eastAsia="en-US"/>
        </w:rPr>
        <w:t>1.7.К категории получателей грантов в форме субсидий относятся некоммерческие организации, не являющиеся государственными (муниципальными</w:t>
      </w:r>
      <w:r>
        <w:rPr>
          <w:rFonts w:eastAsiaTheme="minorHAnsi"/>
          <w:lang w:eastAsia="en-US"/>
        </w:rPr>
        <w:t xml:space="preserve">) учреждениями, соответствующие критериям, установленным </w:t>
      </w:r>
      <w:hyperlink r:id="rId9" w:history="1">
        <w:r w:rsidRPr="00C147F0">
          <w:rPr>
            <w:rFonts w:eastAsiaTheme="minorHAnsi"/>
            <w:lang w:eastAsia="en-US"/>
          </w:rPr>
          <w:t>пунктом 1.8</w:t>
        </w:r>
      </w:hyperlink>
      <w:r w:rsidRPr="00C147F0">
        <w:rPr>
          <w:rFonts w:eastAsiaTheme="minorHAnsi"/>
          <w:lang w:eastAsia="en-US"/>
        </w:rPr>
        <w:t xml:space="preserve"> настоящего Порядка, и реализующие социально значимые проекты, по направлениям, указанным в </w:t>
      </w:r>
      <w:hyperlink r:id="rId10" w:history="1">
        <w:r w:rsidRPr="00C147F0">
          <w:rPr>
            <w:rFonts w:eastAsiaTheme="minorHAnsi"/>
            <w:lang w:eastAsia="en-US"/>
          </w:rPr>
          <w:t>1.6</w:t>
        </w:r>
      </w:hyperlink>
      <w:r w:rsidRPr="00C147F0">
        <w:rPr>
          <w:rFonts w:eastAsiaTheme="minorHAnsi"/>
          <w:lang w:eastAsia="en-US"/>
        </w:rPr>
        <w:t xml:space="preserve"> настоящего Порядка.</w:t>
      </w:r>
    </w:p>
    <w:p w:rsidR="007812A0" w:rsidRDefault="007812A0" w:rsidP="007812A0">
      <w:pPr>
        <w:autoSpaceDE w:val="0"/>
        <w:autoSpaceDN w:val="0"/>
        <w:adjustRightInd w:val="0"/>
        <w:ind w:firstLine="709"/>
        <w:jc w:val="both"/>
        <w:rPr>
          <w:rFonts w:eastAsiaTheme="minorHAnsi"/>
          <w:lang w:eastAsia="en-US"/>
        </w:rPr>
      </w:pPr>
      <w:r>
        <w:rPr>
          <w:rFonts w:eastAsiaTheme="minorHAnsi"/>
          <w:lang w:eastAsia="en-US"/>
        </w:rPr>
        <w:t>1.</w:t>
      </w:r>
      <w:proofErr w:type="gramStart"/>
      <w:r>
        <w:rPr>
          <w:rFonts w:eastAsiaTheme="minorHAnsi"/>
          <w:lang w:eastAsia="en-US"/>
        </w:rPr>
        <w:t>8.Критериями</w:t>
      </w:r>
      <w:proofErr w:type="gramEnd"/>
      <w:r>
        <w:rPr>
          <w:rFonts w:eastAsiaTheme="minorHAnsi"/>
          <w:lang w:eastAsia="en-US"/>
        </w:rPr>
        <w:t xml:space="preserve"> для участия в Конкурсе для получателей грантов в форме субсидий являются наличие государственной регистрации в Министерстве юстиции Российской Федерации в качестве юридического лица и осуществление деятельности на территории города Мегиона по направлениям, указанным в пункте 1.6 настоящего порядка.</w:t>
      </w:r>
    </w:p>
    <w:p w:rsidR="007812A0" w:rsidRPr="003F55D7" w:rsidRDefault="007812A0" w:rsidP="007812A0">
      <w:pPr>
        <w:autoSpaceDE w:val="0"/>
        <w:autoSpaceDN w:val="0"/>
        <w:adjustRightInd w:val="0"/>
        <w:ind w:firstLine="709"/>
        <w:jc w:val="both"/>
        <w:rPr>
          <w:rFonts w:eastAsiaTheme="minorHAnsi"/>
          <w:lang w:eastAsia="en-US"/>
        </w:rPr>
      </w:pPr>
      <w:r w:rsidRPr="003F55D7">
        <w:rPr>
          <w:rFonts w:eastAsiaTheme="minorHAnsi"/>
          <w:lang w:eastAsia="en-US"/>
        </w:rPr>
        <w:t>1.</w:t>
      </w:r>
      <w:proofErr w:type="gramStart"/>
      <w:r w:rsidRPr="003F55D7">
        <w:rPr>
          <w:rFonts w:eastAsiaTheme="minorHAnsi"/>
          <w:lang w:eastAsia="en-US"/>
        </w:rPr>
        <w:t>9.Информация</w:t>
      </w:r>
      <w:proofErr w:type="gramEnd"/>
      <w:r w:rsidRPr="003F55D7">
        <w:rPr>
          <w:rFonts w:eastAsiaTheme="minorHAnsi"/>
          <w:lang w:eastAsia="en-US"/>
        </w:rPr>
        <w:t xml:space="preserve"> о размещении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решения о бюджете (проекта решения о внесении изменений в решение о бюджете) сведений о субсидиях.</w:t>
      </w:r>
    </w:p>
    <w:p w:rsidR="007812A0" w:rsidRPr="00CC1058" w:rsidRDefault="007812A0" w:rsidP="007812A0">
      <w:pPr>
        <w:autoSpaceDE w:val="0"/>
        <w:autoSpaceDN w:val="0"/>
        <w:adjustRightInd w:val="0"/>
        <w:ind w:firstLine="709"/>
        <w:jc w:val="both"/>
        <w:rPr>
          <w:rFonts w:eastAsiaTheme="minorHAnsi"/>
          <w:lang w:eastAsia="en-US"/>
        </w:rPr>
      </w:pPr>
    </w:p>
    <w:p w:rsidR="007812A0" w:rsidRPr="00CC1058" w:rsidRDefault="007812A0" w:rsidP="007812A0">
      <w:pPr>
        <w:autoSpaceDE w:val="0"/>
        <w:autoSpaceDN w:val="0"/>
        <w:adjustRightInd w:val="0"/>
        <w:ind w:firstLine="709"/>
        <w:jc w:val="center"/>
        <w:outlineLvl w:val="0"/>
      </w:pPr>
      <w:r w:rsidRPr="00CC1058">
        <w:t>Глава 2. Порядок проведения Конкурса</w:t>
      </w:r>
    </w:p>
    <w:p w:rsidR="007812A0" w:rsidRPr="00CC1058" w:rsidRDefault="007812A0" w:rsidP="007812A0">
      <w:pPr>
        <w:autoSpaceDE w:val="0"/>
        <w:autoSpaceDN w:val="0"/>
        <w:adjustRightInd w:val="0"/>
        <w:ind w:firstLine="709"/>
        <w:jc w:val="center"/>
        <w:outlineLvl w:val="0"/>
      </w:pPr>
    </w:p>
    <w:p w:rsidR="007812A0" w:rsidRPr="009B0DE9" w:rsidRDefault="007812A0" w:rsidP="007812A0">
      <w:pPr>
        <w:autoSpaceDE w:val="0"/>
        <w:autoSpaceDN w:val="0"/>
        <w:adjustRightInd w:val="0"/>
        <w:ind w:firstLine="709"/>
        <w:jc w:val="both"/>
        <w:rPr>
          <w:rFonts w:eastAsiaTheme="minorHAnsi"/>
          <w:lang w:eastAsia="en-US"/>
        </w:rPr>
      </w:pPr>
      <w:r w:rsidRPr="009B0DE9">
        <w:rPr>
          <w:rFonts w:eastAsiaTheme="minorHAnsi"/>
          <w:lang w:eastAsia="en-US"/>
        </w:rPr>
        <w:t xml:space="preserve">2.1.Сроки и место приема документов, даты проведения этапов Конкурса устанавливаются </w:t>
      </w:r>
      <w:r w:rsidR="00BA46E3" w:rsidRPr="009B0DE9">
        <w:rPr>
          <w:rFonts w:eastAsiaTheme="minorHAnsi"/>
          <w:lang w:eastAsia="en-US"/>
        </w:rPr>
        <w:t xml:space="preserve">информационным сообщением, размещенным на официальном сайте администрации города </w:t>
      </w:r>
      <w:hyperlink r:id="rId11" w:history="1">
        <w:r w:rsidR="00BA46E3" w:rsidRPr="009B0DE9">
          <w:rPr>
            <w:rStyle w:val="aa"/>
            <w:rFonts w:eastAsiaTheme="minorHAnsi"/>
            <w:color w:val="auto"/>
            <w:u w:val="none"/>
            <w:lang w:val="en-US" w:eastAsia="en-US"/>
          </w:rPr>
          <w:t>www</w:t>
        </w:r>
        <w:r w:rsidR="00BA46E3" w:rsidRPr="009B0DE9">
          <w:rPr>
            <w:rStyle w:val="aa"/>
            <w:rFonts w:eastAsiaTheme="minorHAnsi"/>
            <w:color w:val="auto"/>
            <w:u w:val="none"/>
            <w:lang w:eastAsia="en-US"/>
          </w:rPr>
          <w:t>.</w:t>
        </w:r>
        <w:proofErr w:type="spellStart"/>
        <w:r w:rsidR="00BA46E3" w:rsidRPr="009B0DE9">
          <w:rPr>
            <w:rStyle w:val="aa"/>
            <w:rFonts w:eastAsiaTheme="minorHAnsi"/>
            <w:color w:val="auto"/>
            <w:u w:val="none"/>
            <w:lang w:val="en-US" w:eastAsia="en-US"/>
          </w:rPr>
          <w:t>admmegion</w:t>
        </w:r>
        <w:proofErr w:type="spellEnd"/>
        <w:r w:rsidR="00BA46E3" w:rsidRPr="009B0DE9">
          <w:rPr>
            <w:rStyle w:val="aa"/>
            <w:rFonts w:eastAsiaTheme="minorHAnsi"/>
            <w:color w:val="auto"/>
            <w:u w:val="none"/>
            <w:lang w:eastAsia="en-US"/>
          </w:rPr>
          <w:t>.</w:t>
        </w:r>
        <w:proofErr w:type="spellStart"/>
        <w:r w:rsidR="00BA46E3" w:rsidRPr="009B0DE9">
          <w:rPr>
            <w:rStyle w:val="aa"/>
            <w:rFonts w:eastAsiaTheme="minorHAnsi"/>
            <w:color w:val="auto"/>
            <w:u w:val="none"/>
            <w:lang w:val="en-US" w:eastAsia="en-US"/>
          </w:rPr>
          <w:t>ru</w:t>
        </w:r>
        <w:proofErr w:type="spellEnd"/>
      </w:hyperlink>
      <w:r w:rsidRPr="009B0DE9">
        <w:rPr>
          <w:rFonts w:eastAsiaTheme="minorHAnsi"/>
          <w:lang w:eastAsia="en-US"/>
        </w:rPr>
        <w:t xml:space="preserve"> (далее - решение о проведении Конкурса).</w:t>
      </w:r>
    </w:p>
    <w:p w:rsidR="007812A0" w:rsidRPr="00CC1058" w:rsidRDefault="007812A0" w:rsidP="007812A0">
      <w:pPr>
        <w:autoSpaceDE w:val="0"/>
        <w:autoSpaceDN w:val="0"/>
        <w:adjustRightInd w:val="0"/>
        <w:ind w:firstLine="709"/>
        <w:jc w:val="both"/>
        <w:rPr>
          <w:rFonts w:eastAsiaTheme="minorHAnsi"/>
          <w:lang w:eastAsia="en-US"/>
        </w:rPr>
      </w:pPr>
      <w:r w:rsidRPr="00CC1058">
        <w:rPr>
          <w:rFonts w:eastAsiaTheme="minorHAnsi"/>
          <w:lang w:eastAsia="en-US"/>
        </w:rPr>
        <w:t xml:space="preserve">Уполномоченным органом не позднее чем за 5 рабочих дней до даты начала приема документов для участия в Конкурс размещается на официальном сайте администрации города </w:t>
      </w:r>
      <w:hyperlink r:id="rId12" w:history="1">
        <w:r w:rsidRPr="00725FC0">
          <w:rPr>
            <w:rStyle w:val="aa"/>
            <w:rFonts w:eastAsiaTheme="minorHAnsi"/>
            <w:color w:val="auto"/>
            <w:u w:val="none"/>
            <w:lang w:val="en-US" w:eastAsia="en-US"/>
          </w:rPr>
          <w:t>www</w:t>
        </w:r>
        <w:r w:rsidRPr="00725FC0">
          <w:rPr>
            <w:rStyle w:val="aa"/>
            <w:rFonts w:eastAsiaTheme="minorHAnsi"/>
            <w:color w:val="auto"/>
            <w:u w:val="none"/>
            <w:lang w:eastAsia="en-US"/>
          </w:rPr>
          <w:t>.</w:t>
        </w:r>
        <w:proofErr w:type="spellStart"/>
        <w:r w:rsidRPr="00725FC0">
          <w:rPr>
            <w:rStyle w:val="aa"/>
            <w:rFonts w:eastAsiaTheme="minorHAnsi"/>
            <w:color w:val="auto"/>
            <w:u w:val="none"/>
            <w:lang w:val="en-US" w:eastAsia="en-US"/>
          </w:rPr>
          <w:t>admmegion</w:t>
        </w:r>
        <w:proofErr w:type="spellEnd"/>
        <w:r w:rsidRPr="00725FC0">
          <w:rPr>
            <w:rStyle w:val="aa"/>
            <w:rFonts w:eastAsiaTheme="minorHAnsi"/>
            <w:color w:val="auto"/>
            <w:u w:val="none"/>
            <w:lang w:eastAsia="en-US"/>
          </w:rPr>
          <w:t>.</w:t>
        </w:r>
        <w:proofErr w:type="spellStart"/>
        <w:r w:rsidRPr="00725FC0">
          <w:rPr>
            <w:rStyle w:val="aa"/>
            <w:rFonts w:eastAsiaTheme="minorHAnsi"/>
            <w:color w:val="auto"/>
            <w:u w:val="none"/>
            <w:lang w:val="en-US" w:eastAsia="en-US"/>
          </w:rPr>
          <w:t>ru</w:t>
        </w:r>
        <w:proofErr w:type="spellEnd"/>
      </w:hyperlink>
      <w:r w:rsidRPr="00725FC0">
        <w:rPr>
          <w:rStyle w:val="aa"/>
          <w:rFonts w:eastAsiaTheme="minorHAnsi"/>
          <w:color w:val="auto"/>
          <w:u w:val="none"/>
          <w:lang w:eastAsia="en-US"/>
        </w:rPr>
        <w:t xml:space="preserve"> </w:t>
      </w:r>
      <w:r w:rsidRPr="00CC1058">
        <w:rPr>
          <w:rFonts w:eastAsiaTheme="minorHAnsi"/>
          <w:lang w:eastAsia="en-US"/>
        </w:rPr>
        <w:t>информация о проведении Конкурса с указанием:</w:t>
      </w:r>
    </w:p>
    <w:p w:rsidR="007812A0" w:rsidRDefault="007812A0" w:rsidP="007812A0">
      <w:pPr>
        <w:autoSpaceDE w:val="0"/>
        <w:autoSpaceDN w:val="0"/>
        <w:adjustRightInd w:val="0"/>
        <w:ind w:firstLine="540"/>
        <w:jc w:val="both"/>
        <w:rPr>
          <w:rFonts w:eastAsiaTheme="minorHAnsi"/>
          <w:lang w:eastAsia="en-US"/>
        </w:rPr>
      </w:pPr>
      <w:r w:rsidRPr="00CC1058">
        <w:rPr>
          <w:rFonts w:eastAsiaTheme="minorHAnsi"/>
          <w:lang w:eastAsia="en-US"/>
        </w:rPr>
        <w:t xml:space="preserve">сроков проведения Конкурса (даты и времени начала (окончания) подачи (приема) предложений (заявок) участников конкурса), </w:t>
      </w:r>
    </w:p>
    <w:p w:rsidR="004E108E" w:rsidRDefault="004E108E" w:rsidP="007812A0">
      <w:pPr>
        <w:autoSpaceDE w:val="0"/>
        <w:autoSpaceDN w:val="0"/>
        <w:adjustRightInd w:val="0"/>
        <w:ind w:firstLine="540"/>
        <w:jc w:val="both"/>
        <w:rPr>
          <w:rFonts w:eastAsiaTheme="minorHAnsi"/>
          <w:lang w:eastAsia="en-US"/>
        </w:rPr>
      </w:pPr>
      <w:r>
        <w:rPr>
          <w:rFonts w:eastAsiaTheme="minorHAnsi"/>
          <w:lang w:eastAsia="en-US"/>
        </w:rPr>
        <w:t>даты начала подачи или окончания приема предложений (заявок) участников отбора, которая не может быть ранее 30-го календарного дня, следующего за днем размещения объявления о проведении отбора,</w:t>
      </w:r>
    </w:p>
    <w:p w:rsidR="007812A0" w:rsidRDefault="007812A0" w:rsidP="007812A0">
      <w:pPr>
        <w:autoSpaceDE w:val="0"/>
        <w:autoSpaceDN w:val="0"/>
        <w:adjustRightInd w:val="0"/>
        <w:ind w:firstLine="540"/>
        <w:jc w:val="both"/>
        <w:rPr>
          <w:rFonts w:eastAsiaTheme="minorHAnsi"/>
          <w:lang w:eastAsia="en-US"/>
        </w:rPr>
      </w:pPr>
      <w:r w:rsidRPr="00CC1058">
        <w:rPr>
          <w:rFonts w:eastAsiaTheme="minorHAnsi"/>
          <w:lang w:eastAsia="en-US"/>
        </w:rPr>
        <w:t xml:space="preserve">наименования, места нахождения, почтового адреса, адреса электронной почты Уполномоченного органа, </w:t>
      </w:r>
    </w:p>
    <w:p w:rsidR="007812A0" w:rsidRDefault="007812A0" w:rsidP="007812A0">
      <w:pPr>
        <w:autoSpaceDE w:val="0"/>
        <w:autoSpaceDN w:val="0"/>
        <w:adjustRightInd w:val="0"/>
        <w:ind w:firstLine="540"/>
        <w:jc w:val="both"/>
        <w:rPr>
          <w:rFonts w:eastAsiaTheme="minorHAnsi"/>
          <w:lang w:eastAsia="en-US"/>
        </w:rPr>
      </w:pPr>
      <w:r>
        <w:rPr>
          <w:rFonts w:eastAsiaTheme="minorHAnsi"/>
          <w:lang w:eastAsia="en-US"/>
        </w:rPr>
        <w:t>результатов предоставления гранта в форме субсидии,</w:t>
      </w:r>
    </w:p>
    <w:p w:rsidR="007812A0" w:rsidRDefault="004E108E" w:rsidP="007812A0">
      <w:pPr>
        <w:autoSpaceDE w:val="0"/>
        <w:autoSpaceDN w:val="0"/>
        <w:adjustRightInd w:val="0"/>
        <w:ind w:firstLine="540"/>
        <w:jc w:val="both"/>
        <w:rPr>
          <w:rFonts w:eastAsiaTheme="minorHAnsi"/>
          <w:lang w:eastAsia="en-US"/>
        </w:rPr>
      </w:pPr>
      <w:r>
        <w:rPr>
          <w:rFonts w:eastAsiaTheme="minorHAnsi"/>
          <w:lang w:eastAsia="en-US"/>
        </w:rPr>
        <w:t>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r w:rsidR="007812A0">
        <w:rPr>
          <w:rFonts w:eastAsiaTheme="minorHAnsi"/>
          <w:lang w:eastAsia="en-US"/>
        </w:rPr>
        <w:t>,</w:t>
      </w:r>
      <w:bookmarkStart w:id="0" w:name="_GoBack"/>
      <w:bookmarkEnd w:id="0"/>
    </w:p>
    <w:p w:rsidR="007812A0" w:rsidRDefault="007812A0" w:rsidP="007812A0">
      <w:pPr>
        <w:autoSpaceDE w:val="0"/>
        <w:autoSpaceDN w:val="0"/>
        <w:adjustRightInd w:val="0"/>
        <w:ind w:firstLine="540"/>
        <w:jc w:val="both"/>
        <w:rPr>
          <w:rFonts w:eastAsiaTheme="minorHAnsi"/>
          <w:lang w:eastAsia="en-US"/>
        </w:rPr>
      </w:pPr>
      <w:r w:rsidRPr="00CC1058">
        <w:rPr>
          <w:rFonts w:eastAsiaTheme="minorHAnsi"/>
          <w:lang w:eastAsia="en-US"/>
        </w:rPr>
        <w:t xml:space="preserve">требований к участникам Конкурса и перечня документов, представляемых участниками Конкурса, </w:t>
      </w:r>
    </w:p>
    <w:p w:rsidR="007812A0" w:rsidRDefault="007812A0" w:rsidP="007812A0">
      <w:pPr>
        <w:autoSpaceDE w:val="0"/>
        <w:autoSpaceDN w:val="0"/>
        <w:adjustRightInd w:val="0"/>
        <w:ind w:firstLine="540"/>
        <w:jc w:val="both"/>
        <w:rPr>
          <w:rFonts w:eastAsiaTheme="minorHAnsi"/>
          <w:lang w:eastAsia="en-US"/>
        </w:rPr>
      </w:pPr>
      <w:r w:rsidRPr="00CC1058">
        <w:rPr>
          <w:rFonts w:eastAsiaTheme="minorHAnsi"/>
          <w:lang w:eastAsia="en-US"/>
        </w:rPr>
        <w:t xml:space="preserve">порядка подачи предложений (заявок) участниками Конкурса и требований, предъявляемых к форме и содержанию предложений (заявок), подаваемых участниками Конкурса, </w:t>
      </w:r>
    </w:p>
    <w:p w:rsidR="007812A0" w:rsidRDefault="007812A0" w:rsidP="007812A0">
      <w:pPr>
        <w:autoSpaceDE w:val="0"/>
        <w:autoSpaceDN w:val="0"/>
        <w:adjustRightInd w:val="0"/>
        <w:ind w:firstLine="540"/>
        <w:jc w:val="both"/>
        <w:rPr>
          <w:rFonts w:eastAsiaTheme="minorHAnsi"/>
          <w:lang w:eastAsia="en-US"/>
        </w:rPr>
      </w:pPr>
      <w:r w:rsidRPr="00CC1058">
        <w:rPr>
          <w:rFonts w:eastAsiaTheme="minorHAnsi"/>
          <w:lang w:eastAsia="en-US"/>
        </w:rPr>
        <w:t xml:space="preserve">порядка отзыва предложений (заявок) участников Конкурса, </w:t>
      </w:r>
    </w:p>
    <w:p w:rsidR="007812A0" w:rsidRDefault="007812A0" w:rsidP="007812A0">
      <w:pPr>
        <w:autoSpaceDE w:val="0"/>
        <w:autoSpaceDN w:val="0"/>
        <w:adjustRightInd w:val="0"/>
        <w:ind w:firstLine="540"/>
        <w:jc w:val="both"/>
        <w:rPr>
          <w:rFonts w:eastAsiaTheme="minorHAnsi"/>
          <w:lang w:eastAsia="en-US"/>
        </w:rPr>
      </w:pPr>
      <w:r w:rsidRPr="00CC1058">
        <w:rPr>
          <w:rFonts w:eastAsiaTheme="minorHAnsi"/>
          <w:lang w:eastAsia="en-US"/>
        </w:rPr>
        <w:t xml:space="preserve">порядка возврата предложений (заявок) участников Конкурса, определяющего в том числе основания для возврата предложений (заявок) участников Конкурса, порядка внесения изменений в предложения (заявки) участников Конкурса, </w:t>
      </w:r>
    </w:p>
    <w:p w:rsidR="007812A0" w:rsidRDefault="007812A0" w:rsidP="007812A0">
      <w:pPr>
        <w:autoSpaceDE w:val="0"/>
        <w:autoSpaceDN w:val="0"/>
        <w:adjustRightInd w:val="0"/>
        <w:ind w:firstLine="540"/>
        <w:jc w:val="both"/>
        <w:rPr>
          <w:rFonts w:eastAsiaTheme="minorHAnsi"/>
          <w:lang w:eastAsia="en-US"/>
        </w:rPr>
      </w:pPr>
      <w:r w:rsidRPr="00CC1058">
        <w:rPr>
          <w:rFonts w:eastAsiaTheme="minorHAnsi"/>
          <w:lang w:eastAsia="en-US"/>
        </w:rPr>
        <w:t xml:space="preserve">правил рассмотрения и оценки предложений (заявок) участников Конкурса, </w:t>
      </w:r>
    </w:p>
    <w:p w:rsidR="007812A0" w:rsidRDefault="007812A0" w:rsidP="007812A0">
      <w:pPr>
        <w:autoSpaceDE w:val="0"/>
        <w:autoSpaceDN w:val="0"/>
        <w:adjustRightInd w:val="0"/>
        <w:ind w:firstLine="540"/>
        <w:jc w:val="both"/>
        <w:rPr>
          <w:rFonts w:eastAsiaTheme="minorHAnsi"/>
          <w:lang w:eastAsia="en-US"/>
        </w:rPr>
      </w:pPr>
      <w:r w:rsidRPr="00CC1058">
        <w:rPr>
          <w:rFonts w:eastAsiaTheme="minorHAnsi"/>
          <w:lang w:eastAsia="en-US"/>
        </w:rPr>
        <w:t xml:space="preserve">порядка предоставления участникам Конкурса разъяснений положений объявления о проведении Конкурса, </w:t>
      </w:r>
    </w:p>
    <w:p w:rsidR="007812A0" w:rsidRDefault="007812A0" w:rsidP="007812A0">
      <w:pPr>
        <w:autoSpaceDE w:val="0"/>
        <w:autoSpaceDN w:val="0"/>
        <w:adjustRightInd w:val="0"/>
        <w:ind w:firstLine="540"/>
        <w:jc w:val="both"/>
        <w:rPr>
          <w:rFonts w:eastAsiaTheme="minorHAnsi"/>
          <w:lang w:eastAsia="en-US"/>
        </w:rPr>
      </w:pPr>
      <w:r w:rsidRPr="00CC1058">
        <w:rPr>
          <w:rFonts w:eastAsiaTheme="minorHAnsi"/>
          <w:lang w:eastAsia="en-US"/>
        </w:rPr>
        <w:lastRenderedPageBreak/>
        <w:t xml:space="preserve">даты начала и окончания срока такого предоставления, срока, в течение которого победитель (победители) Конкурса должен подписать </w:t>
      </w:r>
      <w:proofErr w:type="gramStart"/>
      <w:r w:rsidRPr="00CC1058">
        <w:rPr>
          <w:rFonts w:eastAsiaTheme="minorHAnsi"/>
          <w:lang w:eastAsia="en-US"/>
        </w:rPr>
        <w:t>договор  о</w:t>
      </w:r>
      <w:proofErr w:type="gramEnd"/>
      <w:r w:rsidRPr="00CC1058">
        <w:rPr>
          <w:rFonts w:eastAsiaTheme="minorHAnsi"/>
          <w:lang w:eastAsia="en-US"/>
        </w:rPr>
        <w:t xml:space="preserve"> предоставлении гранта, условий признания победителя (победителей) Конкурса уклонившимся от заключения </w:t>
      </w:r>
      <w:r>
        <w:rPr>
          <w:rFonts w:eastAsiaTheme="minorHAnsi"/>
          <w:lang w:eastAsia="en-US"/>
        </w:rPr>
        <w:t>договора,</w:t>
      </w:r>
    </w:p>
    <w:p w:rsidR="007812A0" w:rsidRDefault="004E108E" w:rsidP="007812A0">
      <w:pPr>
        <w:autoSpaceDE w:val="0"/>
        <w:autoSpaceDN w:val="0"/>
        <w:adjustRightInd w:val="0"/>
        <w:ind w:firstLine="540"/>
        <w:jc w:val="both"/>
        <w:rPr>
          <w:rFonts w:eastAsiaTheme="minorHAnsi"/>
          <w:lang w:eastAsia="en-US"/>
        </w:rPr>
      </w:pPr>
      <w:r>
        <w:rPr>
          <w:rFonts w:eastAsiaTheme="minorHAnsi"/>
          <w:lang w:eastAsia="en-US"/>
        </w:rPr>
        <w:t>даты размещения результатов отбора на едином портале</w:t>
      </w:r>
      <w:r w:rsidRPr="00553079">
        <w:rPr>
          <w:rFonts w:eastAsiaTheme="minorHAnsi"/>
          <w:lang w:eastAsia="en-US"/>
        </w:rPr>
        <w:t xml:space="preserve"> </w:t>
      </w:r>
      <w:r>
        <w:rPr>
          <w:rFonts w:eastAsiaTheme="minorHAnsi"/>
          <w:lang w:eastAsia="en-US"/>
        </w:rPr>
        <w:t>(в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w:t>
      </w:r>
      <w:r w:rsidR="007812A0">
        <w:rPr>
          <w:rFonts w:eastAsiaTheme="minorHAnsi"/>
          <w:lang w:eastAsia="en-US"/>
        </w:rPr>
        <w:t>.</w:t>
      </w:r>
    </w:p>
    <w:p w:rsidR="007812A0" w:rsidRDefault="007812A0" w:rsidP="007812A0">
      <w:pPr>
        <w:autoSpaceDE w:val="0"/>
        <w:autoSpaceDN w:val="0"/>
        <w:adjustRightInd w:val="0"/>
        <w:ind w:firstLine="709"/>
        <w:jc w:val="both"/>
      </w:pPr>
      <w:r w:rsidRPr="00BC7794">
        <w:rPr>
          <w:rFonts w:eastAsiaTheme="minorHAnsi"/>
          <w:lang w:eastAsia="en-US"/>
        </w:rPr>
        <w:t>2.</w:t>
      </w:r>
      <w:proofErr w:type="gramStart"/>
      <w:r w:rsidRPr="00BC7794">
        <w:rPr>
          <w:rFonts w:eastAsiaTheme="minorHAnsi"/>
          <w:lang w:eastAsia="en-US"/>
        </w:rPr>
        <w:t>2.Конкурс</w:t>
      </w:r>
      <w:proofErr w:type="gramEnd"/>
      <w:r w:rsidRPr="00BC7794">
        <w:rPr>
          <w:rFonts w:eastAsiaTheme="minorHAnsi"/>
          <w:lang w:eastAsia="en-US"/>
        </w:rPr>
        <w:t xml:space="preserve"> проводится в открытой форме в два этапа.</w:t>
      </w:r>
      <w:r w:rsidRPr="00BC7794">
        <w:t xml:space="preserve"> </w:t>
      </w:r>
    </w:p>
    <w:p w:rsidR="007812A0" w:rsidRPr="00C55BD5" w:rsidRDefault="007812A0" w:rsidP="007812A0">
      <w:pPr>
        <w:pStyle w:val="ConsPlusNormal"/>
        <w:ind w:firstLine="709"/>
        <w:jc w:val="both"/>
        <w:rPr>
          <w:rFonts w:ascii="Times New Roman" w:hAnsi="Times New Roman" w:cs="Times New Roman"/>
          <w:sz w:val="24"/>
          <w:szCs w:val="24"/>
        </w:rPr>
      </w:pPr>
      <w:r w:rsidRPr="00C55BD5">
        <w:rPr>
          <w:rFonts w:ascii="Times New Roman" w:hAnsi="Times New Roman" w:cs="Times New Roman"/>
          <w:sz w:val="24"/>
          <w:szCs w:val="24"/>
        </w:rPr>
        <w:t xml:space="preserve">2.3.В случае, если по итогам конкурса </w:t>
      </w:r>
      <w:r w:rsidRPr="00C55BD5">
        <w:rPr>
          <w:rFonts w:ascii="Times New Roman" w:eastAsiaTheme="minorHAnsi" w:hAnsi="Times New Roman" w:cs="Times New Roman"/>
          <w:sz w:val="24"/>
          <w:szCs w:val="24"/>
          <w:lang w:eastAsia="en-US"/>
        </w:rPr>
        <w:t xml:space="preserve">лимиты бюджетных обязательств, предусмотренные в бюджете города Мегиона на соответствующий финансовый год и на плановый период, доведенные до Уполномоченного органа на цели, указанные в </w:t>
      </w:r>
      <w:hyperlink r:id="rId13" w:history="1">
        <w:r w:rsidRPr="00C55BD5">
          <w:rPr>
            <w:rFonts w:ascii="Times New Roman" w:eastAsiaTheme="minorHAnsi" w:hAnsi="Times New Roman" w:cs="Times New Roman"/>
            <w:sz w:val="24"/>
            <w:szCs w:val="24"/>
            <w:lang w:eastAsia="en-US"/>
          </w:rPr>
          <w:t>пункте 1.3</w:t>
        </w:r>
      </w:hyperlink>
      <w:r w:rsidRPr="00C55BD5">
        <w:rPr>
          <w:rFonts w:ascii="Times New Roman" w:eastAsiaTheme="minorHAnsi" w:hAnsi="Times New Roman" w:cs="Times New Roman"/>
          <w:sz w:val="24"/>
          <w:szCs w:val="24"/>
          <w:lang w:eastAsia="en-US"/>
        </w:rPr>
        <w:t xml:space="preserve"> настоящего Порядка </w:t>
      </w:r>
      <w:r w:rsidRPr="00C55BD5">
        <w:rPr>
          <w:rFonts w:ascii="Times New Roman" w:hAnsi="Times New Roman" w:cs="Times New Roman"/>
          <w:sz w:val="24"/>
          <w:szCs w:val="24"/>
        </w:rPr>
        <w:t>остались не распределенными, по решению конкурсной комиссии объявляется новый конкурс. Конкурс проводится не более двух раз в год.</w:t>
      </w:r>
    </w:p>
    <w:p w:rsidR="007812A0" w:rsidRPr="00CC1058" w:rsidRDefault="007812A0" w:rsidP="007812A0">
      <w:pPr>
        <w:autoSpaceDE w:val="0"/>
        <w:autoSpaceDN w:val="0"/>
        <w:adjustRightInd w:val="0"/>
        <w:ind w:firstLine="709"/>
        <w:jc w:val="both"/>
        <w:rPr>
          <w:rFonts w:eastAsiaTheme="minorHAnsi"/>
          <w:lang w:eastAsia="en-US"/>
        </w:rPr>
      </w:pPr>
      <w:r>
        <w:rPr>
          <w:rFonts w:eastAsiaTheme="minorHAnsi"/>
          <w:lang w:eastAsia="en-US"/>
        </w:rPr>
        <w:t>2.4</w:t>
      </w:r>
      <w:r w:rsidRPr="00CC1058">
        <w:rPr>
          <w:rFonts w:eastAsiaTheme="minorHAnsi"/>
          <w:lang w:eastAsia="en-US"/>
        </w:rPr>
        <w:t>.I этап Конкурса.</w:t>
      </w:r>
    </w:p>
    <w:p w:rsidR="007812A0" w:rsidRPr="00CC1058" w:rsidRDefault="007812A0" w:rsidP="007812A0">
      <w:pPr>
        <w:autoSpaceDE w:val="0"/>
        <w:autoSpaceDN w:val="0"/>
        <w:adjustRightInd w:val="0"/>
        <w:ind w:firstLine="709"/>
        <w:jc w:val="both"/>
        <w:rPr>
          <w:rFonts w:eastAsiaTheme="minorHAnsi"/>
          <w:lang w:eastAsia="en-US"/>
        </w:rPr>
      </w:pPr>
      <w:r w:rsidRPr="00CC1058">
        <w:rPr>
          <w:rFonts w:eastAsiaTheme="minorHAnsi"/>
          <w:lang w:eastAsia="en-US"/>
        </w:rPr>
        <w:t>Некоммерческие организации, не являющиеся государственными (муниципальными) учреждениями, претендующие на получение гранта (далее - участники Конкурса), в сроки, предусмотренные решением о проведении Конкурса, представляют в Уполномоченный орган на бумажном и электронном носителях следующие документы:</w:t>
      </w:r>
    </w:p>
    <w:p w:rsidR="007812A0" w:rsidRPr="00CC1058" w:rsidRDefault="00E3399C" w:rsidP="007812A0">
      <w:pPr>
        <w:autoSpaceDE w:val="0"/>
        <w:autoSpaceDN w:val="0"/>
        <w:adjustRightInd w:val="0"/>
        <w:ind w:firstLine="709"/>
        <w:jc w:val="both"/>
        <w:rPr>
          <w:rFonts w:eastAsiaTheme="minorHAnsi"/>
          <w:lang w:eastAsia="en-US"/>
        </w:rPr>
      </w:pPr>
      <w:hyperlink r:id="rId14" w:history="1">
        <w:r w:rsidR="007812A0" w:rsidRPr="00CC1058">
          <w:rPr>
            <w:rFonts w:eastAsiaTheme="minorHAnsi"/>
            <w:lang w:eastAsia="en-US"/>
          </w:rPr>
          <w:t>заявление</w:t>
        </w:r>
      </w:hyperlink>
      <w:r w:rsidR="007812A0" w:rsidRPr="00CC1058">
        <w:rPr>
          <w:rFonts w:eastAsiaTheme="minorHAnsi"/>
          <w:lang w:eastAsia="en-US"/>
        </w:rPr>
        <w:t xml:space="preserve"> на участие в Конкурсе (далее - заявление) по форме согласно приложению 1 к настоящему Порядку;</w:t>
      </w:r>
    </w:p>
    <w:p w:rsidR="007812A0" w:rsidRPr="00CC1058" w:rsidRDefault="007812A0" w:rsidP="007812A0">
      <w:pPr>
        <w:autoSpaceDE w:val="0"/>
        <w:autoSpaceDN w:val="0"/>
        <w:adjustRightInd w:val="0"/>
        <w:ind w:firstLine="709"/>
        <w:jc w:val="both"/>
        <w:rPr>
          <w:rFonts w:eastAsiaTheme="minorHAnsi"/>
          <w:lang w:eastAsia="en-US"/>
        </w:rPr>
      </w:pPr>
      <w:r w:rsidRPr="00CC1058">
        <w:rPr>
          <w:rFonts w:eastAsiaTheme="minorHAnsi"/>
          <w:lang w:eastAsia="en-US"/>
        </w:rPr>
        <w:t>копия устава некоммерческой организации, заверенная надлежащим образом;</w:t>
      </w:r>
    </w:p>
    <w:p w:rsidR="007812A0" w:rsidRPr="00CC1058" w:rsidRDefault="00E3399C" w:rsidP="007812A0">
      <w:pPr>
        <w:autoSpaceDE w:val="0"/>
        <w:autoSpaceDN w:val="0"/>
        <w:adjustRightInd w:val="0"/>
        <w:ind w:firstLine="709"/>
        <w:jc w:val="both"/>
        <w:rPr>
          <w:rFonts w:eastAsiaTheme="minorHAnsi"/>
          <w:lang w:eastAsia="en-US"/>
        </w:rPr>
      </w:pPr>
      <w:hyperlink r:id="rId15" w:history="1">
        <w:r w:rsidR="007812A0" w:rsidRPr="00CC1058">
          <w:rPr>
            <w:rFonts w:eastAsiaTheme="minorHAnsi"/>
            <w:lang w:eastAsia="en-US"/>
          </w:rPr>
          <w:t>согласие</w:t>
        </w:r>
      </w:hyperlink>
      <w:r w:rsidR="007812A0" w:rsidRPr="00CC1058">
        <w:rPr>
          <w:rFonts w:eastAsiaTheme="minorHAnsi"/>
          <w:lang w:eastAsia="en-US"/>
        </w:rPr>
        <w:t xml:space="preserve"> на обработку персональных данных по форме согласно приложению 2 к настоящему Порядку;</w:t>
      </w:r>
    </w:p>
    <w:p w:rsidR="007812A0" w:rsidRPr="00A82BB7" w:rsidRDefault="007812A0" w:rsidP="007812A0">
      <w:pPr>
        <w:autoSpaceDE w:val="0"/>
        <w:autoSpaceDN w:val="0"/>
        <w:adjustRightInd w:val="0"/>
        <w:ind w:firstLine="709"/>
        <w:jc w:val="both"/>
        <w:rPr>
          <w:rFonts w:eastAsiaTheme="minorHAnsi"/>
          <w:color w:val="FF0000"/>
          <w:lang w:eastAsia="en-US"/>
        </w:rPr>
      </w:pPr>
      <w:r w:rsidRPr="00CC1058">
        <w:rPr>
          <w:rFonts w:eastAsiaTheme="minorHAnsi"/>
          <w:lang w:eastAsia="en-US"/>
        </w:rPr>
        <w:t xml:space="preserve">справка Инспекции Федеральной налоговой службы по городу </w:t>
      </w:r>
      <w:proofErr w:type="spellStart"/>
      <w:r w:rsidRPr="00CC1058">
        <w:rPr>
          <w:rFonts w:eastAsiaTheme="minorHAnsi"/>
          <w:lang w:eastAsia="en-US"/>
        </w:rPr>
        <w:t>Мегиону</w:t>
      </w:r>
      <w:proofErr w:type="spellEnd"/>
      <w:r w:rsidRPr="00CC1058">
        <w:rPr>
          <w:rFonts w:eastAsiaTheme="minorHAnsi"/>
          <w:lang w:eastAsia="en-US"/>
        </w:rPr>
        <w:t xml:space="preserve"> об исполнении налогоплательщиком (плательщиком </w:t>
      </w:r>
      <w:r>
        <w:rPr>
          <w:rFonts w:eastAsiaTheme="minorHAnsi"/>
          <w:lang w:eastAsia="en-US"/>
        </w:rPr>
        <w:t>сбора, налоговым агентом) обязанности по уплате налогов, сборов, пеней штрафов, процентов, выданная на дату подачи заявки или на первое число месяца, в котором подается заявка (оригинал или электронная подпись).</w:t>
      </w:r>
    </w:p>
    <w:p w:rsidR="007812A0" w:rsidRPr="007C02C8" w:rsidRDefault="007812A0" w:rsidP="007812A0">
      <w:pPr>
        <w:autoSpaceDE w:val="0"/>
        <w:autoSpaceDN w:val="0"/>
        <w:adjustRightInd w:val="0"/>
        <w:ind w:firstLine="709"/>
        <w:jc w:val="both"/>
        <w:rPr>
          <w:rFonts w:eastAsiaTheme="minorHAnsi"/>
          <w:lang w:eastAsia="en-US"/>
        </w:rPr>
      </w:pPr>
      <w:r w:rsidRPr="007C02C8">
        <w:rPr>
          <w:rFonts w:eastAsiaTheme="minorHAnsi"/>
          <w:lang w:eastAsia="en-US"/>
        </w:rPr>
        <w:t>проект.</w:t>
      </w:r>
    </w:p>
    <w:p w:rsidR="007812A0" w:rsidRDefault="007812A0" w:rsidP="007812A0">
      <w:pPr>
        <w:autoSpaceDE w:val="0"/>
        <w:autoSpaceDN w:val="0"/>
        <w:adjustRightInd w:val="0"/>
        <w:ind w:firstLine="709"/>
        <w:jc w:val="both"/>
        <w:rPr>
          <w:rFonts w:eastAsiaTheme="minorHAnsi"/>
          <w:lang w:eastAsia="en-US"/>
        </w:rPr>
      </w:pPr>
      <w:r>
        <w:rPr>
          <w:rFonts w:eastAsiaTheme="minorHAnsi"/>
          <w:lang w:eastAsia="en-US"/>
        </w:rPr>
        <w:t>2.</w:t>
      </w:r>
      <w:proofErr w:type="gramStart"/>
      <w:r>
        <w:rPr>
          <w:rFonts w:eastAsiaTheme="minorHAnsi"/>
          <w:lang w:eastAsia="en-US"/>
        </w:rPr>
        <w:t>5.Проект</w:t>
      </w:r>
      <w:proofErr w:type="gramEnd"/>
      <w:r>
        <w:rPr>
          <w:rFonts w:eastAsiaTheme="minorHAnsi"/>
          <w:lang w:eastAsia="en-US"/>
        </w:rPr>
        <w:t>, представляемый участником Конкурса, должен содержать:</w:t>
      </w:r>
    </w:p>
    <w:p w:rsidR="007812A0" w:rsidRDefault="007812A0" w:rsidP="007812A0">
      <w:pPr>
        <w:autoSpaceDE w:val="0"/>
        <w:autoSpaceDN w:val="0"/>
        <w:adjustRightInd w:val="0"/>
        <w:ind w:firstLine="709"/>
        <w:jc w:val="both"/>
        <w:rPr>
          <w:rFonts w:eastAsiaTheme="minorHAnsi"/>
          <w:lang w:eastAsia="en-US"/>
        </w:rPr>
      </w:pPr>
      <w:r>
        <w:rPr>
          <w:rFonts w:eastAsiaTheme="minorHAnsi"/>
          <w:lang w:eastAsia="en-US"/>
        </w:rPr>
        <w:t>цели, задачи и направление проекта;</w:t>
      </w:r>
    </w:p>
    <w:p w:rsidR="007812A0" w:rsidRDefault="007812A0" w:rsidP="007812A0">
      <w:pPr>
        <w:autoSpaceDE w:val="0"/>
        <w:autoSpaceDN w:val="0"/>
        <w:adjustRightInd w:val="0"/>
        <w:ind w:firstLine="709"/>
        <w:jc w:val="both"/>
        <w:rPr>
          <w:rFonts w:eastAsiaTheme="minorHAnsi"/>
          <w:lang w:eastAsia="en-US"/>
        </w:rPr>
      </w:pPr>
      <w:r>
        <w:rPr>
          <w:rFonts w:eastAsiaTheme="minorHAnsi"/>
          <w:lang w:eastAsia="en-US"/>
        </w:rPr>
        <w:t>направление деятельности участника Конкурса;</w:t>
      </w:r>
    </w:p>
    <w:p w:rsidR="007812A0" w:rsidRDefault="007812A0" w:rsidP="007812A0">
      <w:pPr>
        <w:autoSpaceDE w:val="0"/>
        <w:autoSpaceDN w:val="0"/>
        <w:adjustRightInd w:val="0"/>
        <w:ind w:firstLine="709"/>
        <w:jc w:val="both"/>
        <w:rPr>
          <w:rFonts w:eastAsiaTheme="minorHAnsi"/>
          <w:lang w:eastAsia="en-US"/>
        </w:rPr>
      </w:pPr>
      <w:r>
        <w:rPr>
          <w:rFonts w:eastAsiaTheme="minorHAnsi"/>
          <w:lang w:eastAsia="en-US"/>
        </w:rPr>
        <w:t>обоснование значимости проекта для развития города;</w:t>
      </w:r>
    </w:p>
    <w:p w:rsidR="007812A0" w:rsidRDefault="007812A0" w:rsidP="007812A0">
      <w:pPr>
        <w:autoSpaceDE w:val="0"/>
        <w:autoSpaceDN w:val="0"/>
        <w:adjustRightInd w:val="0"/>
        <w:ind w:firstLine="709"/>
        <w:jc w:val="both"/>
        <w:rPr>
          <w:rFonts w:eastAsiaTheme="minorHAnsi"/>
          <w:lang w:eastAsia="en-US"/>
        </w:rPr>
      </w:pPr>
      <w:r>
        <w:rPr>
          <w:rFonts w:eastAsiaTheme="minorHAnsi"/>
          <w:lang w:eastAsia="en-US"/>
        </w:rPr>
        <w:t>основные этапы реализации проекта с указанием мероприятий и сроков их выполнения;</w:t>
      </w:r>
    </w:p>
    <w:p w:rsidR="007812A0" w:rsidRDefault="007812A0" w:rsidP="007812A0">
      <w:pPr>
        <w:autoSpaceDE w:val="0"/>
        <w:autoSpaceDN w:val="0"/>
        <w:adjustRightInd w:val="0"/>
        <w:ind w:firstLine="709"/>
        <w:jc w:val="both"/>
        <w:rPr>
          <w:rFonts w:eastAsiaTheme="minorHAnsi"/>
          <w:lang w:eastAsia="en-US"/>
        </w:rPr>
      </w:pPr>
      <w:r>
        <w:rPr>
          <w:rFonts w:eastAsiaTheme="minorHAnsi"/>
          <w:lang w:eastAsia="en-US"/>
        </w:rPr>
        <w:t>направление расходов на реализацию проекта;</w:t>
      </w:r>
    </w:p>
    <w:p w:rsidR="007812A0" w:rsidRDefault="007812A0" w:rsidP="007812A0">
      <w:pPr>
        <w:autoSpaceDE w:val="0"/>
        <w:autoSpaceDN w:val="0"/>
        <w:adjustRightInd w:val="0"/>
        <w:ind w:firstLine="709"/>
        <w:jc w:val="both"/>
        <w:rPr>
          <w:rFonts w:eastAsiaTheme="minorHAnsi"/>
          <w:lang w:eastAsia="en-US"/>
        </w:rPr>
      </w:pPr>
      <w:r>
        <w:rPr>
          <w:rFonts w:eastAsiaTheme="minorHAnsi"/>
          <w:lang w:eastAsia="en-US"/>
        </w:rPr>
        <w:t>информацию о наличии либо отсутствии опыта работы, образования у руководителя юридического лица и специалистов организации по заявленному в проекте направлению;</w:t>
      </w:r>
    </w:p>
    <w:p w:rsidR="007812A0" w:rsidRDefault="007812A0" w:rsidP="007812A0">
      <w:pPr>
        <w:autoSpaceDE w:val="0"/>
        <w:autoSpaceDN w:val="0"/>
        <w:adjustRightInd w:val="0"/>
        <w:ind w:firstLine="709"/>
        <w:jc w:val="both"/>
        <w:rPr>
          <w:rFonts w:eastAsiaTheme="minorHAnsi"/>
          <w:lang w:eastAsia="en-US"/>
        </w:rPr>
      </w:pPr>
      <w:r>
        <w:rPr>
          <w:rFonts w:eastAsiaTheme="minorHAnsi"/>
          <w:lang w:eastAsia="en-US"/>
        </w:rPr>
        <w:t>стоимость проекта;</w:t>
      </w:r>
    </w:p>
    <w:p w:rsidR="007812A0" w:rsidRDefault="007812A0" w:rsidP="007812A0">
      <w:pPr>
        <w:autoSpaceDE w:val="0"/>
        <w:autoSpaceDN w:val="0"/>
        <w:adjustRightInd w:val="0"/>
        <w:ind w:firstLine="709"/>
        <w:jc w:val="both"/>
        <w:rPr>
          <w:rFonts w:eastAsiaTheme="minorHAnsi"/>
          <w:lang w:eastAsia="en-US"/>
        </w:rPr>
      </w:pPr>
      <w:r>
        <w:rPr>
          <w:rFonts w:eastAsiaTheme="minorHAnsi"/>
          <w:lang w:eastAsia="en-US"/>
        </w:rPr>
        <w:t>смету расходов, произведенных на реализацию проекта, с указанием наименования конкретных расходов, их количественных показателей, соответствующих сумм расходов.</w:t>
      </w:r>
    </w:p>
    <w:p w:rsidR="007812A0" w:rsidRDefault="007812A0" w:rsidP="007812A0">
      <w:pPr>
        <w:autoSpaceDE w:val="0"/>
        <w:autoSpaceDN w:val="0"/>
        <w:adjustRightInd w:val="0"/>
        <w:ind w:firstLine="709"/>
        <w:jc w:val="both"/>
        <w:rPr>
          <w:rFonts w:eastAsiaTheme="minorHAnsi"/>
          <w:lang w:eastAsia="en-US"/>
        </w:rPr>
      </w:pPr>
      <w:r>
        <w:rPr>
          <w:rFonts w:eastAsiaTheme="minorHAnsi"/>
          <w:lang w:eastAsia="en-US"/>
        </w:rPr>
        <w:t>2.</w:t>
      </w:r>
      <w:proofErr w:type="gramStart"/>
      <w:r>
        <w:rPr>
          <w:rFonts w:eastAsiaTheme="minorHAnsi"/>
          <w:lang w:eastAsia="en-US"/>
        </w:rPr>
        <w:t>6.Участник</w:t>
      </w:r>
      <w:proofErr w:type="gramEnd"/>
      <w:r>
        <w:rPr>
          <w:rFonts w:eastAsiaTheme="minorHAnsi"/>
          <w:lang w:eastAsia="en-US"/>
        </w:rPr>
        <w:t xml:space="preserve"> Конкурса на первое число месяца, предшествующего месяцу, в котором планируется проведение Конкурса, должен соответствовать следующим требованиям:</w:t>
      </w:r>
    </w:p>
    <w:p w:rsidR="007812A0" w:rsidRDefault="007812A0" w:rsidP="007812A0">
      <w:pPr>
        <w:autoSpaceDE w:val="0"/>
        <w:autoSpaceDN w:val="0"/>
        <w:adjustRightInd w:val="0"/>
        <w:ind w:firstLine="709"/>
        <w:jc w:val="both"/>
        <w:rPr>
          <w:rFonts w:eastAsiaTheme="minorHAnsi"/>
          <w:lang w:eastAsia="en-US"/>
        </w:rPr>
      </w:pPr>
      <w:r>
        <w:rPr>
          <w:rFonts w:eastAsiaTheme="minorHAnsi"/>
          <w:lang w:eastAsia="en-US"/>
        </w:rPr>
        <w:t>у участника Конкурса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812A0" w:rsidRDefault="007812A0" w:rsidP="007812A0">
      <w:pPr>
        <w:autoSpaceDE w:val="0"/>
        <w:autoSpaceDN w:val="0"/>
        <w:adjustRightInd w:val="0"/>
        <w:ind w:firstLine="709"/>
        <w:jc w:val="both"/>
        <w:rPr>
          <w:rFonts w:eastAsiaTheme="minorHAnsi"/>
          <w:lang w:eastAsia="en-US"/>
        </w:rPr>
      </w:pPr>
      <w:r>
        <w:rPr>
          <w:rFonts w:eastAsiaTheme="minorHAnsi"/>
          <w:lang w:eastAsia="en-US"/>
        </w:rPr>
        <w:t xml:space="preserve">у участника Конкурса на дату подачи заявки должна отсутствовать просроченная задолженность по возврату в бюджет города Мегиона субсидий, бюджетных инвестиций, </w:t>
      </w:r>
      <w:r>
        <w:rPr>
          <w:rFonts w:eastAsiaTheme="minorHAnsi"/>
          <w:lang w:eastAsia="en-US"/>
        </w:rPr>
        <w:lastRenderedPageBreak/>
        <w:t>предоставленных в том числе в соответствии с иными правовыми актами, а также иная просроченная (неурегулированная) задолженность перед бюджетом города Мегиона;</w:t>
      </w:r>
    </w:p>
    <w:p w:rsidR="007812A0" w:rsidRDefault="007812A0" w:rsidP="007812A0">
      <w:pPr>
        <w:autoSpaceDE w:val="0"/>
        <w:autoSpaceDN w:val="0"/>
        <w:adjustRightInd w:val="0"/>
        <w:ind w:firstLine="709"/>
        <w:jc w:val="both"/>
        <w:rPr>
          <w:rFonts w:eastAsiaTheme="minorHAnsi"/>
          <w:lang w:eastAsia="en-US"/>
        </w:rPr>
      </w:pPr>
      <w:r>
        <w:rPr>
          <w:rFonts w:eastAsiaTheme="minorHAnsi"/>
          <w:lang w:eastAsia="en-US"/>
        </w:rPr>
        <w:t>участники Конкурса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конкурса, другого юридического лица), ликвидации, в отношении них не введена процедура банкротства, деятельность участника конкурса не приостановлена в порядке, предусмотренном законодательством Российской Федерации;</w:t>
      </w:r>
    </w:p>
    <w:p w:rsidR="007812A0" w:rsidRDefault="007812A0" w:rsidP="007812A0">
      <w:pPr>
        <w:autoSpaceDE w:val="0"/>
        <w:autoSpaceDN w:val="0"/>
        <w:adjustRightInd w:val="0"/>
        <w:ind w:firstLine="709"/>
        <w:jc w:val="both"/>
        <w:rPr>
          <w:rFonts w:eastAsiaTheme="minorHAnsi"/>
          <w:lang w:eastAsia="en-US"/>
        </w:rPr>
      </w:pPr>
      <w:r>
        <w:rPr>
          <w:rFonts w:eastAsiaTheme="minorHAnsi"/>
          <w:lang w:eastAsia="en-US"/>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конкурса, являющегося юридическим лицом;</w:t>
      </w:r>
    </w:p>
    <w:p w:rsidR="007812A0" w:rsidRDefault="007812A0" w:rsidP="007812A0">
      <w:pPr>
        <w:autoSpaceDE w:val="0"/>
        <w:autoSpaceDN w:val="0"/>
        <w:adjustRightInd w:val="0"/>
        <w:ind w:firstLine="709"/>
        <w:jc w:val="both"/>
        <w:rPr>
          <w:rFonts w:eastAsiaTheme="minorHAnsi"/>
          <w:lang w:eastAsia="en-US"/>
        </w:rPr>
      </w:pPr>
      <w:r>
        <w:rPr>
          <w:rFonts w:eastAsiaTheme="minorHAnsi"/>
          <w:lang w:eastAsia="en-US"/>
        </w:rPr>
        <w:t>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7812A0" w:rsidRDefault="007812A0" w:rsidP="007812A0">
      <w:pPr>
        <w:autoSpaceDE w:val="0"/>
        <w:autoSpaceDN w:val="0"/>
        <w:adjustRightInd w:val="0"/>
        <w:ind w:firstLine="709"/>
        <w:jc w:val="both"/>
        <w:rPr>
          <w:rFonts w:eastAsiaTheme="minorHAnsi"/>
          <w:lang w:eastAsia="en-US"/>
        </w:rPr>
      </w:pPr>
      <w:r>
        <w:rPr>
          <w:rFonts w:eastAsiaTheme="minorHAnsi"/>
          <w:lang w:eastAsia="en-US"/>
        </w:rPr>
        <w:t>участники Конкурса не должны получать средства из бюджета города Мегиона в соответствии с правовым актом, на основании иных муниципальных правовых актов на цели, установленные правовым актом.</w:t>
      </w:r>
    </w:p>
    <w:p w:rsidR="007812A0" w:rsidRDefault="007812A0" w:rsidP="007812A0">
      <w:pPr>
        <w:autoSpaceDE w:val="0"/>
        <w:autoSpaceDN w:val="0"/>
        <w:adjustRightInd w:val="0"/>
        <w:ind w:firstLine="709"/>
        <w:jc w:val="both"/>
        <w:rPr>
          <w:rFonts w:eastAsiaTheme="minorHAnsi"/>
          <w:lang w:eastAsia="en-US"/>
        </w:rPr>
      </w:pPr>
      <w:r>
        <w:rPr>
          <w:rFonts w:eastAsiaTheme="minorHAnsi"/>
          <w:lang w:eastAsia="en-US"/>
        </w:rPr>
        <w:t>2.</w:t>
      </w:r>
      <w:proofErr w:type="gramStart"/>
      <w:r>
        <w:rPr>
          <w:rFonts w:eastAsiaTheme="minorHAnsi"/>
          <w:lang w:eastAsia="en-US"/>
        </w:rPr>
        <w:t>7.Наличие</w:t>
      </w:r>
      <w:proofErr w:type="gramEnd"/>
      <w:r>
        <w:rPr>
          <w:rFonts w:eastAsiaTheme="minorHAnsi"/>
          <w:lang w:eastAsia="en-US"/>
        </w:rPr>
        <w:t xml:space="preserve"> у участника Конкурса:</w:t>
      </w:r>
    </w:p>
    <w:p w:rsidR="007812A0" w:rsidRPr="00987363" w:rsidRDefault="007812A0" w:rsidP="007812A0">
      <w:pPr>
        <w:pStyle w:val="ab"/>
        <w:shd w:val="clear" w:color="auto" w:fill="FFFFFF"/>
        <w:spacing w:before="0" w:beforeAutospacing="0" w:after="0" w:afterAutospacing="0"/>
        <w:ind w:firstLine="709"/>
        <w:jc w:val="both"/>
      </w:pPr>
      <w:r w:rsidRPr="00987363">
        <w:t xml:space="preserve">опыта, необходимого для достижения целей предоставления </w:t>
      </w:r>
      <w:r>
        <w:t>гранта;</w:t>
      </w:r>
    </w:p>
    <w:p w:rsidR="007812A0" w:rsidRPr="00987363" w:rsidRDefault="007812A0" w:rsidP="007812A0">
      <w:pPr>
        <w:pStyle w:val="ab"/>
        <w:shd w:val="clear" w:color="auto" w:fill="FFFFFF"/>
        <w:spacing w:before="0" w:beforeAutospacing="0" w:after="0" w:afterAutospacing="0"/>
        <w:ind w:firstLine="709"/>
        <w:jc w:val="both"/>
      </w:pPr>
      <w:r w:rsidRPr="00987363">
        <w:t>кадрового состава, необходимого для достижен</w:t>
      </w:r>
      <w:r>
        <w:t>ия целей предоставления гранта;</w:t>
      </w:r>
    </w:p>
    <w:p w:rsidR="007812A0" w:rsidRDefault="007812A0" w:rsidP="007812A0">
      <w:pPr>
        <w:pStyle w:val="ab"/>
        <w:shd w:val="clear" w:color="auto" w:fill="FFFFFF"/>
        <w:spacing w:before="0" w:beforeAutospacing="0" w:after="0" w:afterAutospacing="0"/>
        <w:ind w:firstLine="709"/>
        <w:jc w:val="both"/>
      </w:pPr>
      <w:r w:rsidRPr="00987363">
        <w:t xml:space="preserve">материально-технической базы, необходимой для достижения целей предоставления </w:t>
      </w:r>
      <w:r>
        <w:t>гранта;</w:t>
      </w:r>
    </w:p>
    <w:p w:rsidR="007812A0" w:rsidRPr="00A33C4D" w:rsidRDefault="007812A0" w:rsidP="007812A0">
      <w:pPr>
        <w:pStyle w:val="ab"/>
        <w:shd w:val="clear" w:color="auto" w:fill="FFFFFF"/>
        <w:spacing w:before="0" w:beforeAutospacing="0" w:after="0" w:afterAutospacing="0"/>
        <w:ind w:firstLine="709"/>
        <w:jc w:val="both"/>
      </w:pPr>
      <w:r w:rsidRPr="00987363">
        <w:t xml:space="preserve">документов, </w:t>
      </w:r>
      <w:r w:rsidRPr="00A33C4D">
        <w:t>необходимых для подтверждения соответствия участника конкурса требованиям, предусмотренным настоящим подпунктом.</w:t>
      </w:r>
    </w:p>
    <w:p w:rsidR="007812A0" w:rsidRPr="00A33C4D" w:rsidRDefault="007812A0" w:rsidP="007812A0">
      <w:pPr>
        <w:pStyle w:val="ab"/>
        <w:shd w:val="clear" w:color="auto" w:fill="FFFFFF"/>
        <w:spacing w:before="0" w:beforeAutospacing="0" w:after="0" w:afterAutospacing="0"/>
        <w:ind w:firstLine="709"/>
        <w:jc w:val="both"/>
        <w:rPr>
          <w:rFonts w:eastAsiaTheme="minorHAnsi"/>
          <w:lang w:eastAsia="en-US"/>
        </w:rPr>
      </w:pPr>
      <w:r w:rsidRPr="00A33C4D">
        <w:rPr>
          <w:rFonts w:eastAsiaTheme="minorHAnsi"/>
          <w:lang w:eastAsia="en-US"/>
        </w:rPr>
        <w:t xml:space="preserve">2.8.Участники Конкурса имеют право лично либо почтовым отправлением представить в Уполномоченный орган на бумажном и электронном носителях документы, подтверждающие соответствие требованиям, указанным в </w:t>
      </w:r>
      <w:hyperlink r:id="rId16" w:history="1">
        <w:r w:rsidRPr="00A33C4D">
          <w:rPr>
            <w:rFonts w:eastAsiaTheme="minorHAnsi"/>
            <w:lang w:eastAsia="en-US"/>
          </w:rPr>
          <w:t>пункте</w:t>
        </w:r>
      </w:hyperlink>
      <w:r w:rsidRPr="00A33C4D">
        <w:rPr>
          <w:rFonts w:eastAsiaTheme="minorHAnsi"/>
          <w:lang w:eastAsia="en-US"/>
        </w:rPr>
        <w:t xml:space="preserve"> 2.6 настоящего Порядка, одновременно с представлением документов, предусмотренных </w:t>
      </w:r>
      <w:hyperlink r:id="rId17" w:history="1">
        <w:r w:rsidRPr="00A33C4D">
          <w:rPr>
            <w:rFonts w:eastAsiaTheme="minorHAnsi"/>
            <w:lang w:eastAsia="en-US"/>
          </w:rPr>
          <w:t>в</w:t>
        </w:r>
      </w:hyperlink>
      <w:r w:rsidRPr="00A33C4D">
        <w:rPr>
          <w:rFonts w:eastAsiaTheme="minorHAnsi"/>
          <w:lang w:eastAsia="en-US"/>
        </w:rPr>
        <w:t xml:space="preserve"> пункте 2.4 настоящего Порядка.</w:t>
      </w:r>
    </w:p>
    <w:p w:rsidR="007812A0" w:rsidRPr="00A33C4D" w:rsidRDefault="007812A0" w:rsidP="007812A0">
      <w:pPr>
        <w:pStyle w:val="ab"/>
        <w:shd w:val="clear" w:color="auto" w:fill="FFFFFF"/>
        <w:spacing w:before="0" w:beforeAutospacing="0" w:after="0" w:afterAutospacing="0"/>
        <w:ind w:firstLine="709"/>
        <w:jc w:val="both"/>
        <w:rPr>
          <w:rFonts w:eastAsiaTheme="minorHAnsi"/>
          <w:lang w:eastAsia="en-US"/>
        </w:rPr>
      </w:pPr>
      <w:r w:rsidRPr="00A33C4D">
        <w:rPr>
          <w:rFonts w:eastAsiaTheme="minorHAnsi"/>
          <w:lang w:eastAsia="en-US"/>
        </w:rPr>
        <w:t>2.</w:t>
      </w:r>
      <w:proofErr w:type="gramStart"/>
      <w:r w:rsidRPr="00A33C4D">
        <w:rPr>
          <w:rFonts w:eastAsiaTheme="minorHAnsi"/>
          <w:lang w:eastAsia="en-US"/>
        </w:rPr>
        <w:t>9.Заявка</w:t>
      </w:r>
      <w:proofErr w:type="gramEnd"/>
      <w:r w:rsidRPr="00A33C4D">
        <w:rPr>
          <w:rFonts w:eastAsiaTheme="minorHAnsi"/>
          <w:lang w:eastAsia="en-US"/>
        </w:rPr>
        <w:t xml:space="preserve"> для участия в Конкурс должны быть оформлена в соответствии с приложением 1 к Порядку.  Обязательные условия, предъявляемые к форме и содержанию заявки, является наличие согласия участника Конкурса на публикацию (размещение) в информационно-телекоммуникационной сети «Интернет» информации об участнике Конкурса, о подаваемом участником Конкурса предложении (заявке), иной информации об участнике Конкурса, связанной с соответствующим Конкурсом, а также согласие на обработку персональных данных (для физического лица).</w:t>
      </w:r>
    </w:p>
    <w:p w:rsidR="007812A0" w:rsidRPr="00A33C4D" w:rsidRDefault="007812A0" w:rsidP="007812A0">
      <w:pPr>
        <w:pStyle w:val="ab"/>
        <w:shd w:val="clear" w:color="auto" w:fill="FFFFFF"/>
        <w:spacing w:before="0" w:beforeAutospacing="0" w:after="0" w:afterAutospacing="0"/>
        <w:ind w:firstLine="709"/>
        <w:jc w:val="both"/>
        <w:rPr>
          <w:rFonts w:eastAsiaTheme="minorHAnsi"/>
          <w:lang w:eastAsia="en-US"/>
        </w:rPr>
      </w:pPr>
      <w:r w:rsidRPr="00A33C4D">
        <w:rPr>
          <w:rFonts w:eastAsiaTheme="minorHAnsi"/>
          <w:lang w:eastAsia="en-US"/>
        </w:rPr>
        <w:t>2.</w:t>
      </w:r>
      <w:proofErr w:type="gramStart"/>
      <w:r w:rsidRPr="00A33C4D">
        <w:rPr>
          <w:rFonts w:eastAsiaTheme="minorHAnsi"/>
          <w:lang w:eastAsia="en-US"/>
        </w:rPr>
        <w:t>10.Социально</w:t>
      </w:r>
      <w:proofErr w:type="gramEnd"/>
      <w:r w:rsidRPr="00A33C4D">
        <w:rPr>
          <w:rFonts w:eastAsiaTheme="minorHAnsi"/>
          <w:lang w:eastAsia="en-US"/>
        </w:rPr>
        <w:t xml:space="preserve"> ориентированные некоммерческие организации могут подать для участия в конкурсе не более одной заявки, в составе которой может быть не более одного проекта.</w:t>
      </w:r>
    </w:p>
    <w:p w:rsidR="007812A0" w:rsidRPr="00A33C4D" w:rsidRDefault="007812A0" w:rsidP="007812A0">
      <w:pPr>
        <w:autoSpaceDE w:val="0"/>
        <w:autoSpaceDN w:val="0"/>
        <w:adjustRightInd w:val="0"/>
        <w:ind w:firstLine="709"/>
        <w:jc w:val="both"/>
        <w:rPr>
          <w:rFonts w:eastAsiaTheme="minorHAnsi"/>
          <w:lang w:eastAsia="en-US"/>
        </w:rPr>
      </w:pPr>
      <w:r w:rsidRPr="00A33C4D">
        <w:rPr>
          <w:rFonts w:eastAsiaTheme="minorHAnsi"/>
          <w:lang w:eastAsia="en-US"/>
        </w:rPr>
        <w:t>2.</w:t>
      </w:r>
      <w:proofErr w:type="gramStart"/>
      <w:r w:rsidRPr="00A33C4D">
        <w:rPr>
          <w:rFonts w:eastAsiaTheme="minorHAnsi"/>
          <w:lang w:eastAsia="en-US"/>
        </w:rPr>
        <w:t>11.Уполномоченный</w:t>
      </w:r>
      <w:proofErr w:type="gramEnd"/>
      <w:r w:rsidRPr="00A33C4D">
        <w:rPr>
          <w:rFonts w:eastAsiaTheme="minorHAnsi"/>
          <w:lang w:eastAsia="en-US"/>
        </w:rPr>
        <w:t xml:space="preserve"> орган в срок не позднее 7 рабочих дней со дня поступления документов, указанных в</w:t>
      </w:r>
      <w:r w:rsidRPr="00A33C4D">
        <w:t xml:space="preserve"> пунктах 2.4</w:t>
      </w:r>
      <w:r w:rsidRPr="00A33C4D">
        <w:rPr>
          <w:rFonts w:eastAsiaTheme="minorHAnsi"/>
          <w:lang w:eastAsia="en-US"/>
        </w:rPr>
        <w:t>, 2.8 настоящего Порядка:</w:t>
      </w:r>
    </w:p>
    <w:p w:rsidR="007812A0" w:rsidRPr="00A33C4D" w:rsidRDefault="007812A0" w:rsidP="007812A0">
      <w:pPr>
        <w:autoSpaceDE w:val="0"/>
        <w:autoSpaceDN w:val="0"/>
        <w:adjustRightInd w:val="0"/>
        <w:ind w:firstLine="709"/>
        <w:jc w:val="both"/>
        <w:rPr>
          <w:rFonts w:eastAsiaTheme="minorHAnsi"/>
          <w:lang w:eastAsia="en-US"/>
        </w:rPr>
      </w:pPr>
      <w:r w:rsidRPr="00A33C4D">
        <w:rPr>
          <w:rFonts w:eastAsiaTheme="minorHAnsi"/>
          <w:lang w:eastAsia="en-US"/>
        </w:rPr>
        <w:t xml:space="preserve">самостоятельно осуществляет запрос в соответствующие органы администрации города о соответствии участника Конкурса требованиям, указанным в пункте 2.6 настоящего Порядка, а также самостоятельно осуществляет проверку участника Конкурса на соответствие требованиям, указанным в </w:t>
      </w:r>
      <w:r w:rsidRPr="00A33C4D">
        <w:t>пункте 2.6</w:t>
      </w:r>
      <w:r w:rsidRPr="00A33C4D">
        <w:rPr>
          <w:rFonts w:eastAsiaTheme="minorHAnsi"/>
          <w:lang w:eastAsia="en-US"/>
        </w:rPr>
        <w:t xml:space="preserve"> настоящего Порядка.</w:t>
      </w:r>
    </w:p>
    <w:p w:rsidR="007812A0" w:rsidRPr="00A33C4D" w:rsidRDefault="007812A0" w:rsidP="007812A0">
      <w:pPr>
        <w:autoSpaceDE w:val="0"/>
        <w:autoSpaceDN w:val="0"/>
        <w:adjustRightInd w:val="0"/>
        <w:ind w:firstLine="709"/>
        <w:jc w:val="both"/>
        <w:rPr>
          <w:rFonts w:eastAsiaTheme="minorHAnsi"/>
          <w:lang w:eastAsia="en-US"/>
        </w:rPr>
      </w:pPr>
      <w:r w:rsidRPr="00A33C4D">
        <w:rPr>
          <w:rFonts w:eastAsiaTheme="minorHAnsi"/>
          <w:lang w:eastAsia="en-US"/>
        </w:rPr>
        <w:t>2.12.В целях реализации конкурсного отбора создается конкурсная комиссия по проведению Конкурса (далее - конкурсная комиссия), состав которой утверждается постановлением администрации города.</w:t>
      </w:r>
    </w:p>
    <w:p w:rsidR="007812A0" w:rsidRPr="00A33C4D" w:rsidRDefault="007812A0" w:rsidP="007812A0">
      <w:pPr>
        <w:autoSpaceDE w:val="0"/>
        <w:autoSpaceDN w:val="0"/>
        <w:adjustRightInd w:val="0"/>
        <w:ind w:firstLine="709"/>
        <w:jc w:val="both"/>
        <w:rPr>
          <w:rFonts w:eastAsiaTheme="minorHAnsi"/>
          <w:lang w:eastAsia="en-US"/>
        </w:rPr>
      </w:pPr>
      <w:r w:rsidRPr="00A33C4D">
        <w:rPr>
          <w:rFonts w:eastAsiaTheme="minorHAnsi"/>
          <w:lang w:eastAsia="en-US"/>
        </w:rPr>
        <w:lastRenderedPageBreak/>
        <w:t>2.</w:t>
      </w:r>
      <w:proofErr w:type="gramStart"/>
      <w:r w:rsidRPr="00A33C4D">
        <w:rPr>
          <w:rFonts w:eastAsiaTheme="minorHAnsi"/>
          <w:lang w:eastAsia="en-US"/>
        </w:rPr>
        <w:t>13.Конкурсная</w:t>
      </w:r>
      <w:proofErr w:type="gramEnd"/>
      <w:r w:rsidRPr="00A33C4D">
        <w:rPr>
          <w:rFonts w:eastAsiaTheme="minorHAnsi"/>
          <w:lang w:eastAsia="en-US"/>
        </w:rPr>
        <w:t xml:space="preserve"> комиссия состоит из председателя конкурсной комиссии, заместителя председателя конкурсной комиссии, секретаря конкурсной комиссии и иных членов конкурсной комиссии. Состав конкурсной комиссии - 7 человек. Заседание конкурсной комиссии является правомочным при условии участия в нем не менее 2/3 состава конкурсной комиссии.</w:t>
      </w:r>
    </w:p>
    <w:p w:rsidR="007812A0" w:rsidRPr="00A33C4D" w:rsidRDefault="007812A0" w:rsidP="007812A0">
      <w:pPr>
        <w:autoSpaceDE w:val="0"/>
        <w:autoSpaceDN w:val="0"/>
        <w:adjustRightInd w:val="0"/>
        <w:ind w:firstLine="709"/>
        <w:jc w:val="both"/>
        <w:rPr>
          <w:rFonts w:eastAsiaTheme="minorHAnsi"/>
          <w:lang w:eastAsia="en-US"/>
        </w:rPr>
      </w:pPr>
      <w:r w:rsidRPr="00A33C4D">
        <w:rPr>
          <w:rFonts w:eastAsiaTheme="minorHAnsi"/>
          <w:lang w:eastAsia="en-US"/>
        </w:rPr>
        <w:t>2.</w:t>
      </w:r>
      <w:proofErr w:type="gramStart"/>
      <w:r w:rsidRPr="00A33C4D">
        <w:rPr>
          <w:rFonts w:eastAsiaTheme="minorHAnsi"/>
          <w:lang w:eastAsia="en-US"/>
        </w:rPr>
        <w:t>14.Деятельность</w:t>
      </w:r>
      <w:proofErr w:type="gramEnd"/>
      <w:r w:rsidRPr="00A33C4D">
        <w:rPr>
          <w:rFonts w:eastAsiaTheme="minorHAnsi"/>
          <w:lang w:eastAsia="en-US"/>
        </w:rPr>
        <w:t xml:space="preserve"> конкурсной комиссии осуществляется под руководством председателя конкурсной комиссии, а в его отсутствие - заместителя председателя конкурсной комиссии. В случае одновременного отсутствия председателя конкурсной комиссии и его заместителя руководство деятельностью конкурсной комиссии осуществляется лицом, замещающим в соответствии с распоряжением администрации города по должности лицо, выполняющее обязанности председателя конкурсной комиссии.</w:t>
      </w:r>
    </w:p>
    <w:p w:rsidR="007812A0" w:rsidRPr="00A33C4D" w:rsidRDefault="007812A0" w:rsidP="007812A0">
      <w:pPr>
        <w:autoSpaceDE w:val="0"/>
        <w:autoSpaceDN w:val="0"/>
        <w:adjustRightInd w:val="0"/>
        <w:ind w:firstLine="709"/>
        <w:jc w:val="both"/>
        <w:rPr>
          <w:rFonts w:eastAsiaTheme="minorHAnsi"/>
          <w:lang w:eastAsia="en-US"/>
        </w:rPr>
      </w:pPr>
      <w:r w:rsidRPr="00A33C4D">
        <w:rPr>
          <w:rFonts w:eastAsiaTheme="minorHAnsi"/>
          <w:lang w:eastAsia="en-US"/>
        </w:rPr>
        <w:t>2.</w:t>
      </w:r>
      <w:proofErr w:type="gramStart"/>
      <w:r w:rsidRPr="00A33C4D">
        <w:rPr>
          <w:rFonts w:eastAsiaTheme="minorHAnsi"/>
          <w:lang w:eastAsia="en-US"/>
        </w:rPr>
        <w:t>15.Конкурсная</w:t>
      </w:r>
      <w:proofErr w:type="gramEnd"/>
      <w:r w:rsidRPr="00A33C4D">
        <w:rPr>
          <w:rFonts w:eastAsiaTheme="minorHAnsi"/>
          <w:lang w:eastAsia="en-US"/>
        </w:rPr>
        <w:t xml:space="preserve"> комиссия в течение 15 рабочих дней со дня окончания приема документов для участия в Конкурсе рассматривает документы, представленные в соответствии с</w:t>
      </w:r>
      <w:r w:rsidRPr="00A33C4D">
        <w:t xml:space="preserve"> пунктами 2.4</w:t>
      </w:r>
      <w:r w:rsidRPr="00A33C4D">
        <w:rPr>
          <w:rFonts w:eastAsiaTheme="minorHAnsi"/>
          <w:lang w:eastAsia="en-US"/>
        </w:rPr>
        <w:t xml:space="preserve">, </w:t>
      </w:r>
      <w:r w:rsidRPr="00A33C4D">
        <w:t xml:space="preserve">2.8 </w:t>
      </w:r>
      <w:r w:rsidRPr="00A33C4D">
        <w:rPr>
          <w:rFonts w:eastAsiaTheme="minorHAnsi"/>
          <w:lang w:eastAsia="en-US"/>
        </w:rPr>
        <w:t>настоящего Порядка, а также полученные Уполномоченным органом самостоятельно, и принимает решение о допуске (</w:t>
      </w:r>
      <w:proofErr w:type="spellStart"/>
      <w:r w:rsidRPr="00A33C4D">
        <w:rPr>
          <w:rFonts w:eastAsiaTheme="minorHAnsi"/>
          <w:lang w:eastAsia="en-US"/>
        </w:rPr>
        <w:t>недопуске</w:t>
      </w:r>
      <w:proofErr w:type="spellEnd"/>
      <w:r w:rsidRPr="00A33C4D">
        <w:rPr>
          <w:rFonts w:eastAsiaTheme="minorHAnsi"/>
          <w:lang w:eastAsia="en-US"/>
        </w:rPr>
        <w:t>) участников Конкурса к участию во II этапе Конкурса. Решение конкурсной комиссии по вопросу о допуске (</w:t>
      </w:r>
      <w:proofErr w:type="spellStart"/>
      <w:r w:rsidRPr="00A33C4D">
        <w:rPr>
          <w:rFonts w:eastAsiaTheme="minorHAnsi"/>
          <w:lang w:eastAsia="en-US"/>
        </w:rPr>
        <w:t>недопуске</w:t>
      </w:r>
      <w:proofErr w:type="spellEnd"/>
      <w:r w:rsidRPr="00A33C4D">
        <w:rPr>
          <w:rFonts w:eastAsiaTheme="minorHAnsi"/>
          <w:lang w:eastAsia="en-US"/>
        </w:rPr>
        <w:t>) к участию во II этапе Конкурса оформляется протоколом, в котором утверждается список участников Конкурса, допущенных к участию во II этапе Конкурса, а также список участников Конкурса, не допущенных к участию во II этапе Конкурса.</w:t>
      </w:r>
    </w:p>
    <w:p w:rsidR="007812A0" w:rsidRPr="00A33C4D" w:rsidRDefault="007812A0" w:rsidP="007812A0">
      <w:pPr>
        <w:autoSpaceDE w:val="0"/>
        <w:autoSpaceDN w:val="0"/>
        <w:adjustRightInd w:val="0"/>
        <w:ind w:firstLine="709"/>
        <w:jc w:val="both"/>
        <w:rPr>
          <w:rFonts w:eastAsiaTheme="minorHAnsi"/>
          <w:lang w:eastAsia="en-US"/>
        </w:rPr>
      </w:pPr>
      <w:r w:rsidRPr="00A33C4D">
        <w:rPr>
          <w:rFonts w:eastAsiaTheme="minorHAnsi"/>
          <w:lang w:eastAsia="en-US"/>
        </w:rPr>
        <w:t>Участникам Конкурса, допущенным к участию во II этапе Конкурса, Уполномоченный орган в течение 5 рабочих дней со дня принятия конкурсной комиссией решения о допуске к участию во II этапе Конкурса направляет уведомление с информацией о допуске в письменной форме по адресу, указанному в заявлении.</w:t>
      </w:r>
    </w:p>
    <w:p w:rsidR="007812A0" w:rsidRPr="00A33C4D" w:rsidRDefault="007812A0" w:rsidP="007812A0">
      <w:pPr>
        <w:autoSpaceDE w:val="0"/>
        <w:autoSpaceDN w:val="0"/>
        <w:adjustRightInd w:val="0"/>
        <w:ind w:firstLine="709"/>
        <w:jc w:val="both"/>
        <w:rPr>
          <w:rFonts w:eastAsiaTheme="minorHAnsi"/>
          <w:lang w:eastAsia="en-US"/>
        </w:rPr>
      </w:pPr>
      <w:r w:rsidRPr="00A33C4D">
        <w:rPr>
          <w:rFonts w:eastAsiaTheme="minorHAnsi"/>
          <w:lang w:eastAsia="en-US"/>
        </w:rPr>
        <w:t xml:space="preserve">Участникам Конкурса, не допущенным к участию во II этапе Конкурса, Уполномоченный орган в течение 5 рабочих дней со дня принятия конкурсной комиссией решения о </w:t>
      </w:r>
      <w:proofErr w:type="spellStart"/>
      <w:r w:rsidRPr="00A33C4D">
        <w:rPr>
          <w:rFonts w:eastAsiaTheme="minorHAnsi"/>
          <w:lang w:eastAsia="en-US"/>
        </w:rPr>
        <w:t>недопуске</w:t>
      </w:r>
      <w:proofErr w:type="spellEnd"/>
      <w:r w:rsidRPr="00A33C4D">
        <w:rPr>
          <w:rFonts w:eastAsiaTheme="minorHAnsi"/>
          <w:lang w:eastAsia="en-US"/>
        </w:rPr>
        <w:t xml:space="preserve"> к участию во II этапе Конкурса направляет уведомление с разъяснением причин отказа в письменной форме по адресу, указанному в заявлении.</w:t>
      </w:r>
    </w:p>
    <w:p w:rsidR="007812A0" w:rsidRPr="00A33C4D" w:rsidRDefault="007812A0" w:rsidP="007812A0">
      <w:pPr>
        <w:autoSpaceDE w:val="0"/>
        <w:autoSpaceDN w:val="0"/>
        <w:adjustRightInd w:val="0"/>
        <w:ind w:firstLine="709"/>
        <w:jc w:val="both"/>
        <w:rPr>
          <w:rFonts w:eastAsiaTheme="minorHAnsi"/>
          <w:lang w:eastAsia="en-US"/>
        </w:rPr>
      </w:pPr>
      <w:r w:rsidRPr="00A33C4D">
        <w:rPr>
          <w:rFonts w:eastAsiaTheme="minorHAnsi"/>
          <w:lang w:eastAsia="en-US"/>
        </w:rPr>
        <w:t>2.</w:t>
      </w:r>
      <w:proofErr w:type="gramStart"/>
      <w:r w:rsidRPr="00A33C4D">
        <w:rPr>
          <w:rFonts w:eastAsiaTheme="minorHAnsi"/>
          <w:lang w:eastAsia="en-US"/>
        </w:rPr>
        <w:t>16.Решение</w:t>
      </w:r>
      <w:proofErr w:type="gramEnd"/>
      <w:r w:rsidRPr="00A33C4D">
        <w:rPr>
          <w:rFonts w:eastAsiaTheme="minorHAnsi"/>
          <w:lang w:eastAsia="en-US"/>
        </w:rPr>
        <w:t xml:space="preserve"> о </w:t>
      </w:r>
      <w:proofErr w:type="spellStart"/>
      <w:r w:rsidRPr="00A33C4D">
        <w:rPr>
          <w:rFonts w:eastAsiaTheme="minorHAnsi"/>
          <w:lang w:eastAsia="en-US"/>
        </w:rPr>
        <w:t>недопуске</w:t>
      </w:r>
      <w:proofErr w:type="spellEnd"/>
      <w:r w:rsidRPr="00A33C4D">
        <w:rPr>
          <w:rFonts w:eastAsiaTheme="minorHAnsi"/>
          <w:lang w:eastAsia="en-US"/>
        </w:rPr>
        <w:t xml:space="preserve"> к участию во II этапе Конкурса участника Конкурса принимается в следующих случаях:</w:t>
      </w:r>
    </w:p>
    <w:p w:rsidR="007812A0" w:rsidRPr="00A33C4D" w:rsidRDefault="007812A0" w:rsidP="007812A0">
      <w:pPr>
        <w:autoSpaceDE w:val="0"/>
        <w:autoSpaceDN w:val="0"/>
        <w:adjustRightInd w:val="0"/>
        <w:ind w:firstLine="709"/>
        <w:jc w:val="both"/>
        <w:rPr>
          <w:rFonts w:eastAsiaTheme="minorHAnsi"/>
          <w:lang w:eastAsia="en-US"/>
        </w:rPr>
      </w:pPr>
      <w:r w:rsidRPr="00A33C4D">
        <w:rPr>
          <w:rFonts w:eastAsiaTheme="minorHAnsi"/>
          <w:lang w:eastAsia="en-US"/>
        </w:rPr>
        <w:t xml:space="preserve">непредставление (представление не в полном объеме) документов, перечисленных в </w:t>
      </w:r>
      <w:hyperlink r:id="rId18" w:history="1">
        <w:r w:rsidRPr="00A33C4D">
          <w:rPr>
            <w:rFonts w:eastAsiaTheme="minorHAnsi"/>
            <w:lang w:eastAsia="en-US"/>
          </w:rPr>
          <w:t>пункте</w:t>
        </w:r>
      </w:hyperlink>
      <w:r w:rsidRPr="00A33C4D">
        <w:rPr>
          <w:rFonts w:eastAsiaTheme="minorHAnsi"/>
          <w:lang w:eastAsia="en-US"/>
        </w:rPr>
        <w:t xml:space="preserve"> 2.4 настоящего Порядка;</w:t>
      </w:r>
    </w:p>
    <w:p w:rsidR="007812A0" w:rsidRPr="00A33C4D" w:rsidRDefault="007812A0" w:rsidP="007812A0">
      <w:pPr>
        <w:autoSpaceDE w:val="0"/>
        <w:autoSpaceDN w:val="0"/>
        <w:adjustRightInd w:val="0"/>
        <w:ind w:firstLine="709"/>
        <w:jc w:val="both"/>
        <w:rPr>
          <w:rFonts w:eastAsiaTheme="minorHAnsi"/>
          <w:lang w:eastAsia="en-US"/>
        </w:rPr>
      </w:pPr>
      <w:r w:rsidRPr="00A33C4D">
        <w:rPr>
          <w:rFonts w:eastAsiaTheme="minorHAnsi"/>
          <w:lang w:eastAsia="en-US"/>
        </w:rPr>
        <w:t>недостоверность информации, содержащейся в представленных документах;</w:t>
      </w:r>
    </w:p>
    <w:p w:rsidR="007812A0" w:rsidRPr="00A33C4D" w:rsidRDefault="007812A0" w:rsidP="007812A0">
      <w:pPr>
        <w:autoSpaceDE w:val="0"/>
        <w:autoSpaceDN w:val="0"/>
        <w:adjustRightInd w:val="0"/>
        <w:ind w:firstLine="709"/>
        <w:jc w:val="both"/>
        <w:rPr>
          <w:rFonts w:eastAsiaTheme="minorHAnsi"/>
          <w:lang w:eastAsia="en-US"/>
        </w:rPr>
      </w:pPr>
      <w:r w:rsidRPr="00A33C4D">
        <w:rPr>
          <w:rFonts w:eastAsiaTheme="minorHAnsi"/>
          <w:lang w:eastAsia="en-US"/>
        </w:rPr>
        <w:t xml:space="preserve">несоответствие проекта требованиям, установленным в </w:t>
      </w:r>
      <w:r w:rsidRPr="00A33C4D">
        <w:t xml:space="preserve">пункте 2.5 </w:t>
      </w:r>
      <w:r w:rsidRPr="00A33C4D">
        <w:rPr>
          <w:rFonts w:eastAsiaTheme="minorHAnsi"/>
          <w:lang w:eastAsia="en-US"/>
        </w:rPr>
        <w:t>настоящего Порядка;</w:t>
      </w:r>
    </w:p>
    <w:p w:rsidR="007812A0" w:rsidRPr="00A33C4D" w:rsidRDefault="007812A0" w:rsidP="007812A0">
      <w:pPr>
        <w:autoSpaceDE w:val="0"/>
        <w:autoSpaceDN w:val="0"/>
        <w:adjustRightInd w:val="0"/>
        <w:ind w:firstLine="709"/>
        <w:jc w:val="both"/>
        <w:rPr>
          <w:rFonts w:eastAsiaTheme="minorHAnsi"/>
          <w:lang w:eastAsia="en-US"/>
        </w:rPr>
      </w:pPr>
      <w:r w:rsidRPr="00A33C4D">
        <w:rPr>
          <w:rFonts w:eastAsiaTheme="minorHAnsi"/>
          <w:lang w:eastAsia="en-US"/>
        </w:rPr>
        <w:t xml:space="preserve">несоответствие участника Конкурса требованиям, указанным в </w:t>
      </w:r>
      <w:r w:rsidRPr="00A33C4D">
        <w:t xml:space="preserve">пунктах 2.6, 2.7 </w:t>
      </w:r>
      <w:r w:rsidRPr="00A33C4D">
        <w:rPr>
          <w:rFonts w:eastAsiaTheme="minorHAnsi"/>
          <w:lang w:eastAsia="en-US"/>
        </w:rPr>
        <w:t>настоящего Порядка;</w:t>
      </w:r>
    </w:p>
    <w:p w:rsidR="007812A0" w:rsidRPr="00A33C4D" w:rsidRDefault="007812A0" w:rsidP="007812A0">
      <w:pPr>
        <w:autoSpaceDE w:val="0"/>
        <w:autoSpaceDN w:val="0"/>
        <w:adjustRightInd w:val="0"/>
        <w:ind w:firstLine="709"/>
        <w:jc w:val="both"/>
        <w:rPr>
          <w:rFonts w:eastAsiaTheme="minorHAnsi"/>
          <w:lang w:eastAsia="en-US"/>
        </w:rPr>
      </w:pPr>
      <w:r w:rsidRPr="00A33C4D">
        <w:rPr>
          <w:rFonts w:eastAsiaTheme="minorHAnsi"/>
          <w:lang w:eastAsia="en-US"/>
        </w:rPr>
        <w:t>подача заявки после даты или времени, определенных для подачи заявки.</w:t>
      </w:r>
    </w:p>
    <w:p w:rsidR="007812A0" w:rsidRPr="00A33C4D" w:rsidRDefault="007812A0" w:rsidP="007812A0">
      <w:pPr>
        <w:autoSpaceDE w:val="0"/>
        <w:autoSpaceDN w:val="0"/>
        <w:adjustRightInd w:val="0"/>
        <w:ind w:firstLine="709"/>
        <w:jc w:val="both"/>
        <w:rPr>
          <w:rFonts w:eastAsiaTheme="minorHAnsi"/>
          <w:lang w:eastAsia="en-US"/>
        </w:rPr>
      </w:pPr>
      <w:r w:rsidRPr="00A33C4D">
        <w:rPr>
          <w:rFonts w:eastAsiaTheme="minorHAnsi"/>
          <w:lang w:eastAsia="en-US"/>
        </w:rPr>
        <w:t>2.17.II этап Конкурса:</w:t>
      </w:r>
    </w:p>
    <w:p w:rsidR="007812A0" w:rsidRPr="00A33C4D" w:rsidRDefault="007812A0" w:rsidP="007812A0">
      <w:pPr>
        <w:autoSpaceDE w:val="0"/>
        <w:autoSpaceDN w:val="0"/>
        <w:adjustRightInd w:val="0"/>
        <w:ind w:firstLine="709"/>
        <w:jc w:val="both"/>
        <w:rPr>
          <w:rFonts w:eastAsiaTheme="minorHAnsi"/>
          <w:lang w:eastAsia="en-US"/>
        </w:rPr>
      </w:pPr>
      <w:r w:rsidRPr="00A33C4D">
        <w:rPr>
          <w:rFonts w:eastAsiaTheme="minorHAnsi"/>
          <w:lang w:eastAsia="en-US"/>
        </w:rPr>
        <w:t>публичное представление проекта лично руководителем юридического лица (лицом, его замещающим) (5 - 7 минут на каждого участника Конкурса) и ответы на вопросы конкурсной комиссии;</w:t>
      </w:r>
    </w:p>
    <w:p w:rsidR="007812A0" w:rsidRPr="00A33C4D" w:rsidRDefault="007812A0" w:rsidP="007812A0">
      <w:pPr>
        <w:autoSpaceDE w:val="0"/>
        <w:autoSpaceDN w:val="0"/>
        <w:adjustRightInd w:val="0"/>
        <w:ind w:firstLine="709"/>
        <w:jc w:val="both"/>
        <w:rPr>
          <w:rFonts w:eastAsiaTheme="minorHAnsi"/>
          <w:lang w:eastAsia="en-US"/>
        </w:rPr>
      </w:pPr>
      <w:r w:rsidRPr="00A33C4D">
        <w:rPr>
          <w:rFonts w:eastAsiaTheme="minorHAnsi"/>
          <w:lang w:eastAsia="en-US"/>
        </w:rPr>
        <w:t>оценка проектов конкурсной комиссией;</w:t>
      </w:r>
    </w:p>
    <w:p w:rsidR="007812A0" w:rsidRPr="00A33C4D" w:rsidRDefault="007812A0" w:rsidP="007812A0">
      <w:pPr>
        <w:autoSpaceDE w:val="0"/>
        <w:autoSpaceDN w:val="0"/>
        <w:adjustRightInd w:val="0"/>
        <w:ind w:firstLine="709"/>
        <w:jc w:val="both"/>
        <w:rPr>
          <w:rFonts w:eastAsiaTheme="minorHAnsi"/>
          <w:lang w:eastAsia="en-US"/>
        </w:rPr>
      </w:pPr>
      <w:r w:rsidRPr="00A33C4D">
        <w:rPr>
          <w:rFonts w:eastAsiaTheme="minorHAnsi"/>
          <w:lang w:eastAsia="en-US"/>
        </w:rPr>
        <w:t>подведение итогов Конкурса и определение получателя гранта.</w:t>
      </w:r>
    </w:p>
    <w:p w:rsidR="007812A0" w:rsidRPr="00A33C4D" w:rsidRDefault="007812A0" w:rsidP="007812A0">
      <w:pPr>
        <w:autoSpaceDE w:val="0"/>
        <w:autoSpaceDN w:val="0"/>
        <w:adjustRightInd w:val="0"/>
        <w:ind w:firstLine="709"/>
        <w:jc w:val="both"/>
        <w:rPr>
          <w:rFonts w:eastAsiaTheme="minorHAnsi"/>
          <w:lang w:eastAsia="en-US"/>
        </w:rPr>
      </w:pPr>
      <w:r w:rsidRPr="00A33C4D">
        <w:rPr>
          <w:rFonts w:eastAsiaTheme="minorHAnsi"/>
          <w:lang w:eastAsia="en-US"/>
        </w:rPr>
        <w:t xml:space="preserve">2.18.Оценка проектов осуществляется конкурсной комиссией в соответствии с </w:t>
      </w:r>
      <w:hyperlink r:id="rId19" w:history="1">
        <w:r w:rsidRPr="00A33C4D">
          <w:rPr>
            <w:rFonts w:eastAsiaTheme="minorHAnsi"/>
            <w:lang w:eastAsia="en-US"/>
          </w:rPr>
          <w:t>критериями</w:t>
        </w:r>
      </w:hyperlink>
      <w:r w:rsidRPr="00A33C4D">
        <w:rPr>
          <w:rFonts w:eastAsiaTheme="minorHAnsi"/>
          <w:lang w:eastAsia="en-US"/>
        </w:rPr>
        <w:t xml:space="preserve"> оценки, установленными в приложении 3 к настоящему Порядку.</w:t>
      </w:r>
    </w:p>
    <w:p w:rsidR="007812A0" w:rsidRPr="00A33C4D" w:rsidRDefault="007812A0" w:rsidP="007812A0">
      <w:pPr>
        <w:autoSpaceDE w:val="0"/>
        <w:autoSpaceDN w:val="0"/>
        <w:adjustRightInd w:val="0"/>
        <w:ind w:firstLine="709"/>
        <w:jc w:val="both"/>
        <w:rPr>
          <w:rFonts w:eastAsiaTheme="minorHAnsi"/>
          <w:lang w:eastAsia="en-US"/>
        </w:rPr>
      </w:pPr>
      <w:r w:rsidRPr="00A33C4D">
        <w:rPr>
          <w:rFonts w:eastAsiaTheme="minorHAnsi"/>
          <w:lang w:eastAsia="en-US"/>
        </w:rPr>
        <w:t xml:space="preserve">2.19.Каждый член конкурсной комиссии оценивает представленные проекты по </w:t>
      </w:r>
      <w:hyperlink r:id="rId20" w:history="1">
        <w:r w:rsidRPr="00A33C4D">
          <w:rPr>
            <w:rFonts w:eastAsiaTheme="minorHAnsi"/>
            <w:lang w:eastAsia="en-US"/>
          </w:rPr>
          <w:t>критериям</w:t>
        </w:r>
      </w:hyperlink>
      <w:r w:rsidRPr="00A33C4D">
        <w:rPr>
          <w:rFonts w:eastAsiaTheme="minorHAnsi"/>
          <w:lang w:eastAsia="en-US"/>
        </w:rPr>
        <w:t xml:space="preserve"> оценки, установленным в приложении 3 к настоящему Порядку, и заполняет оценочный </w:t>
      </w:r>
      <w:hyperlink r:id="rId21" w:history="1">
        <w:r w:rsidRPr="00A33C4D">
          <w:rPr>
            <w:rFonts w:eastAsiaTheme="minorHAnsi"/>
            <w:lang w:eastAsia="en-US"/>
          </w:rPr>
          <w:t>лист</w:t>
        </w:r>
      </w:hyperlink>
      <w:r w:rsidRPr="00A33C4D">
        <w:rPr>
          <w:rFonts w:eastAsiaTheme="minorHAnsi"/>
          <w:lang w:eastAsia="en-US"/>
        </w:rPr>
        <w:t xml:space="preserve"> по форме.</w:t>
      </w:r>
    </w:p>
    <w:p w:rsidR="007812A0" w:rsidRPr="00A33C4D" w:rsidRDefault="007812A0" w:rsidP="007812A0">
      <w:pPr>
        <w:autoSpaceDE w:val="0"/>
        <w:autoSpaceDN w:val="0"/>
        <w:adjustRightInd w:val="0"/>
        <w:ind w:firstLine="540"/>
        <w:jc w:val="both"/>
        <w:rPr>
          <w:rFonts w:eastAsiaTheme="minorHAnsi"/>
          <w:lang w:eastAsia="en-US"/>
        </w:rPr>
      </w:pPr>
    </w:p>
    <w:p w:rsidR="004E108E" w:rsidRDefault="004E108E" w:rsidP="007812A0">
      <w:pPr>
        <w:autoSpaceDE w:val="0"/>
        <w:autoSpaceDN w:val="0"/>
        <w:adjustRightInd w:val="0"/>
        <w:ind w:firstLine="709"/>
        <w:jc w:val="center"/>
        <w:rPr>
          <w:rFonts w:eastAsiaTheme="minorHAnsi"/>
          <w:lang w:eastAsia="en-US"/>
        </w:rPr>
      </w:pPr>
    </w:p>
    <w:p w:rsidR="004E108E" w:rsidRDefault="004E108E" w:rsidP="007812A0">
      <w:pPr>
        <w:autoSpaceDE w:val="0"/>
        <w:autoSpaceDN w:val="0"/>
        <w:adjustRightInd w:val="0"/>
        <w:ind w:firstLine="709"/>
        <w:jc w:val="center"/>
        <w:rPr>
          <w:rFonts w:eastAsiaTheme="minorHAnsi"/>
          <w:lang w:eastAsia="en-US"/>
        </w:rPr>
      </w:pPr>
    </w:p>
    <w:p w:rsidR="007812A0" w:rsidRPr="00A33C4D" w:rsidRDefault="007812A0" w:rsidP="007812A0">
      <w:pPr>
        <w:autoSpaceDE w:val="0"/>
        <w:autoSpaceDN w:val="0"/>
        <w:adjustRightInd w:val="0"/>
        <w:ind w:firstLine="709"/>
        <w:jc w:val="center"/>
        <w:rPr>
          <w:rFonts w:eastAsiaTheme="minorHAnsi"/>
          <w:lang w:eastAsia="en-US"/>
        </w:rPr>
      </w:pPr>
      <w:r w:rsidRPr="00A33C4D">
        <w:rPr>
          <w:rFonts w:eastAsiaTheme="minorHAnsi"/>
          <w:lang w:eastAsia="en-US"/>
        </w:rPr>
        <w:lastRenderedPageBreak/>
        <w:t>Глава 3. Условия и порядок предоставления гранта</w:t>
      </w:r>
    </w:p>
    <w:p w:rsidR="007812A0" w:rsidRPr="00A33C4D" w:rsidRDefault="007812A0" w:rsidP="007812A0">
      <w:pPr>
        <w:autoSpaceDE w:val="0"/>
        <w:autoSpaceDN w:val="0"/>
        <w:adjustRightInd w:val="0"/>
        <w:ind w:firstLine="709"/>
        <w:jc w:val="center"/>
        <w:rPr>
          <w:rFonts w:eastAsiaTheme="minorHAnsi"/>
          <w:lang w:eastAsia="en-US"/>
        </w:rPr>
      </w:pPr>
    </w:p>
    <w:p w:rsidR="007812A0" w:rsidRPr="00A33C4D" w:rsidRDefault="007812A0" w:rsidP="007812A0">
      <w:pPr>
        <w:autoSpaceDE w:val="0"/>
        <w:autoSpaceDN w:val="0"/>
        <w:adjustRightInd w:val="0"/>
        <w:ind w:firstLine="709"/>
        <w:jc w:val="both"/>
        <w:rPr>
          <w:rFonts w:eastAsiaTheme="minorHAnsi"/>
          <w:lang w:eastAsia="en-US"/>
        </w:rPr>
      </w:pPr>
      <w:r w:rsidRPr="00A33C4D">
        <w:rPr>
          <w:rFonts w:eastAsiaTheme="minorHAnsi"/>
          <w:lang w:eastAsia="en-US"/>
        </w:rPr>
        <w:t>3.</w:t>
      </w:r>
      <w:proofErr w:type="gramStart"/>
      <w:r w:rsidRPr="00A33C4D">
        <w:rPr>
          <w:rFonts w:eastAsiaTheme="minorHAnsi"/>
          <w:lang w:eastAsia="en-US"/>
        </w:rPr>
        <w:t>1.Решение</w:t>
      </w:r>
      <w:proofErr w:type="gramEnd"/>
      <w:r w:rsidRPr="00A33C4D">
        <w:rPr>
          <w:rFonts w:eastAsiaTheme="minorHAnsi"/>
          <w:lang w:eastAsia="en-US"/>
        </w:rPr>
        <w:t xml:space="preserve"> конкурсной комиссии об утверждении итогов Конкурса и определении победителя Конкурса - получателя гранта оформляется протоколом, который подписывают все члены конкурсной комиссии, присутствующие на заседании конкурсной комиссии.</w:t>
      </w:r>
    </w:p>
    <w:p w:rsidR="007812A0" w:rsidRPr="00A33C4D" w:rsidRDefault="007812A0" w:rsidP="007812A0">
      <w:pPr>
        <w:autoSpaceDE w:val="0"/>
        <w:autoSpaceDN w:val="0"/>
        <w:adjustRightInd w:val="0"/>
        <w:ind w:firstLine="709"/>
        <w:jc w:val="both"/>
        <w:rPr>
          <w:rFonts w:eastAsiaTheme="minorHAnsi"/>
          <w:lang w:eastAsia="en-US"/>
        </w:rPr>
      </w:pPr>
      <w:r w:rsidRPr="00A33C4D">
        <w:rPr>
          <w:rFonts w:eastAsiaTheme="minorHAnsi"/>
          <w:lang w:eastAsia="en-US"/>
        </w:rPr>
        <w:t>Победители по каждому направлению определяются отдельно.</w:t>
      </w:r>
    </w:p>
    <w:p w:rsidR="007812A0" w:rsidRPr="00A33C4D" w:rsidRDefault="007812A0" w:rsidP="007812A0">
      <w:pPr>
        <w:autoSpaceDE w:val="0"/>
        <w:autoSpaceDN w:val="0"/>
        <w:adjustRightInd w:val="0"/>
        <w:ind w:firstLine="709"/>
        <w:jc w:val="both"/>
        <w:rPr>
          <w:rFonts w:eastAsiaTheme="minorHAnsi"/>
          <w:lang w:eastAsia="en-US"/>
        </w:rPr>
      </w:pPr>
      <w:r w:rsidRPr="00A33C4D">
        <w:rPr>
          <w:rFonts w:eastAsiaTheme="minorHAnsi"/>
          <w:lang w:eastAsia="en-US"/>
        </w:rPr>
        <w:t xml:space="preserve">Победителями конкурса признаются некоммерческие организации, набравшие наибольшее количество баллов по отношению к другой некоммерческой организации. </w:t>
      </w:r>
    </w:p>
    <w:p w:rsidR="007812A0" w:rsidRPr="00A33C4D" w:rsidRDefault="007812A0" w:rsidP="007812A0">
      <w:pPr>
        <w:autoSpaceDE w:val="0"/>
        <w:autoSpaceDN w:val="0"/>
        <w:adjustRightInd w:val="0"/>
        <w:ind w:firstLine="709"/>
        <w:jc w:val="both"/>
        <w:rPr>
          <w:rFonts w:eastAsiaTheme="minorHAnsi"/>
          <w:lang w:eastAsia="en-US"/>
        </w:rPr>
      </w:pPr>
      <w:r w:rsidRPr="00A33C4D">
        <w:rPr>
          <w:rFonts w:eastAsiaTheme="minorHAnsi"/>
          <w:lang w:eastAsia="en-US"/>
        </w:rPr>
        <w:t xml:space="preserve">На основании оценочных ведомостей секретарь конкурсной комиссии заполняет итоговую оценочную </w:t>
      </w:r>
      <w:hyperlink r:id="rId22" w:history="1">
        <w:r w:rsidRPr="00A33C4D">
          <w:rPr>
            <w:rFonts w:eastAsiaTheme="minorHAnsi"/>
            <w:lang w:eastAsia="en-US"/>
          </w:rPr>
          <w:t>ведомость</w:t>
        </w:r>
      </w:hyperlink>
      <w:r w:rsidRPr="00A33C4D">
        <w:rPr>
          <w:rFonts w:eastAsiaTheme="minorHAnsi"/>
          <w:lang w:eastAsia="en-US"/>
        </w:rPr>
        <w:t xml:space="preserve"> по форме согласно приложению 4 к порядку предоставления грантов, в которой по каждому критерию выводится средний балл, а также определяется итоговый балл в целом по каждой заявке.</w:t>
      </w:r>
    </w:p>
    <w:p w:rsidR="007812A0" w:rsidRPr="00A33C4D" w:rsidRDefault="007812A0" w:rsidP="007812A0">
      <w:pPr>
        <w:autoSpaceDE w:val="0"/>
        <w:autoSpaceDN w:val="0"/>
        <w:adjustRightInd w:val="0"/>
        <w:ind w:firstLine="709"/>
        <w:jc w:val="both"/>
        <w:rPr>
          <w:rFonts w:eastAsiaTheme="minorHAnsi"/>
          <w:lang w:eastAsia="en-US"/>
        </w:rPr>
      </w:pPr>
      <w:r w:rsidRPr="00A33C4D">
        <w:rPr>
          <w:rFonts w:eastAsiaTheme="minorHAnsi"/>
          <w:lang w:eastAsia="en-US"/>
        </w:rPr>
        <w:t>На основании баллов, присвоенных заявкам некоммерческих организаций, определяется рейтинг каждой заявки.</w:t>
      </w:r>
    </w:p>
    <w:p w:rsidR="007812A0" w:rsidRPr="00A33C4D" w:rsidRDefault="007812A0" w:rsidP="007812A0">
      <w:pPr>
        <w:autoSpaceDE w:val="0"/>
        <w:autoSpaceDN w:val="0"/>
        <w:adjustRightInd w:val="0"/>
        <w:ind w:firstLine="709"/>
        <w:jc w:val="both"/>
        <w:rPr>
          <w:rFonts w:eastAsiaTheme="minorHAnsi"/>
          <w:lang w:eastAsia="en-US"/>
        </w:rPr>
      </w:pPr>
      <w:r w:rsidRPr="00A33C4D">
        <w:rPr>
          <w:rFonts w:eastAsiaTheme="minorHAnsi"/>
          <w:lang w:eastAsia="en-US"/>
        </w:rPr>
        <w:t xml:space="preserve">По результатам рассмотрения, учитывая рейтинг каждой заявки, конкурсная комиссия определяет победителей Конкурса и принимает решение о предоставлении грантов в форме субсидий некоммерческим организациям в полном или частичном объеме, необходимом для реализации проекта в соответствии со сметой расходов проекта. </w:t>
      </w:r>
    </w:p>
    <w:p w:rsidR="007812A0" w:rsidRPr="00A33C4D" w:rsidRDefault="007812A0" w:rsidP="007812A0">
      <w:pPr>
        <w:autoSpaceDE w:val="0"/>
        <w:autoSpaceDN w:val="0"/>
        <w:adjustRightInd w:val="0"/>
        <w:ind w:firstLine="709"/>
        <w:jc w:val="both"/>
        <w:rPr>
          <w:rFonts w:eastAsiaTheme="minorHAnsi"/>
          <w:lang w:eastAsia="en-US"/>
        </w:rPr>
      </w:pPr>
      <w:r w:rsidRPr="00A33C4D">
        <w:rPr>
          <w:rFonts w:eastAsiaTheme="minorHAnsi"/>
          <w:lang w:eastAsia="en-US"/>
        </w:rPr>
        <w:t>При равенстве рейтингов заявок решающим является голос председателя конкурсной комиссии.</w:t>
      </w:r>
    </w:p>
    <w:p w:rsidR="007812A0" w:rsidRPr="00A33C4D" w:rsidRDefault="007812A0" w:rsidP="007812A0">
      <w:pPr>
        <w:autoSpaceDE w:val="0"/>
        <w:autoSpaceDN w:val="0"/>
        <w:adjustRightInd w:val="0"/>
        <w:ind w:firstLine="709"/>
        <w:jc w:val="both"/>
        <w:rPr>
          <w:rFonts w:eastAsiaTheme="minorHAnsi"/>
          <w:lang w:eastAsia="en-US"/>
        </w:rPr>
      </w:pPr>
      <w:r w:rsidRPr="00A33C4D">
        <w:rPr>
          <w:rFonts w:eastAsiaTheme="minorHAnsi"/>
          <w:lang w:eastAsia="en-US"/>
        </w:rPr>
        <w:t xml:space="preserve">После определения суммы средств по заявке по каждому направлению, указанному в </w:t>
      </w:r>
      <w:hyperlink r:id="rId23" w:history="1">
        <w:r w:rsidRPr="00A33C4D">
          <w:rPr>
            <w:rFonts w:eastAsiaTheme="minorHAnsi"/>
            <w:lang w:eastAsia="en-US"/>
          </w:rPr>
          <w:t xml:space="preserve">пункте 1.6 </w:t>
        </w:r>
      </w:hyperlink>
      <w:r w:rsidRPr="00A33C4D">
        <w:rPr>
          <w:rFonts w:eastAsiaTheme="minorHAnsi"/>
          <w:lang w:eastAsia="en-US"/>
        </w:rPr>
        <w:t xml:space="preserve">Порядка, и наличия нераспределенного остатка средств, предназначенных для реализации проекта, по тому же направлению, в рейтинге определяется следующая заявка, получившая наибольшее количество баллов. Распределение остатка производится в пределах лимитов бюджетных обязательств, предусмотренных на указанные цели в текущем финансовом году в бюджете города Мегиона. </w:t>
      </w:r>
    </w:p>
    <w:p w:rsidR="007812A0" w:rsidRPr="00A33C4D" w:rsidRDefault="007812A0" w:rsidP="007812A0">
      <w:pPr>
        <w:autoSpaceDE w:val="0"/>
        <w:autoSpaceDN w:val="0"/>
        <w:adjustRightInd w:val="0"/>
        <w:ind w:firstLine="709"/>
        <w:jc w:val="both"/>
        <w:rPr>
          <w:rFonts w:eastAsiaTheme="minorHAnsi"/>
          <w:lang w:eastAsia="en-US"/>
        </w:rPr>
      </w:pPr>
      <w:r w:rsidRPr="00A33C4D">
        <w:rPr>
          <w:rFonts w:eastAsiaTheme="minorHAnsi"/>
          <w:lang w:eastAsia="en-US"/>
        </w:rPr>
        <w:t xml:space="preserve">3.2.О результатах Конкурса Уполномоченный орган в течение 5 рабочих дней со дня принятия решения, указанного в </w:t>
      </w:r>
      <w:hyperlink r:id="rId24" w:history="1">
        <w:r w:rsidRPr="00A33C4D">
          <w:rPr>
            <w:rFonts w:eastAsiaTheme="minorHAnsi"/>
            <w:lang w:eastAsia="en-US"/>
          </w:rPr>
          <w:t>пункте 2.15</w:t>
        </w:r>
      </w:hyperlink>
      <w:r w:rsidRPr="00A33C4D">
        <w:rPr>
          <w:rFonts w:eastAsiaTheme="minorHAnsi"/>
          <w:lang w:eastAsia="en-US"/>
        </w:rPr>
        <w:t xml:space="preserve"> настоящего Порядка </w:t>
      </w:r>
    </w:p>
    <w:p w:rsidR="007812A0" w:rsidRPr="00A33C4D" w:rsidRDefault="007812A0" w:rsidP="007812A0">
      <w:pPr>
        <w:autoSpaceDE w:val="0"/>
        <w:autoSpaceDN w:val="0"/>
        <w:adjustRightInd w:val="0"/>
        <w:ind w:firstLine="709"/>
        <w:jc w:val="both"/>
        <w:rPr>
          <w:rFonts w:eastAsiaTheme="minorHAnsi"/>
          <w:lang w:eastAsia="en-US"/>
        </w:rPr>
      </w:pPr>
      <w:r w:rsidRPr="00A33C4D">
        <w:rPr>
          <w:rFonts w:eastAsiaTheme="minorHAnsi"/>
          <w:lang w:eastAsia="en-US"/>
        </w:rPr>
        <w:t>в письменной форме (письмо-уведомление) уведомляет всех участников Конкурса;</w:t>
      </w:r>
    </w:p>
    <w:p w:rsidR="007812A0" w:rsidRPr="00A33C4D" w:rsidRDefault="007812A0" w:rsidP="007812A0">
      <w:pPr>
        <w:autoSpaceDE w:val="0"/>
        <w:autoSpaceDN w:val="0"/>
        <w:adjustRightInd w:val="0"/>
        <w:ind w:firstLine="709"/>
        <w:jc w:val="both"/>
        <w:rPr>
          <w:rFonts w:eastAsiaTheme="minorHAnsi"/>
          <w:lang w:eastAsia="en-US"/>
        </w:rPr>
      </w:pPr>
      <w:r w:rsidRPr="00A33C4D">
        <w:rPr>
          <w:rFonts w:eastAsiaTheme="minorHAnsi"/>
          <w:lang w:eastAsia="en-US"/>
        </w:rPr>
        <w:t>готовит и направляет информацию о принятом конкурсной комиссией решении о предоставлении гранта (информацию об участниках Конкурса, оценках по критериям Конкурса, размерах предоставляемых грантов, результатах Конкурса, в том числе о получателях грантов, определенных по результатам Конкурса) для публикации в газете «</w:t>
      </w:r>
      <w:proofErr w:type="spellStart"/>
      <w:r w:rsidRPr="00A33C4D">
        <w:rPr>
          <w:rFonts w:eastAsiaTheme="minorHAnsi"/>
          <w:lang w:eastAsia="en-US"/>
        </w:rPr>
        <w:t>Мегионские</w:t>
      </w:r>
      <w:proofErr w:type="spellEnd"/>
      <w:r w:rsidRPr="00A33C4D">
        <w:rPr>
          <w:rFonts w:eastAsiaTheme="minorHAnsi"/>
          <w:lang w:eastAsia="en-US"/>
        </w:rPr>
        <w:t xml:space="preserve"> новости» и размещения на официальном сайте администрации города </w:t>
      </w:r>
      <w:hyperlink r:id="rId25" w:history="1">
        <w:r w:rsidRPr="00A33C4D">
          <w:rPr>
            <w:rStyle w:val="aa"/>
            <w:rFonts w:eastAsiaTheme="minorHAnsi"/>
            <w:color w:val="auto"/>
            <w:lang w:val="en-US" w:eastAsia="en-US"/>
          </w:rPr>
          <w:t>www</w:t>
        </w:r>
        <w:r w:rsidRPr="00A33C4D">
          <w:rPr>
            <w:rStyle w:val="aa"/>
            <w:rFonts w:eastAsiaTheme="minorHAnsi"/>
            <w:color w:val="auto"/>
            <w:lang w:eastAsia="en-US"/>
          </w:rPr>
          <w:t>.</w:t>
        </w:r>
        <w:proofErr w:type="spellStart"/>
        <w:r w:rsidRPr="00A33C4D">
          <w:rPr>
            <w:rStyle w:val="aa"/>
            <w:rFonts w:eastAsiaTheme="minorHAnsi"/>
            <w:color w:val="auto"/>
            <w:lang w:val="en-US" w:eastAsia="en-US"/>
          </w:rPr>
          <w:t>admmegion</w:t>
        </w:r>
        <w:proofErr w:type="spellEnd"/>
        <w:r w:rsidRPr="00A33C4D">
          <w:rPr>
            <w:rStyle w:val="aa"/>
            <w:rFonts w:eastAsiaTheme="minorHAnsi"/>
            <w:color w:val="auto"/>
            <w:lang w:eastAsia="en-US"/>
          </w:rPr>
          <w:t>.</w:t>
        </w:r>
        <w:proofErr w:type="spellStart"/>
        <w:r w:rsidRPr="00A33C4D">
          <w:rPr>
            <w:rStyle w:val="aa"/>
            <w:rFonts w:eastAsiaTheme="minorHAnsi"/>
            <w:color w:val="auto"/>
            <w:lang w:val="en-US" w:eastAsia="en-US"/>
          </w:rPr>
          <w:t>ru</w:t>
        </w:r>
        <w:proofErr w:type="spellEnd"/>
      </w:hyperlink>
      <w:r w:rsidRPr="00A33C4D">
        <w:rPr>
          <w:rFonts w:eastAsiaTheme="minorHAnsi"/>
          <w:lang w:eastAsia="en-US"/>
        </w:rPr>
        <w:t xml:space="preserve">. </w:t>
      </w:r>
    </w:p>
    <w:p w:rsidR="007812A0" w:rsidRPr="00A33C4D" w:rsidRDefault="007812A0" w:rsidP="007812A0">
      <w:pPr>
        <w:autoSpaceDE w:val="0"/>
        <w:autoSpaceDN w:val="0"/>
        <w:adjustRightInd w:val="0"/>
        <w:ind w:firstLine="709"/>
        <w:jc w:val="both"/>
        <w:rPr>
          <w:rFonts w:eastAsiaTheme="minorHAnsi"/>
          <w:lang w:eastAsia="en-US"/>
        </w:rPr>
      </w:pPr>
      <w:r w:rsidRPr="00A33C4D">
        <w:t>3.</w:t>
      </w:r>
      <w:proofErr w:type="gramStart"/>
      <w:r w:rsidRPr="00A33C4D">
        <w:t>3.На</w:t>
      </w:r>
      <w:proofErr w:type="gramEnd"/>
      <w:r w:rsidRPr="00A33C4D">
        <w:t xml:space="preserve"> основании решения комиссии и по результатам рассмотрения документов, указанных в пункте 2.4 Порядка, </w:t>
      </w:r>
      <w:r w:rsidR="00E7471F">
        <w:t>Уполномоченный орган</w:t>
      </w:r>
      <w:r w:rsidRPr="00A33C4D">
        <w:t xml:space="preserve"> в течение 15 рабочих дней обеспечивает подготовку проекта постановления администрации города о предоставлении гранта.</w:t>
      </w:r>
    </w:p>
    <w:p w:rsidR="007812A0" w:rsidRPr="00A33C4D" w:rsidRDefault="007812A0" w:rsidP="007812A0">
      <w:pPr>
        <w:autoSpaceDE w:val="0"/>
        <w:autoSpaceDN w:val="0"/>
        <w:adjustRightInd w:val="0"/>
        <w:ind w:firstLine="709"/>
        <w:jc w:val="both"/>
        <w:rPr>
          <w:rFonts w:eastAsiaTheme="minorHAnsi"/>
          <w:lang w:eastAsia="en-US"/>
        </w:rPr>
      </w:pPr>
      <w:r w:rsidRPr="00A33C4D">
        <w:rPr>
          <w:rFonts w:eastAsiaTheme="minorHAnsi"/>
          <w:lang w:eastAsia="en-US"/>
        </w:rPr>
        <w:t>3.</w:t>
      </w:r>
      <w:proofErr w:type="gramStart"/>
      <w:r w:rsidRPr="00A33C4D">
        <w:rPr>
          <w:rFonts w:eastAsiaTheme="minorHAnsi"/>
          <w:lang w:eastAsia="en-US"/>
        </w:rPr>
        <w:t>4.Перечисление</w:t>
      </w:r>
      <w:proofErr w:type="gramEnd"/>
      <w:r w:rsidRPr="00A33C4D">
        <w:rPr>
          <w:rFonts w:eastAsiaTheme="minorHAnsi"/>
          <w:lang w:eastAsia="en-US"/>
        </w:rPr>
        <w:t xml:space="preserve"> гранта в форме субсидии осуществляется управлением по бюджетному учету администрации города.</w:t>
      </w:r>
    </w:p>
    <w:p w:rsidR="007812A0" w:rsidRPr="00A33C4D" w:rsidRDefault="007812A0" w:rsidP="007812A0">
      <w:pPr>
        <w:autoSpaceDE w:val="0"/>
        <w:autoSpaceDN w:val="0"/>
        <w:adjustRightInd w:val="0"/>
        <w:ind w:firstLine="709"/>
        <w:jc w:val="both"/>
        <w:rPr>
          <w:rFonts w:eastAsiaTheme="minorHAnsi"/>
          <w:lang w:eastAsia="en-US"/>
        </w:rPr>
      </w:pPr>
      <w:r w:rsidRPr="00A33C4D">
        <w:rPr>
          <w:rFonts w:eastAsiaTheme="minorHAnsi"/>
          <w:lang w:eastAsia="en-US"/>
        </w:rPr>
        <w:t>3.</w:t>
      </w:r>
      <w:proofErr w:type="gramStart"/>
      <w:r w:rsidRPr="00A33C4D">
        <w:rPr>
          <w:rFonts w:eastAsiaTheme="minorHAnsi"/>
          <w:lang w:eastAsia="en-US"/>
        </w:rPr>
        <w:t>5.Грант</w:t>
      </w:r>
      <w:proofErr w:type="gramEnd"/>
      <w:r w:rsidRPr="00A33C4D">
        <w:rPr>
          <w:rFonts w:eastAsiaTheme="minorHAnsi"/>
          <w:lang w:eastAsia="en-US"/>
        </w:rPr>
        <w:t xml:space="preserve"> предоставляется за счет средств бюджета города Мегиона в безналичной форме путем перечисления денежных средств на лицевой счет, открытый в департаменте финансов администрации города, победителя Конкурса в течение 30 календарных дней с момента подписания договора о предоставлении гранта в форме субсидии на реализацию социально значимого проекта.</w:t>
      </w:r>
    </w:p>
    <w:p w:rsidR="007812A0" w:rsidRPr="00A33C4D" w:rsidRDefault="007812A0" w:rsidP="007812A0">
      <w:pPr>
        <w:autoSpaceDE w:val="0"/>
        <w:autoSpaceDN w:val="0"/>
        <w:adjustRightInd w:val="0"/>
        <w:ind w:firstLine="709"/>
        <w:jc w:val="both"/>
        <w:rPr>
          <w:rFonts w:eastAsiaTheme="minorHAnsi"/>
          <w:lang w:eastAsia="en-US"/>
        </w:rPr>
      </w:pPr>
      <w:r w:rsidRPr="00A33C4D">
        <w:rPr>
          <w:rFonts w:eastAsiaTheme="minorHAnsi"/>
          <w:lang w:eastAsia="en-US"/>
        </w:rPr>
        <w:t>3.6.</w:t>
      </w:r>
      <w:hyperlink r:id="rId26" w:history="1">
        <w:r w:rsidRPr="00A33C4D">
          <w:rPr>
            <w:rFonts w:eastAsiaTheme="minorHAnsi"/>
            <w:lang w:eastAsia="en-US"/>
          </w:rPr>
          <w:t>Договор</w:t>
        </w:r>
      </w:hyperlink>
      <w:r w:rsidRPr="00A33C4D">
        <w:rPr>
          <w:rFonts w:eastAsiaTheme="minorHAnsi"/>
          <w:lang w:eastAsia="en-US"/>
        </w:rPr>
        <w:t xml:space="preserve"> о предоставлении гранта в форме субсидии на реализацию социально значимого проекта заключается в течение 30 дней с момента подписания постановления администрации города о предоставлении гранта, в соответствии с типовой формой договора, установленного финансовым органом администрации города Мегион. содержащее в том числе следующие положения:</w:t>
      </w:r>
    </w:p>
    <w:p w:rsidR="007812A0" w:rsidRPr="00A33C4D" w:rsidRDefault="007812A0" w:rsidP="007812A0">
      <w:pPr>
        <w:ind w:firstLine="709"/>
        <w:jc w:val="both"/>
      </w:pPr>
      <w:r w:rsidRPr="00A33C4D">
        <w:lastRenderedPageBreak/>
        <w:t>цели предоставления гранта с указанием наименования муниципальной программы, а также национального проекта (программы), в том числе          федерального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федерального проекта, в случае, если грант предоставляется в целях реализаци</w:t>
      </w:r>
      <w:r w:rsidR="00BA46E3">
        <w:t>и соответствующего проекта</w:t>
      </w:r>
      <w:r w:rsidRPr="00A33C4D">
        <w:t xml:space="preserve"> (программы);</w:t>
      </w:r>
    </w:p>
    <w:p w:rsidR="007812A0" w:rsidRPr="00A33C4D" w:rsidRDefault="007812A0" w:rsidP="007812A0">
      <w:pPr>
        <w:ind w:firstLine="709"/>
        <w:jc w:val="both"/>
      </w:pPr>
      <w:r w:rsidRPr="00A33C4D">
        <w:t>размер гранта;</w:t>
      </w:r>
    </w:p>
    <w:p w:rsidR="007812A0" w:rsidRPr="00A33C4D" w:rsidRDefault="007812A0" w:rsidP="007812A0">
      <w:pPr>
        <w:ind w:firstLine="709"/>
        <w:jc w:val="both"/>
      </w:pPr>
      <w:r w:rsidRPr="00A33C4D">
        <w:t>сроки перечисления гранта;</w:t>
      </w:r>
    </w:p>
    <w:p w:rsidR="007812A0" w:rsidRPr="00A33C4D" w:rsidRDefault="007812A0" w:rsidP="007812A0">
      <w:pPr>
        <w:ind w:firstLine="709"/>
        <w:jc w:val="both"/>
      </w:pPr>
      <w:r w:rsidRPr="00A33C4D">
        <w:t>сроки и формы представления отчетности;</w:t>
      </w:r>
    </w:p>
    <w:p w:rsidR="007812A0" w:rsidRPr="00A33C4D" w:rsidRDefault="007812A0" w:rsidP="007812A0">
      <w:pPr>
        <w:ind w:firstLine="709"/>
        <w:jc w:val="both"/>
      </w:pPr>
      <w:r w:rsidRPr="00A33C4D">
        <w:t>порядок и сроки возврата сумм гранта в случае несоблюдения учреждением целей, условий и порядка предоставления гранта, определенных Договором;</w:t>
      </w:r>
    </w:p>
    <w:p w:rsidR="007812A0" w:rsidRPr="00A33C4D" w:rsidRDefault="007812A0" w:rsidP="007812A0">
      <w:pPr>
        <w:ind w:firstLine="709"/>
        <w:jc w:val="both"/>
      </w:pPr>
      <w:r w:rsidRPr="00A33C4D">
        <w:t>основания и порядок внесения изменений в Договор, в том числе в случае уменьшения Уполномоченному органу как получателю бюджетных средств ранее доведенных лимитов бюджетных обязательств на цели, указанные в пункте 1.6 настоящего Порядка;</w:t>
      </w:r>
    </w:p>
    <w:p w:rsidR="007812A0" w:rsidRPr="00A33C4D" w:rsidRDefault="007812A0" w:rsidP="007812A0">
      <w:pPr>
        <w:ind w:firstLine="709"/>
        <w:jc w:val="both"/>
      </w:pPr>
      <w:r w:rsidRPr="00A33C4D">
        <w:rPr>
          <w:rFonts w:eastAsiaTheme="minorHAnsi"/>
          <w:lang w:eastAsia="en-US"/>
        </w:rPr>
        <w:t>согласие получателя гранта на осуществление Уполномоченным органом и органом муниципального финансового контроля проверок соблюдения получателем гранта условий, целей и порядка предоставления гранта, установленных настоящим Порядком и Договором.</w:t>
      </w:r>
    </w:p>
    <w:p w:rsidR="007812A0" w:rsidRPr="00A33C4D" w:rsidRDefault="007812A0" w:rsidP="007812A0">
      <w:pPr>
        <w:ind w:firstLine="709"/>
        <w:jc w:val="both"/>
      </w:pPr>
      <w:r w:rsidRPr="00A33C4D">
        <w:t>основания для досрочного прекращения Договора по решению   Уполномоченного органа в одностороннем порядке, в том числе в связи с:</w:t>
      </w:r>
    </w:p>
    <w:p w:rsidR="007812A0" w:rsidRPr="00A33C4D" w:rsidRDefault="007812A0" w:rsidP="007812A0">
      <w:pPr>
        <w:ind w:firstLine="709"/>
        <w:jc w:val="both"/>
      </w:pPr>
      <w:r w:rsidRPr="00A33C4D">
        <w:t xml:space="preserve">реорганизацией или ликвидацией </w:t>
      </w:r>
      <w:r w:rsidR="00553158">
        <w:t>социально ориентированной некоммерческой организации</w:t>
      </w:r>
      <w:r w:rsidRPr="00A33C4D">
        <w:t>;</w:t>
      </w:r>
    </w:p>
    <w:p w:rsidR="007812A0" w:rsidRPr="00A33C4D" w:rsidRDefault="007812A0" w:rsidP="007812A0">
      <w:pPr>
        <w:ind w:firstLine="709"/>
        <w:jc w:val="both"/>
      </w:pPr>
      <w:r w:rsidRPr="00A33C4D">
        <w:t xml:space="preserve">нарушением </w:t>
      </w:r>
      <w:r w:rsidR="00553158">
        <w:t>социально ориентированной некоммерческой организации</w:t>
      </w:r>
      <w:r w:rsidR="00553158" w:rsidRPr="00A33C4D">
        <w:t xml:space="preserve"> </w:t>
      </w:r>
      <w:r w:rsidRPr="00A33C4D">
        <w:t>целей и условий предоставления гранта, установленных правовым актом и (или) Договором;</w:t>
      </w:r>
    </w:p>
    <w:p w:rsidR="007812A0" w:rsidRPr="00A33C4D" w:rsidRDefault="007812A0" w:rsidP="007812A0">
      <w:pPr>
        <w:ind w:firstLine="709"/>
        <w:jc w:val="both"/>
      </w:pPr>
      <w:r w:rsidRPr="00A33C4D">
        <w:t xml:space="preserve">запрет на расторжение Договора </w:t>
      </w:r>
      <w:r w:rsidR="00553158">
        <w:t>социально ориентированной некоммерческой организации</w:t>
      </w:r>
      <w:r w:rsidR="00553158" w:rsidRPr="00A33C4D">
        <w:t xml:space="preserve"> </w:t>
      </w:r>
      <w:r w:rsidRPr="00A33C4D">
        <w:t>в одностороннем порядке.</w:t>
      </w:r>
    </w:p>
    <w:p w:rsidR="007812A0" w:rsidRPr="00A33C4D" w:rsidRDefault="007812A0" w:rsidP="007812A0">
      <w:pPr>
        <w:ind w:firstLine="709"/>
        <w:jc w:val="both"/>
      </w:pPr>
      <w:r w:rsidRPr="00A33C4D">
        <w:t>3.7.В случае предоставления гранта в целях реализации регионального проекта, входящего в состав соответствующего национального проекта (программы) (далее - региональный проект), в Договоре указываются также значения результатов предоставления гранта и показателей, необходимых для достижения результатов предоставления гранта, включая показатели в части материальных и нематериальных объектов и (или) услуг, планируемых к получению при достижении результатов соответствующих проектов (при возможности такой детализации). Результаты предоставления гранта должны быть конкретными, измеримыми и соответствовать результатам региональных проектов (в случае, если грант предоставляется в целях реализации таких проектов).</w:t>
      </w:r>
    </w:p>
    <w:p w:rsidR="007812A0" w:rsidRPr="00A33C4D" w:rsidRDefault="007812A0" w:rsidP="007812A0">
      <w:pPr>
        <w:autoSpaceDE w:val="0"/>
        <w:autoSpaceDN w:val="0"/>
        <w:adjustRightInd w:val="0"/>
        <w:ind w:firstLine="709"/>
        <w:jc w:val="both"/>
      </w:pPr>
      <w:r w:rsidRPr="00A33C4D">
        <w:t>3.</w:t>
      </w:r>
      <w:proofErr w:type="gramStart"/>
      <w:r w:rsidRPr="00A33C4D">
        <w:t>8.Заключение</w:t>
      </w:r>
      <w:proofErr w:type="gramEnd"/>
      <w:r w:rsidRPr="00A33C4D">
        <w:t xml:space="preserve"> дополнительного соглашения к Договору, в том  числе дополнительного соглашения о расторжении Договора, осуществляется по типовой форме, установленной департаментом финансов администрации города.</w:t>
      </w:r>
    </w:p>
    <w:p w:rsidR="007812A0" w:rsidRPr="00A33C4D" w:rsidRDefault="007812A0" w:rsidP="007812A0">
      <w:pPr>
        <w:autoSpaceDE w:val="0"/>
        <w:autoSpaceDN w:val="0"/>
        <w:adjustRightInd w:val="0"/>
        <w:ind w:firstLine="709"/>
        <w:jc w:val="both"/>
        <w:rPr>
          <w:rFonts w:eastAsiaTheme="minorHAnsi"/>
          <w:lang w:eastAsia="en-US"/>
        </w:rPr>
      </w:pPr>
      <w:r w:rsidRPr="00A33C4D">
        <w:t>3.</w:t>
      </w:r>
      <w:proofErr w:type="gramStart"/>
      <w:r w:rsidRPr="00A33C4D">
        <w:t>9.</w:t>
      </w:r>
      <w:r w:rsidRPr="00A33C4D">
        <w:rPr>
          <w:rFonts w:eastAsiaTheme="minorHAnsi"/>
          <w:lang w:eastAsia="en-US"/>
        </w:rPr>
        <w:t>За</w:t>
      </w:r>
      <w:proofErr w:type="gramEnd"/>
      <w:r w:rsidRPr="00A33C4D">
        <w:rPr>
          <w:rFonts w:eastAsiaTheme="minorHAnsi"/>
          <w:lang w:eastAsia="en-US"/>
        </w:rPr>
        <w:t xml:space="preserve"> счет предоставленного гранта Получатель гранта вправе осуществлять при реализации Проектов расходы по следующим направлениям:</w:t>
      </w:r>
    </w:p>
    <w:p w:rsidR="007812A0" w:rsidRPr="00A33C4D" w:rsidRDefault="007812A0" w:rsidP="007812A0">
      <w:pPr>
        <w:autoSpaceDE w:val="0"/>
        <w:autoSpaceDN w:val="0"/>
        <w:adjustRightInd w:val="0"/>
        <w:ind w:firstLine="709"/>
        <w:jc w:val="both"/>
        <w:rPr>
          <w:rFonts w:eastAsiaTheme="minorHAnsi"/>
          <w:lang w:eastAsia="en-US"/>
        </w:rPr>
      </w:pPr>
      <w:r w:rsidRPr="00A33C4D">
        <w:rPr>
          <w:rFonts w:eastAsiaTheme="minorHAnsi"/>
          <w:lang w:eastAsia="en-US"/>
        </w:rPr>
        <w:t>оплата труда штатных и внештатных работников;</w:t>
      </w:r>
    </w:p>
    <w:p w:rsidR="007812A0" w:rsidRPr="00A33C4D" w:rsidRDefault="007812A0" w:rsidP="007812A0">
      <w:pPr>
        <w:autoSpaceDE w:val="0"/>
        <w:autoSpaceDN w:val="0"/>
        <w:adjustRightInd w:val="0"/>
        <w:ind w:firstLine="709"/>
        <w:jc w:val="both"/>
        <w:rPr>
          <w:rFonts w:eastAsiaTheme="minorHAnsi"/>
          <w:lang w:eastAsia="en-US"/>
        </w:rPr>
      </w:pPr>
      <w:r w:rsidRPr="00A33C4D">
        <w:rPr>
          <w:rFonts w:eastAsiaTheme="minorHAnsi"/>
          <w:lang w:eastAsia="en-US"/>
        </w:rPr>
        <w:t>оплата товаров, работ, услуг;</w:t>
      </w:r>
    </w:p>
    <w:p w:rsidR="007812A0" w:rsidRPr="00A33C4D" w:rsidRDefault="007812A0" w:rsidP="007812A0">
      <w:pPr>
        <w:autoSpaceDE w:val="0"/>
        <w:autoSpaceDN w:val="0"/>
        <w:adjustRightInd w:val="0"/>
        <w:ind w:firstLine="709"/>
        <w:jc w:val="both"/>
        <w:rPr>
          <w:rFonts w:eastAsiaTheme="minorHAnsi"/>
          <w:lang w:eastAsia="en-US"/>
        </w:rPr>
      </w:pPr>
      <w:r w:rsidRPr="00A33C4D">
        <w:rPr>
          <w:rFonts w:eastAsiaTheme="minorHAnsi"/>
          <w:lang w:eastAsia="en-US"/>
        </w:rPr>
        <w:t>плата за аренду имущества для реализации мероприятий Проекта;</w:t>
      </w:r>
    </w:p>
    <w:p w:rsidR="007812A0" w:rsidRPr="00A33C4D" w:rsidRDefault="007812A0" w:rsidP="007812A0">
      <w:pPr>
        <w:autoSpaceDE w:val="0"/>
        <w:autoSpaceDN w:val="0"/>
        <w:adjustRightInd w:val="0"/>
        <w:ind w:firstLine="709"/>
        <w:jc w:val="both"/>
        <w:rPr>
          <w:rFonts w:eastAsiaTheme="minorHAnsi"/>
          <w:lang w:eastAsia="en-US"/>
        </w:rPr>
      </w:pPr>
      <w:r w:rsidRPr="00A33C4D">
        <w:rPr>
          <w:rFonts w:eastAsiaTheme="minorHAnsi"/>
          <w:lang w:eastAsia="en-US"/>
        </w:rPr>
        <w:t>уплата налогов, сборов, страховых взносов и иных обязательных платежей в бюджетную систему Российской Федерации;</w:t>
      </w:r>
    </w:p>
    <w:p w:rsidR="007812A0" w:rsidRPr="00A33C4D" w:rsidRDefault="007812A0" w:rsidP="007812A0">
      <w:pPr>
        <w:autoSpaceDE w:val="0"/>
        <w:autoSpaceDN w:val="0"/>
        <w:adjustRightInd w:val="0"/>
        <w:ind w:firstLine="709"/>
        <w:jc w:val="both"/>
        <w:rPr>
          <w:rFonts w:eastAsiaTheme="minorHAnsi"/>
          <w:lang w:eastAsia="en-US"/>
        </w:rPr>
      </w:pPr>
      <w:r w:rsidRPr="00A33C4D">
        <w:rPr>
          <w:rFonts w:eastAsiaTheme="minorHAnsi"/>
          <w:lang w:eastAsia="en-US"/>
        </w:rPr>
        <w:t>возмещение расходов добровольцам.</w:t>
      </w:r>
    </w:p>
    <w:p w:rsidR="007812A0" w:rsidRPr="00A33C4D" w:rsidRDefault="007812A0" w:rsidP="007812A0">
      <w:pPr>
        <w:autoSpaceDE w:val="0"/>
        <w:autoSpaceDN w:val="0"/>
        <w:adjustRightInd w:val="0"/>
        <w:ind w:firstLine="709"/>
        <w:jc w:val="both"/>
        <w:rPr>
          <w:rFonts w:eastAsiaTheme="minorHAnsi"/>
          <w:lang w:eastAsia="en-US"/>
        </w:rPr>
      </w:pPr>
      <w:r w:rsidRPr="00A33C4D">
        <w:rPr>
          <w:rFonts w:eastAsiaTheme="minorHAnsi"/>
          <w:lang w:eastAsia="en-US"/>
        </w:rPr>
        <w:t>3.</w:t>
      </w:r>
      <w:proofErr w:type="gramStart"/>
      <w:r w:rsidRPr="00A33C4D">
        <w:rPr>
          <w:rFonts w:eastAsiaTheme="minorHAnsi"/>
          <w:lang w:eastAsia="en-US"/>
        </w:rPr>
        <w:t>10.За</w:t>
      </w:r>
      <w:proofErr w:type="gramEnd"/>
      <w:r w:rsidRPr="00A33C4D">
        <w:rPr>
          <w:rFonts w:eastAsiaTheme="minorHAnsi"/>
          <w:lang w:eastAsia="en-US"/>
        </w:rPr>
        <w:t xml:space="preserve"> счет предоставленного гранта Получателям гранта запрещается осуществлять следующие расходы:</w:t>
      </w:r>
    </w:p>
    <w:p w:rsidR="007812A0" w:rsidRPr="00A33C4D" w:rsidRDefault="007812A0" w:rsidP="007812A0">
      <w:pPr>
        <w:autoSpaceDE w:val="0"/>
        <w:autoSpaceDN w:val="0"/>
        <w:adjustRightInd w:val="0"/>
        <w:ind w:firstLine="709"/>
        <w:jc w:val="both"/>
        <w:rPr>
          <w:rFonts w:eastAsiaTheme="minorHAnsi"/>
          <w:lang w:eastAsia="en-US"/>
        </w:rPr>
      </w:pPr>
      <w:r w:rsidRPr="00A33C4D">
        <w:rPr>
          <w:rFonts w:eastAsiaTheme="minorHAnsi"/>
          <w:lang w:eastAsia="en-US"/>
        </w:rPr>
        <w:t>расходы, связанные с осуществлением предпринимательской деятельности и оказанием помощи коммерческим организациям;</w:t>
      </w:r>
    </w:p>
    <w:p w:rsidR="007812A0" w:rsidRPr="00A33C4D" w:rsidRDefault="007812A0" w:rsidP="007812A0">
      <w:pPr>
        <w:autoSpaceDE w:val="0"/>
        <w:autoSpaceDN w:val="0"/>
        <w:adjustRightInd w:val="0"/>
        <w:ind w:firstLine="709"/>
        <w:jc w:val="both"/>
        <w:rPr>
          <w:rFonts w:eastAsiaTheme="minorHAnsi"/>
          <w:lang w:eastAsia="en-US"/>
        </w:rPr>
      </w:pPr>
      <w:r w:rsidRPr="00A33C4D">
        <w:rPr>
          <w:rFonts w:eastAsiaTheme="minorHAnsi"/>
          <w:lang w:eastAsia="en-US"/>
        </w:rPr>
        <w:lastRenderedPageBreak/>
        <w:t>расходы, связанные с осуществлением деятельности, не связанной с реализацией Проектов;</w:t>
      </w:r>
    </w:p>
    <w:p w:rsidR="007812A0" w:rsidRPr="00A33C4D" w:rsidRDefault="007812A0" w:rsidP="007812A0">
      <w:pPr>
        <w:autoSpaceDE w:val="0"/>
        <w:autoSpaceDN w:val="0"/>
        <w:adjustRightInd w:val="0"/>
        <w:ind w:firstLine="709"/>
        <w:jc w:val="both"/>
        <w:rPr>
          <w:rFonts w:eastAsiaTheme="minorHAnsi"/>
          <w:lang w:eastAsia="en-US"/>
        </w:rPr>
      </w:pPr>
      <w:r w:rsidRPr="00A33C4D">
        <w:rPr>
          <w:rFonts w:eastAsiaTheme="minorHAnsi"/>
          <w:lang w:eastAsia="en-US"/>
        </w:rPr>
        <w:t>расходы на поддержку политических партий и кампаний;</w:t>
      </w:r>
    </w:p>
    <w:p w:rsidR="007812A0" w:rsidRPr="00A33C4D" w:rsidRDefault="007812A0" w:rsidP="007812A0">
      <w:pPr>
        <w:autoSpaceDE w:val="0"/>
        <w:autoSpaceDN w:val="0"/>
        <w:adjustRightInd w:val="0"/>
        <w:ind w:firstLine="709"/>
        <w:jc w:val="both"/>
        <w:rPr>
          <w:rFonts w:eastAsiaTheme="minorHAnsi"/>
          <w:lang w:eastAsia="en-US"/>
        </w:rPr>
      </w:pPr>
      <w:r w:rsidRPr="00A33C4D">
        <w:rPr>
          <w:rFonts w:eastAsiaTheme="minorHAnsi"/>
          <w:lang w:eastAsia="en-US"/>
        </w:rPr>
        <w:t>расходы на проведение публичных мероприятий;</w:t>
      </w:r>
    </w:p>
    <w:p w:rsidR="007812A0" w:rsidRPr="00A33C4D" w:rsidRDefault="007812A0" w:rsidP="007812A0">
      <w:pPr>
        <w:autoSpaceDE w:val="0"/>
        <w:autoSpaceDN w:val="0"/>
        <w:adjustRightInd w:val="0"/>
        <w:ind w:firstLine="709"/>
        <w:jc w:val="both"/>
        <w:rPr>
          <w:rFonts w:eastAsiaTheme="minorHAnsi"/>
          <w:lang w:eastAsia="en-US"/>
        </w:rPr>
      </w:pPr>
      <w:r w:rsidRPr="00A33C4D">
        <w:rPr>
          <w:rFonts w:eastAsiaTheme="minorHAnsi"/>
          <w:lang w:eastAsia="en-US"/>
        </w:rPr>
        <w:t>расходы на фундаментальные научные исследования;</w:t>
      </w:r>
    </w:p>
    <w:p w:rsidR="007812A0" w:rsidRPr="00A33C4D" w:rsidRDefault="007812A0" w:rsidP="007812A0">
      <w:pPr>
        <w:autoSpaceDE w:val="0"/>
        <w:autoSpaceDN w:val="0"/>
        <w:adjustRightInd w:val="0"/>
        <w:ind w:firstLine="709"/>
        <w:jc w:val="both"/>
        <w:rPr>
          <w:rFonts w:eastAsiaTheme="minorHAnsi"/>
          <w:lang w:eastAsia="en-US"/>
        </w:rPr>
      </w:pPr>
      <w:r w:rsidRPr="00A33C4D">
        <w:rPr>
          <w:rFonts w:eastAsiaTheme="minorHAnsi"/>
          <w:lang w:eastAsia="en-US"/>
        </w:rPr>
        <w:t>расходы на приобретение алкогольных напитков и табачной продукции;</w:t>
      </w:r>
    </w:p>
    <w:p w:rsidR="007812A0" w:rsidRPr="00A33C4D" w:rsidRDefault="007812A0" w:rsidP="007812A0">
      <w:pPr>
        <w:autoSpaceDE w:val="0"/>
        <w:autoSpaceDN w:val="0"/>
        <w:adjustRightInd w:val="0"/>
        <w:ind w:firstLine="709"/>
        <w:jc w:val="both"/>
        <w:rPr>
          <w:rFonts w:eastAsiaTheme="minorHAnsi"/>
          <w:lang w:eastAsia="en-US"/>
        </w:rPr>
      </w:pPr>
      <w:r w:rsidRPr="00A33C4D">
        <w:rPr>
          <w:rFonts w:eastAsiaTheme="minorHAnsi"/>
          <w:lang w:eastAsia="en-US"/>
        </w:rPr>
        <w:t>уплата штрафов;</w:t>
      </w:r>
    </w:p>
    <w:p w:rsidR="007812A0" w:rsidRPr="00A33C4D" w:rsidRDefault="007812A0" w:rsidP="007812A0">
      <w:pPr>
        <w:autoSpaceDE w:val="0"/>
        <w:autoSpaceDN w:val="0"/>
        <w:adjustRightInd w:val="0"/>
        <w:ind w:firstLine="709"/>
        <w:jc w:val="both"/>
        <w:rPr>
          <w:rFonts w:eastAsiaTheme="minorHAnsi"/>
          <w:lang w:eastAsia="en-US"/>
        </w:rPr>
      </w:pPr>
      <w:r w:rsidRPr="00A33C4D">
        <w:rPr>
          <w:rFonts w:eastAsiaTheme="minorHAnsi"/>
          <w:lang w:eastAsia="en-US"/>
        </w:rPr>
        <w:t>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высокотехнологического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Порядком.</w:t>
      </w:r>
    </w:p>
    <w:p w:rsidR="007812A0" w:rsidRPr="00A33C4D" w:rsidRDefault="007812A0" w:rsidP="007812A0">
      <w:pPr>
        <w:autoSpaceDE w:val="0"/>
        <w:autoSpaceDN w:val="0"/>
        <w:adjustRightInd w:val="0"/>
        <w:ind w:firstLine="709"/>
        <w:jc w:val="both"/>
        <w:rPr>
          <w:rFonts w:eastAsiaTheme="minorHAnsi"/>
          <w:lang w:eastAsia="en-US"/>
        </w:rPr>
      </w:pPr>
      <w:r w:rsidRPr="00A33C4D">
        <w:rPr>
          <w:rFonts w:eastAsiaTheme="minorHAnsi"/>
          <w:lang w:eastAsia="en-US"/>
        </w:rPr>
        <w:t>3.</w:t>
      </w:r>
      <w:proofErr w:type="gramStart"/>
      <w:r w:rsidRPr="00A33C4D">
        <w:rPr>
          <w:rFonts w:eastAsiaTheme="minorHAnsi"/>
          <w:lang w:eastAsia="en-US"/>
        </w:rPr>
        <w:t>11.Срок</w:t>
      </w:r>
      <w:proofErr w:type="gramEnd"/>
      <w:r w:rsidRPr="00A33C4D">
        <w:rPr>
          <w:rFonts w:eastAsiaTheme="minorHAnsi"/>
          <w:lang w:eastAsia="en-US"/>
        </w:rPr>
        <w:t xml:space="preserve"> использования гранта Получателем гранта - до конца календарного года, в котором предоставляется грант.</w:t>
      </w:r>
    </w:p>
    <w:p w:rsidR="007812A0" w:rsidRPr="00A33C4D" w:rsidRDefault="007812A0" w:rsidP="007812A0">
      <w:pPr>
        <w:autoSpaceDE w:val="0"/>
        <w:autoSpaceDN w:val="0"/>
        <w:adjustRightInd w:val="0"/>
        <w:ind w:firstLine="709"/>
        <w:jc w:val="both"/>
        <w:rPr>
          <w:rFonts w:eastAsiaTheme="minorHAnsi"/>
          <w:lang w:eastAsia="en-US"/>
        </w:rPr>
      </w:pPr>
      <w:r w:rsidRPr="00A33C4D">
        <w:rPr>
          <w:rFonts w:eastAsiaTheme="minorHAnsi"/>
          <w:lang w:eastAsia="en-US"/>
        </w:rPr>
        <w:t>3.</w:t>
      </w:r>
      <w:proofErr w:type="gramStart"/>
      <w:r w:rsidRPr="00A33C4D">
        <w:rPr>
          <w:rFonts w:eastAsiaTheme="minorHAnsi"/>
          <w:lang w:eastAsia="en-US"/>
        </w:rPr>
        <w:t>12.По</w:t>
      </w:r>
      <w:proofErr w:type="gramEnd"/>
      <w:r w:rsidRPr="00A33C4D">
        <w:rPr>
          <w:rFonts w:eastAsiaTheme="minorHAnsi"/>
          <w:lang w:eastAsia="en-US"/>
        </w:rPr>
        <w:t xml:space="preserve"> решению Конкурсной комиссии Получатель гранта имеет право перераспределять средства, предоставленные в виде гранта, между утвержденными направлениями сметы проекта в пределах общей суммы гранта.</w:t>
      </w:r>
    </w:p>
    <w:p w:rsidR="007812A0" w:rsidRPr="00A33C4D" w:rsidRDefault="007812A0" w:rsidP="007812A0">
      <w:pPr>
        <w:autoSpaceDE w:val="0"/>
        <w:autoSpaceDN w:val="0"/>
        <w:adjustRightInd w:val="0"/>
        <w:ind w:firstLine="709"/>
        <w:jc w:val="both"/>
        <w:rPr>
          <w:rFonts w:eastAsiaTheme="minorHAnsi"/>
          <w:lang w:eastAsia="en-US"/>
        </w:rPr>
      </w:pPr>
      <w:r w:rsidRPr="00A33C4D">
        <w:rPr>
          <w:rFonts w:eastAsiaTheme="minorHAnsi"/>
          <w:lang w:eastAsia="en-US"/>
        </w:rPr>
        <w:t>Исключение составляет направление сметы проекта «оплата труда», которое может быть изменено только в сторону уменьшения. Общая сумма перераспределенного объема средств не должна превышать 20 процентов от суммы гранта, указанной в Договоре.</w:t>
      </w:r>
    </w:p>
    <w:p w:rsidR="007812A0" w:rsidRPr="00A33C4D" w:rsidRDefault="007812A0" w:rsidP="007812A0">
      <w:pPr>
        <w:autoSpaceDE w:val="0"/>
        <w:autoSpaceDN w:val="0"/>
        <w:adjustRightInd w:val="0"/>
        <w:ind w:firstLine="709"/>
        <w:jc w:val="both"/>
        <w:rPr>
          <w:rFonts w:eastAsiaTheme="minorHAnsi"/>
          <w:lang w:eastAsia="en-US"/>
        </w:rPr>
      </w:pPr>
      <w:r w:rsidRPr="00A33C4D">
        <w:rPr>
          <w:rFonts w:eastAsiaTheme="minorHAnsi"/>
          <w:lang w:eastAsia="en-US"/>
        </w:rPr>
        <w:t>3.13.В случае необходимости перераспределения средств Получатель гранта представляет в Уполномоченный орган заявление и уточненную смету Проекта (подписанную руководителем и заверенную печатью организации) с учетом перераспределения средств.</w:t>
      </w:r>
    </w:p>
    <w:p w:rsidR="007812A0" w:rsidRPr="00A33C4D" w:rsidRDefault="007812A0" w:rsidP="007812A0">
      <w:pPr>
        <w:autoSpaceDE w:val="0"/>
        <w:autoSpaceDN w:val="0"/>
        <w:adjustRightInd w:val="0"/>
        <w:ind w:firstLine="709"/>
        <w:jc w:val="both"/>
        <w:rPr>
          <w:rFonts w:eastAsiaTheme="minorHAnsi"/>
          <w:lang w:eastAsia="en-US"/>
        </w:rPr>
      </w:pPr>
      <w:r w:rsidRPr="00A33C4D">
        <w:rPr>
          <w:rFonts w:eastAsiaTheme="minorHAnsi"/>
          <w:lang w:eastAsia="en-US"/>
        </w:rPr>
        <w:t>3.</w:t>
      </w:r>
      <w:proofErr w:type="gramStart"/>
      <w:r w:rsidRPr="00A33C4D">
        <w:rPr>
          <w:rFonts w:eastAsiaTheme="minorHAnsi"/>
          <w:lang w:eastAsia="en-US"/>
        </w:rPr>
        <w:t>14.Конкурсная</w:t>
      </w:r>
      <w:proofErr w:type="gramEnd"/>
      <w:r w:rsidRPr="00A33C4D">
        <w:rPr>
          <w:rFonts w:eastAsiaTheme="minorHAnsi"/>
          <w:lang w:eastAsia="en-US"/>
        </w:rPr>
        <w:t xml:space="preserve"> комиссия рассматривает уточненную смету Проекта в течение 7 рабочих дней со дня ее получения и принимает решение о принятии уточненной сметы Проекта или об отказе в принятии уточненной сметы Проекта.</w:t>
      </w:r>
    </w:p>
    <w:p w:rsidR="007812A0" w:rsidRPr="00A33C4D" w:rsidRDefault="007812A0" w:rsidP="007812A0">
      <w:pPr>
        <w:autoSpaceDE w:val="0"/>
        <w:autoSpaceDN w:val="0"/>
        <w:adjustRightInd w:val="0"/>
        <w:ind w:firstLine="709"/>
        <w:jc w:val="both"/>
        <w:rPr>
          <w:rFonts w:eastAsiaTheme="minorHAnsi"/>
          <w:lang w:eastAsia="en-US"/>
        </w:rPr>
      </w:pPr>
      <w:r w:rsidRPr="00A33C4D">
        <w:rPr>
          <w:rFonts w:eastAsiaTheme="minorHAnsi"/>
          <w:lang w:eastAsia="en-US"/>
        </w:rPr>
        <w:t>3.15. Основаниями для отказа в принятии уточненной сметы Проекта являются:</w:t>
      </w:r>
    </w:p>
    <w:p w:rsidR="007812A0" w:rsidRPr="00A33C4D" w:rsidRDefault="007812A0" w:rsidP="007812A0">
      <w:pPr>
        <w:autoSpaceDE w:val="0"/>
        <w:autoSpaceDN w:val="0"/>
        <w:adjustRightInd w:val="0"/>
        <w:ind w:firstLine="709"/>
        <w:jc w:val="both"/>
        <w:rPr>
          <w:rFonts w:eastAsiaTheme="minorHAnsi"/>
          <w:lang w:eastAsia="en-US"/>
        </w:rPr>
      </w:pPr>
      <w:r w:rsidRPr="00A33C4D">
        <w:rPr>
          <w:rFonts w:eastAsiaTheme="minorHAnsi"/>
          <w:lang w:eastAsia="en-US"/>
        </w:rPr>
        <w:t xml:space="preserve">- несоответствие сметы Проекта требованиям, установленным </w:t>
      </w:r>
      <w:r w:rsidRPr="00A33C4D">
        <w:t xml:space="preserve">пунктом 3.7 </w:t>
      </w:r>
      <w:r w:rsidRPr="00A33C4D">
        <w:rPr>
          <w:rFonts w:eastAsiaTheme="minorHAnsi"/>
          <w:lang w:eastAsia="en-US"/>
        </w:rPr>
        <w:t>Порядка;</w:t>
      </w:r>
    </w:p>
    <w:p w:rsidR="007812A0" w:rsidRPr="00A33C4D" w:rsidRDefault="007812A0" w:rsidP="007812A0">
      <w:pPr>
        <w:autoSpaceDE w:val="0"/>
        <w:autoSpaceDN w:val="0"/>
        <w:adjustRightInd w:val="0"/>
        <w:ind w:firstLine="709"/>
        <w:jc w:val="both"/>
        <w:rPr>
          <w:rFonts w:eastAsiaTheme="minorHAnsi"/>
          <w:lang w:eastAsia="en-US"/>
        </w:rPr>
      </w:pPr>
      <w:r w:rsidRPr="00A33C4D">
        <w:rPr>
          <w:rFonts w:eastAsiaTheme="minorHAnsi"/>
          <w:lang w:eastAsia="en-US"/>
        </w:rPr>
        <w:t>- изменение цели, задач, перечня мероприятий Проекта.</w:t>
      </w:r>
    </w:p>
    <w:p w:rsidR="007812A0" w:rsidRPr="00A33C4D" w:rsidRDefault="007812A0" w:rsidP="007812A0">
      <w:pPr>
        <w:autoSpaceDE w:val="0"/>
        <w:autoSpaceDN w:val="0"/>
        <w:adjustRightInd w:val="0"/>
        <w:ind w:firstLine="709"/>
        <w:jc w:val="both"/>
        <w:rPr>
          <w:rFonts w:eastAsiaTheme="minorHAnsi"/>
          <w:lang w:eastAsia="en-US"/>
        </w:rPr>
      </w:pPr>
      <w:r w:rsidRPr="00A33C4D">
        <w:rPr>
          <w:rFonts w:eastAsiaTheme="minorHAnsi"/>
          <w:lang w:eastAsia="en-US"/>
        </w:rPr>
        <w:t>3.</w:t>
      </w:r>
      <w:proofErr w:type="gramStart"/>
      <w:r w:rsidRPr="00A33C4D">
        <w:rPr>
          <w:rFonts w:eastAsiaTheme="minorHAnsi"/>
          <w:lang w:eastAsia="en-US"/>
        </w:rPr>
        <w:t>16.Уполномоченный</w:t>
      </w:r>
      <w:proofErr w:type="gramEnd"/>
      <w:r w:rsidRPr="00A33C4D">
        <w:rPr>
          <w:rFonts w:eastAsiaTheme="minorHAnsi"/>
          <w:lang w:eastAsia="en-US"/>
        </w:rPr>
        <w:t xml:space="preserve"> орган уведомляет об отказе в принятии уточненной сметы Проекта Получателя гранта в письменном виде в течение 3 рабочих дней со дня принятия решения Конкурсной комиссией. </w:t>
      </w:r>
    </w:p>
    <w:p w:rsidR="007812A0" w:rsidRPr="00A33C4D" w:rsidRDefault="007812A0" w:rsidP="007812A0">
      <w:pPr>
        <w:autoSpaceDE w:val="0"/>
        <w:autoSpaceDN w:val="0"/>
        <w:adjustRightInd w:val="0"/>
        <w:ind w:firstLine="709"/>
        <w:jc w:val="both"/>
        <w:rPr>
          <w:rFonts w:eastAsiaTheme="minorHAnsi"/>
          <w:lang w:eastAsia="en-US"/>
        </w:rPr>
      </w:pPr>
      <w:r w:rsidRPr="00A33C4D">
        <w:rPr>
          <w:rFonts w:eastAsiaTheme="minorHAnsi"/>
          <w:lang w:eastAsia="en-US"/>
        </w:rPr>
        <w:t xml:space="preserve">3.17.В случае введения на территории Ханты-Мансийского автономного округа - Югры, города Мегиона режима повышенной готовности, повлекшего за собой ограничения в проведении заявленных календарным Планом, сметой расходов на реализацию Проекта, получатель гранта вправе предоставить в </w:t>
      </w:r>
      <w:r w:rsidR="00E7471F">
        <w:rPr>
          <w:rFonts w:eastAsiaTheme="minorHAnsi"/>
          <w:lang w:eastAsia="en-US"/>
        </w:rPr>
        <w:t>Уполномоченный орган</w:t>
      </w:r>
      <w:r w:rsidRPr="00A33C4D">
        <w:rPr>
          <w:rFonts w:eastAsiaTheme="minorHAnsi"/>
          <w:lang w:eastAsia="en-US"/>
        </w:rPr>
        <w:t xml:space="preserve"> уточненный календарный план, смету расходов на реализацию Проекта (в том числе с изменениями формы, формата, сроков проведения Мероприятий и их замены) с приложением документов, расчетов, подтверждающих заявленную сумму гранта, пояснительной записки с обоснованием причин вносимых изменений.</w:t>
      </w:r>
    </w:p>
    <w:p w:rsidR="007812A0" w:rsidRPr="00A33C4D" w:rsidRDefault="007812A0" w:rsidP="007812A0">
      <w:pPr>
        <w:autoSpaceDE w:val="0"/>
        <w:autoSpaceDN w:val="0"/>
        <w:adjustRightInd w:val="0"/>
        <w:ind w:firstLine="709"/>
        <w:jc w:val="both"/>
        <w:rPr>
          <w:rFonts w:eastAsiaTheme="minorHAnsi"/>
          <w:lang w:eastAsia="en-US"/>
        </w:rPr>
      </w:pPr>
      <w:r w:rsidRPr="00A33C4D">
        <w:rPr>
          <w:rFonts w:eastAsiaTheme="minorHAnsi"/>
          <w:lang w:eastAsia="en-US"/>
        </w:rPr>
        <w:t xml:space="preserve">В течение 1 рабочего дня со дня получения уточненного календарного плана, сметы расходов </w:t>
      </w:r>
      <w:r w:rsidR="00E7471F">
        <w:rPr>
          <w:rFonts w:eastAsiaTheme="minorHAnsi"/>
          <w:lang w:eastAsia="en-US"/>
        </w:rPr>
        <w:t>Уполномоченный орган</w:t>
      </w:r>
      <w:r w:rsidRPr="00A33C4D">
        <w:rPr>
          <w:rFonts w:eastAsiaTheme="minorHAnsi"/>
          <w:lang w:eastAsia="en-US"/>
        </w:rPr>
        <w:t xml:space="preserve"> направляет документы для рассмотрения в Конкурсную комиссию. Комиссия в течение 5 рабочих дней по итогам рассмотрения выносит решение об одобрении (неодобрении) уточненного календарного плана, сметы расходов. Решение Конкурсной Комиссии оформляется протоколом.</w:t>
      </w:r>
    </w:p>
    <w:p w:rsidR="007812A0" w:rsidRPr="00A33C4D" w:rsidRDefault="007812A0" w:rsidP="007812A0">
      <w:pPr>
        <w:autoSpaceDE w:val="0"/>
        <w:autoSpaceDN w:val="0"/>
        <w:adjustRightInd w:val="0"/>
        <w:ind w:firstLine="709"/>
        <w:jc w:val="both"/>
        <w:rPr>
          <w:rFonts w:eastAsiaTheme="minorHAnsi"/>
          <w:lang w:eastAsia="en-US"/>
        </w:rPr>
      </w:pPr>
    </w:p>
    <w:p w:rsidR="007812A0" w:rsidRPr="00A33C4D" w:rsidRDefault="007812A0" w:rsidP="007812A0">
      <w:pPr>
        <w:autoSpaceDE w:val="0"/>
        <w:autoSpaceDN w:val="0"/>
        <w:adjustRightInd w:val="0"/>
        <w:jc w:val="center"/>
        <w:outlineLvl w:val="0"/>
        <w:rPr>
          <w:rFonts w:eastAsiaTheme="minorHAnsi"/>
          <w:lang w:eastAsia="en-US"/>
        </w:rPr>
      </w:pPr>
      <w:r w:rsidRPr="00A33C4D">
        <w:t>Глава 4.</w:t>
      </w:r>
      <w:r w:rsidRPr="00A33C4D">
        <w:rPr>
          <w:rFonts w:eastAsiaTheme="minorHAnsi"/>
          <w:lang w:eastAsia="en-US"/>
        </w:rPr>
        <w:t xml:space="preserve"> Требования к отчетности</w:t>
      </w:r>
    </w:p>
    <w:p w:rsidR="007812A0" w:rsidRPr="00A33C4D" w:rsidRDefault="007812A0" w:rsidP="007812A0">
      <w:pPr>
        <w:autoSpaceDE w:val="0"/>
        <w:autoSpaceDN w:val="0"/>
        <w:adjustRightInd w:val="0"/>
        <w:ind w:firstLine="709"/>
        <w:jc w:val="center"/>
        <w:outlineLvl w:val="0"/>
        <w:rPr>
          <w:rFonts w:eastAsiaTheme="minorHAnsi"/>
          <w:lang w:eastAsia="en-US"/>
        </w:rPr>
      </w:pPr>
    </w:p>
    <w:p w:rsidR="007812A0" w:rsidRPr="00A33C4D" w:rsidRDefault="007812A0" w:rsidP="007812A0">
      <w:pPr>
        <w:autoSpaceDE w:val="0"/>
        <w:autoSpaceDN w:val="0"/>
        <w:adjustRightInd w:val="0"/>
        <w:ind w:firstLine="540"/>
        <w:jc w:val="both"/>
        <w:rPr>
          <w:rFonts w:eastAsiaTheme="minorHAnsi"/>
          <w:lang w:eastAsia="en-US"/>
        </w:rPr>
      </w:pPr>
      <w:r w:rsidRPr="00A33C4D">
        <w:rPr>
          <w:rFonts w:eastAsiaTheme="minorHAnsi"/>
          <w:lang w:eastAsia="en-US"/>
        </w:rPr>
        <w:t>4.</w:t>
      </w:r>
      <w:proofErr w:type="gramStart"/>
      <w:r w:rsidRPr="00A33C4D">
        <w:rPr>
          <w:rFonts w:eastAsiaTheme="minorHAnsi"/>
          <w:lang w:eastAsia="en-US"/>
        </w:rPr>
        <w:t>1.Получатель</w:t>
      </w:r>
      <w:proofErr w:type="gramEnd"/>
      <w:r w:rsidRPr="00A33C4D">
        <w:rPr>
          <w:rFonts w:eastAsiaTheme="minorHAnsi"/>
          <w:lang w:eastAsia="en-US"/>
        </w:rPr>
        <w:t xml:space="preserve"> гранта в срок до 25 декабря текущего года представляет в Уполномоченный орган финансовый отчет по форме, определенной в договоре, с приложением заверенных получателем гранта копий документов, подтверждающих </w:t>
      </w:r>
      <w:r w:rsidRPr="00A33C4D">
        <w:rPr>
          <w:rFonts w:eastAsiaTheme="minorHAnsi"/>
          <w:lang w:eastAsia="en-US"/>
        </w:rPr>
        <w:lastRenderedPageBreak/>
        <w:t>расходы получателя гранта, связанные с реализацией проекта (счета, счета-фактуры, товарные накладные, акты выполненных работ (обязательств), платежные документы, договоры и иные документы).</w:t>
      </w:r>
    </w:p>
    <w:p w:rsidR="007812A0" w:rsidRPr="00A33C4D" w:rsidRDefault="007812A0" w:rsidP="007812A0">
      <w:pPr>
        <w:autoSpaceDE w:val="0"/>
        <w:autoSpaceDN w:val="0"/>
        <w:adjustRightInd w:val="0"/>
        <w:ind w:firstLine="709"/>
        <w:jc w:val="both"/>
        <w:rPr>
          <w:rFonts w:eastAsiaTheme="minorHAnsi"/>
          <w:lang w:eastAsia="en-US"/>
        </w:rPr>
      </w:pPr>
    </w:p>
    <w:p w:rsidR="004E108E" w:rsidRDefault="007812A0" w:rsidP="004E108E">
      <w:pPr>
        <w:autoSpaceDE w:val="0"/>
        <w:autoSpaceDN w:val="0"/>
        <w:adjustRightInd w:val="0"/>
        <w:ind w:firstLine="709"/>
        <w:jc w:val="center"/>
        <w:outlineLvl w:val="0"/>
        <w:rPr>
          <w:rFonts w:eastAsiaTheme="minorHAnsi"/>
          <w:lang w:eastAsia="en-US"/>
        </w:rPr>
      </w:pPr>
      <w:r w:rsidRPr="00A33C4D">
        <w:rPr>
          <w:rFonts w:eastAsiaTheme="minorHAnsi"/>
          <w:lang w:eastAsia="en-US"/>
        </w:rPr>
        <w:t xml:space="preserve">Глава 5. </w:t>
      </w:r>
      <w:r w:rsidR="004E108E">
        <w:rPr>
          <w:rFonts w:eastAsiaTheme="minorHAnsi"/>
          <w:lang w:eastAsia="en-US"/>
        </w:rPr>
        <w:t xml:space="preserve">Требования об </w:t>
      </w:r>
      <w:r w:rsidR="004E108E" w:rsidRPr="00A33C4D">
        <w:rPr>
          <w:rFonts w:eastAsiaTheme="minorHAnsi"/>
          <w:lang w:eastAsia="en-US"/>
        </w:rPr>
        <w:t xml:space="preserve">осуществлении контроля </w:t>
      </w:r>
      <w:r w:rsidR="004E108E">
        <w:rPr>
          <w:rFonts w:eastAsiaTheme="minorHAnsi"/>
          <w:lang w:eastAsia="en-US"/>
        </w:rPr>
        <w:t>(мониторинга)</w:t>
      </w:r>
    </w:p>
    <w:p w:rsidR="007812A0" w:rsidRDefault="004E108E" w:rsidP="004E108E">
      <w:pPr>
        <w:autoSpaceDE w:val="0"/>
        <w:autoSpaceDN w:val="0"/>
        <w:adjustRightInd w:val="0"/>
        <w:ind w:firstLine="709"/>
        <w:jc w:val="center"/>
        <w:outlineLvl w:val="0"/>
        <w:rPr>
          <w:rFonts w:eastAsiaTheme="minorHAnsi"/>
          <w:lang w:eastAsia="en-US"/>
        </w:rPr>
      </w:pPr>
      <w:r w:rsidRPr="00A33C4D">
        <w:rPr>
          <w:rFonts w:eastAsiaTheme="minorHAnsi"/>
          <w:lang w:eastAsia="en-US"/>
        </w:rPr>
        <w:t>за соблюдением</w:t>
      </w:r>
      <w:r>
        <w:rPr>
          <w:rFonts w:eastAsiaTheme="minorHAnsi"/>
          <w:lang w:eastAsia="en-US"/>
        </w:rPr>
        <w:t xml:space="preserve"> </w:t>
      </w:r>
      <w:r w:rsidRPr="00A33C4D">
        <w:rPr>
          <w:rFonts w:eastAsiaTheme="minorHAnsi"/>
          <w:lang w:eastAsia="en-US"/>
        </w:rPr>
        <w:t>условий, целей и порядка предоставления гранта</w:t>
      </w:r>
      <w:r>
        <w:rPr>
          <w:rFonts w:eastAsiaTheme="minorHAnsi"/>
          <w:lang w:eastAsia="en-US"/>
        </w:rPr>
        <w:t xml:space="preserve"> </w:t>
      </w:r>
      <w:r w:rsidRPr="00A33C4D">
        <w:rPr>
          <w:rFonts w:eastAsiaTheme="minorHAnsi"/>
          <w:lang w:eastAsia="en-US"/>
        </w:rPr>
        <w:t>и ответственность за их нарушение</w:t>
      </w:r>
    </w:p>
    <w:p w:rsidR="004E108E" w:rsidRPr="00A33C4D" w:rsidRDefault="004E108E" w:rsidP="004E108E">
      <w:pPr>
        <w:autoSpaceDE w:val="0"/>
        <w:autoSpaceDN w:val="0"/>
        <w:adjustRightInd w:val="0"/>
        <w:ind w:firstLine="709"/>
        <w:jc w:val="center"/>
        <w:outlineLvl w:val="0"/>
        <w:rPr>
          <w:rFonts w:eastAsiaTheme="minorHAnsi"/>
          <w:lang w:eastAsia="en-US"/>
        </w:rPr>
      </w:pPr>
    </w:p>
    <w:p w:rsidR="007812A0" w:rsidRPr="00A33C4D" w:rsidRDefault="007812A0" w:rsidP="007812A0">
      <w:pPr>
        <w:autoSpaceDE w:val="0"/>
        <w:autoSpaceDN w:val="0"/>
        <w:adjustRightInd w:val="0"/>
        <w:ind w:firstLine="709"/>
        <w:jc w:val="both"/>
        <w:rPr>
          <w:rFonts w:eastAsiaTheme="minorHAnsi"/>
          <w:lang w:eastAsia="en-US"/>
        </w:rPr>
      </w:pPr>
      <w:bookmarkStart w:id="1" w:name="Par4"/>
      <w:bookmarkEnd w:id="1"/>
      <w:r w:rsidRPr="00A33C4D">
        <w:rPr>
          <w:rFonts w:eastAsiaTheme="minorHAnsi"/>
          <w:lang w:eastAsia="en-US"/>
        </w:rPr>
        <w:t>5.</w:t>
      </w:r>
      <w:proofErr w:type="gramStart"/>
      <w:r w:rsidRPr="00A33C4D">
        <w:rPr>
          <w:rFonts w:eastAsiaTheme="minorHAnsi"/>
          <w:lang w:eastAsia="en-US"/>
        </w:rPr>
        <w:t>1.</w:t>
      </w:r>
      <w:r w:rsidR="004E108E" w:rsidRPr="00A33C4D">
        <w:rPr>
          <w:rFonts w:eastAsiaTheme="minorHAnsi"/>
          <w:lang w:eastAsia="en-US"/>
        </w:rPr>
        <w:t>Главный</w:t>
      </w:r>
      <w:proofErr w:type="gramEnd"/>
      <w:r w:rsidR="004E108E" w:rsidRPr="00A33C4D">
        <w:rPr>
          <w:rFonts w:eastAsiaTheme="minorHAnsi"/>
          <w:lang w:eastAsia="en-US"/>
        </w:rPr>
        <w:t xml:space="preserve"> распорядитель бюджетных средств и органы муниципального финансового контроля проводят проверку соблюдения Получателями гранта условий, целей и порядка предоставления гранта.</w:t>
      </w:r>
    </w:p>
    <w:p w:rsidR="007812A0" w:rsidRPr="00A33C4D" w:rsidRDefault="007812A0" w:rsidP="007812A0">
      <w:pPr>
        <w:autoSpaceDE w:val="0"/>
        <w:autoSpaceDN w:val="0"/>
        <w:adjustRightInd w:val="0"/>
        <w:ind w:firstLine="709"/>
        <w:jc w:val="both"/>
        <w:rPr>
          <w:rFonts w:eastAsiaTheme="minorHAnsi"/>
          <w:lang w:eastAsia="en-US"/>
        </w:rPr>
      </w:pPr>
      <w:r w:rsidRPr="00A33C4D">
        <w:rPr>
          <w:rFonts w:eastAsiaTheme="minorHAnsi"/>
          <w:lang w:eastAsia="en-US"/>
        </w:rPr>
        <w:t>5.2.При предоставлении гранта обязательными условиями их предоставления, включаемыми в договоры (соглашения) о предоставлении гранта и (или) в нормативные правовые акты, муниципальные правовые акты, регулирующие порядок их предоставления, и договоры (соглашения), заключенные в целях исполнения обязательств по данным договорам (соглашениям), являются согласие получателей гранта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гранта на финансовое обеспечение затрат получателей гранта, на осуществление главным распорядителем (распорядителем) бюджетных средств, предоставившим грант, и муниципального финансового контроля проверок соблюдения ими условий, целей и порядка предоставления гранта и запрет приобретения за счет средств, предоставленных в целях финансового обеспечения затрат получателей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в случаях, определенных нормативными правовыми актами, муниципальными правовыми актами,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регулирующими порядок предоставления гранта.</w:t>
      </w:r>
    </w:p>
    <w:p w:rsidR="007812A0" w:rsidRPr="00A33C4D" w:rsidRDefault="007812A0" w:rsidP="007812A0">
      <w:pPr>
        <w:autoSpaceDE w:val="0"/>
        <w:autoSpaceDN w:val="0"/>
        <w:adjustRightInd w:val="0"/>
        <w:ind w:firstLine="709"/>
        <w:jc w:val="both"/>
        <w:rPr>
          <w:rFonts w:eastAsiaTheme="minorHAnsi"/>
          <w:lang w:eastAsia="en-US"/>
        </w:rPr>
      </w:pPr>
      <w:bookmarkStart w:id="2" w:name="Par6"/>
      <w:bookmarkEnd w:id="2"/>
      <w:r w:rsidRPr="00A33C4D">
        <w:rPr>
          <w:rFonts w:eastAsiaTheme="minorHAnsi"/>
          <w:lang w:eastAsia="en-US"/>
        </w:rPr>
        <w:t>5.</w:t>
      </w:r>
      <w:proofErr w:type="gramStart"/>
      <w:r w:rsidRPr="00A33C4D">
        <w:rPr>
          <w:rFonts w:eastAsiaTheme="minorHAnsi"/>
          <w:lang w:eastAsia="en-US"/>
        </w:rPr>
        <w:t>3.Грант</w:t>
      </w:r>
      <w:proofErr w:type="gramEnd"/>
      <w:r w:rsidRPr="00A33C4D">
        <w:rPr>
          <w:rFonts w:eastAsiaTheme="minorHAnsi"/>
          <w:lang w:eastAsia="en-US"/>
        </w:rPr>
        <w:t xml:space="preserve"> подлежит возврату в случае нарушения условий, целей и порядка предоставления гранта, предусмотренных Договором и Порядком, а также в случае представления Получателем гранта недостоверных сведений.</w:t>
      </w:r>
    </w:p>
    <w:p w:rsidR="007812A0" w:rsidRPr="00A33C4D" w:rsidRDefault="007812A0" w:rsidP="007812A0">
      <w:pPr>
        <w:autoSpaceDE w:val="0"/>
        <w:autoSpaceDN w:val="0"/>
        <w:adjustRightInd w:val="0"/>
        <w:ind w:firstLine="709"/>
        <w:jc w:val="both"/>
        <w:rPr>
          <w:rFonts w:eastAsiaTheme="minorHAnsi"/>
          <w:lang w:eastAsia="en-US"/>
        </w:rPr>
      </w:pPr>
      <w:bookmarkStart w:id="3" w:name="Par7"/>
      <w:bookmarkEnd w:id="3"/>
      <w:r w:rsidRPr="00A33C4D">
        <w:rPr>
          <w:rFonts w:eastAsiaTheme="minorHAnsi"/>
          <w:lang w:eastAsia="en-US"/>
        </w:rPr>
        <w:t>5.</w:t>
      </w:r>
      <w:proofErr w:type="gramStart"/>
      <w:r w:rsidRPr="00A33C4D">
        <w:rPr>
          <w:rFonts w:eastAsiaTheme="minorHAnsi"/>
          <w:lang w:eastAsia="en-US"/>
        </w:rPr>
        <w:t>4.Неиспользованный</w:t>
      </w:r>
      <w:proofErr w:type="gramEnd"/>
      <w:r w:rsidRPr="00A33C4D">
        <w:rPr>
          <w:rFonts w:eastAsiaTheme="minorHAnsi"/>
          <w:lang w:eastAsia="en-US"/>
        </w:rPr>
        <w:t xml:space="preserve"> остаток гранта на конец финансового года подлежит возврату в бюджете города Мегиона в течение 10 календарных дней, но не позднее 20 декабря текущего года, со дня получения требования о возврате гранта в форме субсидии, выставленного главным распорядителем бюджетных средств, предоставившим грант в форме субсидии, или органом финансового контроля.</w:t>
      </w:r>
    </w:p>
    <w:p w:rsidR="007812A0" w:rsidRPr="00A33C4D" w:rsidRDefault="007812A0" w:rsidP="007812A0">
      <w:pPr>
        <w:autoSpaceDE w:val="0"/>
        <w:autoSpaceDN w:val="0"/>
        <w:adjustRightInd w:val="0"/>
        <w:ind w:firstLine="709"/>
        <w:jc w:val="both"/>
        <w:rPr>
          <w:rFonts w:eastAsiaTheme="minorHAnsi"/>
          <w:lang w:eastAsia="en-US"/>
        </w:rPr>
      </w:pPr>
      <w:r w:rsidRPr="00A33C4D">
        <w:rPr>
          <w:rFonts w:eastAsiaTheme="minorHAnsi"/>
          <w:lang w:eastAsia="en-US"/>
        </w:rPr>
        <w:t>В случае если неиспользованный остаток гранта не перечислен в бюджет города, указанные средства подлежат взысканию в соответствии с действующим законодательством Российской Федерации.</w:t>
      </w:r>
    </w:p>
    <w:p w:rsidR="007812A0" w:rsidRPr="00A33C4D" w:rsidRDefault="007812A0" w:rsidP="007812A0">
      <w:pPr>
        <w:autoSpaceDE w:val="0"/>
        <w:autoSpaceDN w:val="0"/>
        <w:adjustRightInd w:val="0"/>
        <w:ind w:firstLine="709"/>
        <w:jc w:val="both"/>
        <w:rPr>
          <w:rFonts w:eastAsiaTheme="minorHAnsi"/>
          <w:lang w:eastAsia="en-US"/>
        </w:rPr>
      </w:pPr>
      <w:r w:rsidRPr="00A33C4D">
        <w:rPr>
          <w:rFonts w:eastAsiaTheme="minorHAnsi"/>
          <w:lang w:eastAsia="en-US"/>
        </w:rPr>
        <w:t>5.5.</w:t>
      </w:r>
      <w:r w:rsidR="00E7471F">
        <w:rPr>
          <w:rFonts w:eastAsiaTheme="minorHAnsi"/>
          <w:lang w:eastAsia="en-US"/>
        </w:rPr>
        <w:t>Уполномоченный орган</w:t>
      </w:r>
      <w:r w:rsidRPr="00A33C4D">
        <w:rPr>
          <w:rFonts w:eastAsiaTheme="minorHAnsi"/>
          <w:lang w:eastAsia="en-US"/>
        </w:rPr>
        <w:t xml:space="preserve"> в течение 10 рабочих дней со дня установления факта, указанного в </w:t>
      </w:r>
      <w:hyperlink w:anchor="Par6" w:history="1">
        <w:r w:rsidRPr="00A33C4D">
          <w:rPr>
            <w:rFonts w:eastAsiaTheme="minorHAnsi"/>
            <w:lang w:eastAsia="en-US"/>
          </w:rPr>
          <w:t>пунктах 5.3</w:t>
        </w:r>
      </w:hyperlink>
      <w:r w:rsidRPr="00A33C4D">
        <w:rPr>
          <w:rFonts w:eastAsiaTheme="minorHAnsi"/>
          <w:lang w:eastAsia="en-US"/>
        </w:rPr>
        <w:t xml:space="preserve">, </w:t>
      </w:r>
      <w:hyperlink w:anchor="Par7" w:history="1">
        <w:r w:rsidRPr="00A33C4D">
          <w:rPr>
            <w:rFonts w:eastAsiaTheme="minorHAnsi"/>
            <w:lang w:eastAsia="en-US"/>
          </w:rPr>
          <w:t>5.4</w:t>
        </w:r>
      </w:hyperlink>
      <w:r w:rsidRPr="00A33C4D">
        <w:rPr>
          <w:rFonts w:eastAsiaTheme="minorHAnsi"/>
          <w:lang w:eastAsia="en-US"/>
        </w:rPr>
        <w:t xml:space="preserve"> Порядка, зафиксированного в акте главного распорядителя бюджетных средств и (или) органа муниципального финансового контроля, направляет в адрес Получателя гранта требование о возврате гранта (частичном возврате гранта) в бюджет города почтовым отправлением либо вручает непосредственно Получателю гранта.</w:t>
      </w:r>
    </w:p>
    <w:p w:rsidR="007812A0" w:rsidRPr="00A33C4D" w:rsidRDefault="007812A0" w:rsidP="007812A0">
      <w:pPr>
        <w:autoSpaceDE w:val="0"/>
        <w:autoSpaceDN w:val="0"/>
        <w:adjustRightInd w:val="0"/>
        <w:ind w:firstLine="709"/>
        <w:jc w:val="both"/>
        <w:rPr>
          <w:rFonts w:eastAsiaTheme="minorHAnsi"/>
          <w:lang w:eastAsia="en-US"/>
        </w:rPr>
      </w:pPr>
      <w:r w:rsidRPr="00A33C4D">
        <w:rPr>
          <w:rFonts w:eastAsiaTheme="minorHAnsi"/>
          <w:lang w:eastAsia="en-US"/>
        </w:rPr>
        <w:t>Грант (часть гранта) подлежит возврату Получателем гранта в течение 10 рабочих дней со дня получения соответствующего требования.</w:t>
      </w:r>
    </w:p>
    <w:p w:rsidR="007812A0" w:rsidRPr="00A33C4D" w:rsidRDefault="007812A0" w:rsidP="007812A0">
      <w:pPr>
        <w:autoSpaceDE w:val="0"/>
        <w:autoSpaceDN w:val="0"/>
        <w:adjustRightInd w:val="0"/>
        <w:ind w:firstLine="709"/>
        <w:jc w:val="both"/>
        <w:rPr>
          <w:rFonts w:eastAsiaTheme="minorHAnsi"/>
          <w:lang w:eastAsia="en-US"/>
        </w:rPr>
      </w:pPr>
      <w:r w:rsidRPr="00A33C4D">
        <w:rPr>
          <w:rFonts w:eastAsiaTheme="minorHAnsi"/>
          <w:lang w:eastAsia="en-US"/>
        </w:rPr>
        <w:lastRenderedPageBreak/>
        <w:t>5.6.В случае неисполнения Получателем гранта требования о возврате гранта (частичном возврате гранта) грант (часть гранта) подлежит взысканию в порядке, установленном законодательством Российской Федерации.</w:t>
      </w:r>
    </w:p>
    <w:p w:rsidR="007812A0" w:rsidRPr="00A33C4D" w:rsidRDefault="007812A0" w:rsidP="007812A0">
      <w:pPr>
        <w:autoSpaceDE w:val="0"/>
        <w:autoSpaceDN w:val="0"/>
        <w:adjustRightInd w:val="0"/>
        <w:ind w:firstLine="709"/>
        <w:jc w:val="both"/>
        <w:rPr>
          <w:rFonts w:eastAsiaTheme="minorHAnsi"/>
          <w:lang w:eastAsia="en-US"/>
        </w:rPr>
      </w:pPr>
      <w:r w:rsidRPr="00A33C4D">
        <w:rPr>
          <w:rFonts w:eastAsiaTheme="minorHAnsi"/>
          <w:lang w:eastAsia="en-US"/>
        </w:rPr>
        <w:t>5.</w:t>
      </w:r>
      <w:proofErr w:type="gramStart"/>
      <w:r w:rsidRPr="00A33C4D">
        <w:rPr>
          <w:rFonts w:eastAsiaTheme="minorHAnsi"/>
          <w:lang w:eastAsia="en-US"/>
        </w:rPr>
        <w:t>7.Получатель</w:t>
      </w:r>
      <w:proofErr w:type="gramEnd"/>
      <w:r w:rsidRPr="00A33C4D">
        <w:rPr>
          <w:rFonts w:eastAsiaTheme="minorHAnsi"/>
          <w:lang w:eastAsia="en-US"/>
        </w:rPr>
        <w:t xml:space="preserve"> гранта несет ответственность за достоверность сведений, представленных в документах, в соответствии с Порядком, а также за нецелевое использование гранта в соответствии с законодательством Российской Федерации.</w:t>
      </w:r>
    </w:p>
    <w:p w:rsidR="007812A0" w:rsidRPr="00A33C4D" w:rsidRDefault="007812A0" w:rsidP="007812A0">
      <w:pPr>
        <w:autoSpaceDE w:val="0"/>
        <w:autoSpaceDN w:val="0"/>
        <w:adjustRightInd w:val="0"/>
        <w:ind w:firstLine="709"/>
        <w:jc w:val="both"/>
        <w:rPr>
          <w:rFonts w:eastAsiaTheme="minorHAnsi"/>
          <w:lang w:eastAsia="en-US"/>
        </w:rPr>
      </w:pPr>
    </w:p>
    <w:p w:rsidR="007812A0" w:rsidRPr="00A33C4D" w:rsidRDefault="007812A0" w:rsidP="007812A0">
      <w:pPr>
        <w:autoSpaceDE w:val="0"/>
        <w:autoSpaceDN w:val="0"/>
        <w:adjustRightInd w:val="0"/>
        <w:ind w:firstLine="709"/>
        <w:jc w:val="both"/>
        <w:rPr>
          <w:rFonts w:eastAsiaTheme="minorHAnsi"/>
          <w:lang w:eastAsia="en-US"/>
        </w:rPr>
      </w:pPr>
    </w:p>
    <w:p w:rsidR="007812A0" w:rsidRDefault="007812A0" w:rsidP="00254561">
      <w:pPr>
        <w:autoSpaceDE w:val="0"/>
        <w:autoSpaceDN w:val="0"/>
        <w:adjustRightInd w:val="0"/>
        <w:jc w:val="both"/>
        <w:rPr>
          <w:rFonts w:eastAsiaTheme="minorHAnsi"/>
          <w:lang w:eastAsia="en-US"/>
        </w:rPr>
      </w:pPr>
    </w:p>
    <w:p w:rsidR="00254561" w:rsidRPr="00A33C4D" w:rsidRDefault="00254561" w:rsidP="00254561">
      <w:pPr>
        <w:autoSpaceDE w:val="0"/>
        <w:autoSpaceDN w:val="0"/>
        <w:adjustRightInd w:val="0"/>
        <w:jc w:val="both"/>
        <w:rPr>
          <w:rFonts w:eastAsiaTheme="minorHAnsi"/>
          <w:lang w:eastAsia="en-US"/>
        </w:rPr>
      </w:pPr>
    </w:p>
    <w:p w:rsidR="007812A0" w:rsidRPr="00A33C4D" w:rsidRDefault="007812A0" w:rsidP="007812A0">
      <w:pPr>
        <w:autoSpaceDE w:val="0"/>
        <w:autoSpaceDN w:val="0"/>
        <w:adjustRightInd w:val="0"/>
        <w:ind w:firstLine="709"/>
        <w:jc w:val="both"/>
        <w:rPr>
          <w:rFonts w:eastAsiaTheme="minorHAnsi"/>
          <w:lang w:eastAsia="en-US"/>
        </w:rPr>
      </w:pPr>
    </w:p>
    <w:p w:rsidR="007812A0" w:rsidRDefault="007812A0" w:rsidP="007812A0">
      <w:pPr>
        <w:autoSpaceDE w:val="0"/>
        <w:autoSpaceDN w:val="0"/>
        <w:adjustRightInd w:val="0"/>
        <w:ind w:firstLine="709"/>
        <w:jc w:val="both"/>
        <w:rPr>
          <w:rFonts w:eastAsiaTheme="minorHAnsi"/>
          <w:lang w:eastAsia="en-US"/>
        </w:rPr>
      </w:pPr>
    </w:p>
    <w:p w:rsidR="004E108E" w:rsidRDefault="004E108E" w:rsidP="007812A0">
      <w:pPr>
        <w:autoSpaceDE w:val="0"/>
        <w:autoSpaceDN w:val="0"/>
        <w:adjustRightInd w:val="0"/>
        <w:ind w:firstLine="709"/>
        <w:jc w:val="both"/>
        <w:rPr>
          <w:rFonts w:eastAsiaTheme="minorHAnsi"/>
          <w:lang w:eastAsia="en-US"/>
        </w:rPr>
      </w:pPr>
    </w:p>
    <w:p w:rsidR="004E108E" w:rsidRDefault="004E108E" w:rsidP="007812A0">
      <w:pPr>
        <w:autoSpaceDE w:val="0"/>
        <w:autoSpaceDN w:val="0"/>
        <w:adjustRightInd w:val="0"/>
        <w:ind w:firstLine="709"/>
        <w:jc w:val="both"/>
        <w:rPr>
          <w:rFonts w:eastAsiaTheme="minorHAnsi"/>
          <w:lang w:eastAsia="en-US"/>
        </w:rPr>
      </w:pPr>
    </w:p>
    <w:p w:rsidR="004E108E" w:rsidRDefault="004E108E" w:rsidP="007812A0">
      <w:pPr>
        <w:autoSpaceDE w:val="0"/>
        <w:autoSpaceDN w:val="0"/>
        <w:adjustRightInd w:val="0"/>
        <w:ind w:firstLine="709"/>
        <w:jc w:val="both"/>
        <w:rPr>
          <w:rFonts w:eastAsiaTheme="minorHAnsi"/>
          <w:lang w:eastAsia="en-US"/>
        </w:rPr>
      </w:pPr>
    </w:p>
    <w:p w:rsidR="004E108E" w:rsidRDefault="004E108E" w:rsidP="007812A0">
      <w:pPr>
        <w:autoSpaceDE w:val="0"/>
        <w:autoSpaceDN w:val="0"/>
        <w:adjustRightInd w:val="0"/>
        <w:ind w:firstLine="709"/>
        <w:jc w:val="both"/>
        <w:rPr>
          <w:rFonts w:eastAsiaTheme="minorHAnsi"/>
          <w:lang w:eastAsia="en-US"/>
        </w:rPr>
      </w:pPr>
    </w:p>
    <w:p w:rsidR="004E108E" w:rsidRDefault="004E108E" w:rsidP="007812A0">
      <w:pPr>
        <w:autoSpaceDE w:val="0"/>
        <w:autoSpaceDN w:val="0"/>
        <w:adjustRightInd w:val="0"/>
        <w:ind w:firstLine="709"/>
        <w:jc w:val="both"/>
        <w:rPr>
          <w:rFonts w:eastAsiaTheme="minorHAnsi"/>
          <w:lang w:eastAsia="en-US"/>
        </w:rPr>
      </w:pPr>
    </w:p>
    <w:p w:rsidR="004E108E" w:rsidRDefault="004E108E" w:rsidP="007812A0">
      <w:pPr>
        <w:autoSpaceDE w:val="0"/>
        <w:autoSpaceDN w:val="0"/>
        <w:adjustRightInd w:val="0"/>
        <w:ind w:firstLine="709"/>
        <w:jc w:val="both"/>
        <w:rPr>
          <w:rFonts w:eastAsiaTheme="minorHAnsi"/>
          <w:lang w:eastAsia="en-US"/>
        </w:rPr>
      </w:pPr>
    </w:p>
    <w:p w:rsidR="004E108E" w:rsidRDefault="004E108E" w:rsidP="007812A0">
      <w:pPr>
        <w:autoSpaceDE w:val="0"/>
        <w:autoSpaceDN w:val="0"/>
        <w:adjustRightInd w:val="0"/>
        <w:ind w:firstLine="709"/>
        <w:jc w:val="both"/>
        <w:rPr>
          <w:rFonts w:eastAsiaTheme="minorHAnsi"/>
          <w:lang w:eastAsia="en-US"/>
        </w:rPr>
      </w:pPr>
    </w:p>
    <w:p w:rsidR="004E108E" w:rsidRDefault="004E108E" w:rsidP="007812A0">
      <w:pPr>
        <w:autoSpaceDE w:val="0"/>
        <w:autoSpaceDN w:val="0"/>
        <w:adjustRightInd w:val="0"/>
        <w:ind w:firstLine="709"/>
        <w:jc w:val="both"/>
        <w:rPr>
          <w:rFonts w:eastAsiaTheme="minorHAnsi"/>
          <w:lang w:eastAsia="en-US"/>
        </w:rPr>
      </w:pPr>
    </w:p>
    <w:p w:rsidR="004E108E" w:rsidRDefault="004E108E" w:rsidP="007812A0">
      <w:pPr>
        <w:autoSpaceDE w:val="0"/>
        <w:autoSpaceDN w:val="0"/>
        <w:adjustRightInd w:val="0"/>
        <w:ind w:firstLine="709"/>
        <w:jc w:val="both"/>
        <w:rPr>
          <w:rFonts w:eastAsiaTheme="minorHAnsi"/>
          <w:lang w:eastAsia="en-US"/>
        </w:rPr>
      </w:pPr>
    </w:p>
    <w:p w:rsidR="004E108E" w:rsidRDefault="004E108E" w:rsidP="007812A0">
      <w:pPr>
        <w:autoSpaceDE w:val="0"/>
        <w:autoSpaceDN w:val="0"/>
        <w:adjustRightInd w:val="0"/>
        <w:ind w:firstLine="709"/>
        <w:jc w:val="both"/>
        <w:rPr>
          <w:rFonts w:eastAsiaTheme="minorHAnsi"/>
          <w:lang w:eastAsia="en-US"/>
        </w:rPr>
      </w:pPr>
    </w:p>
    <w:p w:rsidR="004E108E" w:rsidRDefault="004E108E" w:rsidP="007812A0">
      <w:pPr>
        <w:autoSpaceDE w:val="0"/>
        <w:autoSpaceDN w:val="0"/>
        <w:adjustRightInd w:val="0"/>
        <w:ind w:firstLine="709"/>
        <w:jc w:val="both"/>
        <w:rPr>
          <w:rFonts w:eastAsiaTheme="minorHAnsi"/>
          <w:lang w:eastAsia="en-US"/>
        </w:rPr>
      </w:pPr>
    </w:p>
    <w:p w:rsidR="004E108E" w:rsidRDefault="004E108E" w:rsidP="007812A0">
      <w:pPr>
        <w:autoSpaceDE w:val="0"/>
        <w:autoSpaceDN w:val="0"/>
        <w:adjustRightInd w:val="0"/>
        <w:ind w:firstLine="709"/>
        <w:jc w:val="both"/>
        <w:rPr>
          <w:rFonts w:eastAsiaTheme="minorHAnsi"/>
          <w:lang w:eastAsia="en-US"/>
        </w:rPr>
      </w:pPr>
    </w:p>
    <w:p w:rsidR="004E108E" w:rsidRDefault="004E108E" w:rsidP="007812A0">
      <w:pPr>
        <w:autoSpaceDE w:val="0"/>
        <w:autoSpaceDN w:val="0"/>
        <w:adjustRightInd w:val="0"/>
        <w:ind w:firstLine="709"/>
        <w:jc w:val="both"/>
        <w:rPr>
          <w:rFonts w:eastAsiaTheme="minorHAnsi"/>
          <w:lang w:eastAsia="en-US"/>
        </w:rPr>
      </w:pPr>
    </w:p>
    <w:p w:rsidR="004E108E" w:rsidRDefault="004E108E" w:rsidP="007812A0">
      <w:pPr>
        <w:autoSpaceDE w:val="0"/>
        <w:autoSpaceDN w:val="0"/>
        <w:adjustRightInd w:val="0"/>
        <w:ind w:firstLine="709"/>
        <w:jc w:val="both"/>
        <w:rPr>
          <w:rFonts w:eastAsiaTheme="minorHAnsi"/>
          <w:lang w:eastAsia="en-US"/>
        </w:rPr>
      </w:pPr>
    </w:p>
    <w:p w:rsidR="004E108E" w:rsidRDefault="004E108E" w:rsidP="007812A0">
      <w:pPr>
        <w:autoSpaceDE w:val="0"/>
        <w:autoSpaceDN w:val="0"/>
        <w:adjustRightInd w:val="0"/>
        <w:ind w:firstLine="709"/>
        <w:jc w:val="both"/>
        <w:rPr>
          <w:rFonts w:eastAsiaTheme="minorHAnsi"/>
          <w:lang w:eastAsia="en-US"/>
        </w:rPr>
      </w:pPr>
    </w:p>
    <w:p w:rsidR="004E108E" w:rsidRDefault="004E108E" w:rsidP="007812A0">
      <w:pPr>
        <w:autoSpaceDE w:val="0"/>
        <w:autoSpaceDN w:val="0"/>
        <w:adjustRightInd w:val="0"/>
        <w:ind w:firstLine="709"/>
        <w:jc w:val="both"/>
        <w:rPr>
          <w:rFonts w:eastAsiaTheme="minorHAnsi"/>
          <w:lang w:eastAsia="en-US"/>
        </w:rPr>
      </w:pPr>
    </w:p>
    <w:p w:rsidR="004E108E" w:rsidRDefault="004E108E" w:rsidP="007812A0">
      <w:pPr>
        <w:autoSpaceDE w:val="0"/>
        <w:autoSpaceDN w:val="0"/>
        <w:adjustRightInd w:val="0"/>
        <w:ind w:firstLine="709"/>
        <w:jc w:val="both"/>
        <w:rPr>
          <w:rFonts w:eastAsiaTheme="minorHAnsi"/>
          <w:lang w:eastAsia="en-US"/>
        </w:rPr>
      </w:pPr>
    </w:p>
    <w:p w:rsidR="004E108E" w:rsidRDefault="004E108E" w:rsidP="007812A0">
      <w:pPr>
        <w:autoSpaceDE w:val="0"/>
        <w:autoSpaceDN w:val="0"/>
        <w:adjustRightInd w:val="0"/>
        <w:ind w:firstLine="709"/>
        <w:jc w:val="both"/>
        <w:rPr>
          <w:rFonts w:eastAsiaTheme="minorHAnsi"/>
          <w:lang w:eastAsia="en-US"/>
        </w:rPr>
      </w:pPr>
    </w:p>
    <w:p w:rsidR="004E108E" w:rsidRDefault="004E108E" w:rsidP="007812A0">
      <w:pPr>
        <w:autoSpaceDE w:val="0"/>
        <w:autoSpaceDN w:val="0"/>
        <w:adjustRightInd w:val="0"/>
        <w:ind w:firstLine="709"/>
        <w:jc w:val="both"/>
        <w:rPr>
          <w:rFonts w:eastAsiaTheme="minorHAnsi"/>
          <w:lang w:eastAsia="en-US"/>
        </w:rPr>
      </w:pPr>
    </w:p>
    <w:p w:rsidR="004E108E" w:rsidRDefault="004E108E" w:rsidP="007812A0">
      <w:pPr>
        <w:autoSpaceDE w:val="0"/>
        <w:autoSpaceDN w:val="0"/>
        <w:adjustRightInd w:val="0"/>
        <w:ind w:firstLine="709"/>
        <w:jc w:val="both"/>
        <w:rPr>
          <w:rFonts w:eastAsiaTheme="minorHAnsi"/>
          <w:lang w:eastAsia="en-US"/>
        </w:rPr>
      </w:pPr>
    </w:p>
    <w:p w:rsidR="004E108E" w:rsidRDefault="004E108E" w:rsidP="007812A0">
      <w:pPr>
        <w:autoSpaceDE w:val="0"/>
        <w:autoSpaceDN w:val="0"/>
        <w:adjustRightInd w:val="0"/>
        <w:ind w:firstLine="709"/>
        <w:jc w:val="both"/>
        <w:rPr>
          <w:rFonts w:eastAsiaTheme="minorHAnsi"/>
          <w:lang w:eastAsia="en-US"/>
        </w:rPr>
      </w:pPr>
    </w:p>
    <w:p w:rsidR="004E108E" w:rsidRDefault="004E108E" w:rsidP="007812A0">
      <w:pPr>
        <w:autoSpaceDE w:val="0"/>
        <w:autoSpaceDN w:val="0"/>
        <w:adjustRightInd w:val="0"/>
        <w:ind w:firstLine="709"/>
        <w:jc w:val="both"/>
        <w:rPr>
          <w:rFonts w:eastAsiaTheme="minorHAnsi"/>
          <w:lang w:eastAsia="en-US"/>
        </w:rPr>
      </w:pPr>
    </w:p>
    <w:p w:rsidR="004E108E" w:rsidRDefault="004E108E" w:rsidP="007812A0">
      <w:pPr>
        <w:autoSpaceDE w:val="0"/>
        <w:autoSpaceDN w:val="0"/>
        <w:adjustRightInd w:val="0"/>
        <w:ind w:firstLine="709"/>
        <w:jc w:val="both"/>
        <w:rPr>
          <w:rFonts w:eastAsiaTheme="minorHAnsi"/>
          <w:lang w:eastAsia="en-US"/>
        </w:rPr>
      </w:pPr>
    </w:p>
    <w:p w:rsidR="004E108E" w:rsidRDefault="004E108E" w:rsidP="007812A0">
      <w:pPr>
        <w:autoSpaceDE w:val="0"/>
        <w:autoSpaceDN w:val="0"/>
        <w:adjustRightInd w:val="0"/>
        <w:ind w:firstLine="709"/>
        <w:jc w:val="both"/>
        <w:rPr>
          <w:rFonts w:eastAsiaTheme="minorHAnsi"/>
          <w:lang w:eastAsia="en-US"/>
        </w:rPr>
      </w:pPr>
    </w:p>
    <w:p w:rsidR="004E108E" w:rsidRDefault="004E108E" w:rsidP="007812A0">
      <w:pPr>
        <w:autoSpaceDE w:val="0"/>
        <w:autoSpaceDN w:val="0"/>
        <w:adjustRightInd w:val="0"/>
        <w:ind w:firstLine="709"/>
        <w:jc w:val="both"/>
        <w:rPr>
          <w:rFonts w:eastAsiaTheme="minorHAnsi"/>
          <w:lang w:eastAsia="en-US"/>
        </w:rPr>
      </w:pPr>
    </w:p>
    <w:p w:rsidR="004E108E" w:rsidRDefault="004E108E" w:rsidP="007812A0">
      <w:pPr>
        <w:autoSpaceDE w:val="0"/>
        <w:autoSpaceDN w:val="0"/>
        <w:adjustRightInd w:val="0"/>
        <w:ind w:firstLine="709"/>
        <w:jc w:val="both"/>
        <w:rPr>
          <w:rFonts w:eastAsiaTheme="minorHAnsi"/>
          <w:lang w:eastAsia="en-US"/>
        </w:rPr>
      </w:pPr>
    </w:p>
    <w:p w:rsidR="004E108E" w:rsidRDefault="004E108E" w:rsidP="007812A0">
      <w:pPr>
        <w:autoSpaceDE w:val="0"/>
        <w:autoSpaceDN w:val="0"/>
        <w:adjustRightInd w:val="0"/>
        <w:ind w:firstLine="709"/>
        <w:jc w:val="both"/>
        <w:rPr>
          <w:rFonts w:eastAsiaTheme="minorHAnsi"/>
          <w:lang w:eastAsia="en-US"/>
        </w:rPr>
      </w:pPr>
    </w:p>
    <w:p w:rsidR="004E108E" w:rsidRDefault="004E108E" w:rsidP="007812A0">
      <w:pPr>
        <w:autoSpaceDE w:val="0"/>
        <w:autoSpaceDN w:val="0"/>
        <w:adjustRightInd w:val="0"/>
        <w:ind w:firstLine="709"/>
        <w:jc w:val="both"/>
        <w:rPr>
          <w:rFonts w:eastAsiaTheme="minorHAnsi"/>
          <w:lang w:eastAsia="en-US"/>
        </w:rPr>
      </w:pPr>
    </w:p>
    <w:p w:rsidR="004E108E" w:rsidRDefault="004E108E" w:rsidP="007812A0">
      <w:pPr>
        <w:autoSpaceDE w:val="0"/>
        <w:autoSpaceDN w:val="0"/>
        <w:adjustRightInd w:val="0"/>
        <w:ind w:firstLine="709"/>
        <w:jc w:val="both"/>
        <w:rPr>
          <w:rFonts w:eastAsiaTheme="minorHAnsi"/>
          <w:lang w:eastAsia="en-US"/>
        </w:rPr>
      </w:pPr>
    </w:p>
    <w:p w:rsidR="004E108E" w:rsidRDefault="004E108E" w:rsidP="007812A0">
      <w:pPr>
        <w:autoSpaceDE w:val="0"/>
        <w:autoSpaceDN w:val="0"/>
        <w:adjustRightInd w:val="0"/>
        <w:ind w:firstLine="709"/>
        <w:jc w:val="both"/>
        <w:rPr>
          <w:rFonts w:eastAsiaTheme="minorHAnsi"/>
          <w:lang w:eastAsia="en-US"/>
        </w:rPr>
      </w:pPr>
    </w:p>
    <w:p w:rsidR="004E108E" w:rsidRDefault="004E108E" w:rsidP="007812A0">
      <w:pPr>
        <w:autoSpaceDE w:val="0"/>
        <w:autoSpaceDN w:val="0"/>
        <w:adjustRightInd w:val="0"/>
        <w:ind w:firstLine="709"/>
        <w:jc w:val="both"/>
        <w:rPr>
          <w:rFonts w:eastAsiaTheme="minorHAnsi"/>
          <w:lang w:eastAsia="en-US"/>
        </w:rPr>
      </w:pPr>
    </w:p>
    <w:p w:rsidR="004E108E" w:rsidRDefault="004E108E" w:rsidP="007812A0">
      <w:pPr>
        <w:autoSpaceDE w:val="0"/>
        <w:autoSpaceDN w:val="0"/>
        <w:adjustRightInd w:val="0"/>
        <w:ind w:firstLine="709"/>
        <w:jc w:val="both"/>
        <w:rPr>
          <w:rFonts w:eastAsiaTheme="minorHAnsi"/>
          <w:lang w:eastAsia="en-US"/>
        </w:rPr>
      </w:pPr>
    </w:p>
    <w:p w:rsidR="004E108E" w:rsidRDefault="004E108E" w:rsidP="007812A0">
      <w:pPr>
        <w:autoSpaceDE w:val="0"/>
        <w:autoSpaceDN w:val="0"/>
        <w:adjustRightInd w:val="0"/>
        <w:ind w:firstLine="709"/>
        <w:jc w:val="both"/>
        <w:rPr>
          <w:rFonts w:eastAsiaTheme="minorHAnsi"/>
          <w:lang w:eastAsia="en-US"/>
        </w:rPr>
      </w:pPr>
    </w:p>
    <w:p w:rsidR="004E108E" w:rsidRDefault="004E108E" w:rsidP="007812A0">
      <w:pPr>
        <w:autoSpaceDE w:val="0"/>
        <w:autoSpaceDN w:val="0"/>
        <w:adjustRightInd w:val="0"/>
        <w:ind w:firstLine="709"/>
        <w:jc w:val="both"/>
        <w:rPr>
          <w:rFonts w:eastAsiaTheme="minorHAnsi"/>
          <w:lang w:eastAsia="en-US"/>
        </w:rPr>
      </w:pPr>
    </w:p>
    <w:p w:rsidR="004E108E" w:rsidRDefault="004E108E" w:rsidP="007812A0">
      <w:pPr>
        <w:autoSpaceDE w:val="0"/>
        <w:autoSpaceDN w:val="0"/>
        <w:adjustRightInd w:val="0"/>
        <w:ind w:firstLine="709"/>
        <w:jc w:val="both"/>
        <w:rPr>
          <w:rFonts w:eastAsiaTheme="minorHAnsi"/>
          <w:lang w:eastAsia="en-US"/>
        </w:rPr>
      </w:pPr>
    </w:p>
    <w:p w:rsidR="004E108E" w:rsidRDefault="004E108E" w:rsidP="007812A0">
      <w:pPr>
        <w:autoSpaceDE w:val="0"/>
        <w:autoSpaceDN w:val="0"/>
        <w:adjustRightInd w:val="0"/>
        <w:ind w:firstLine="709"/>
        <w:jc w:val="both"/>
        <w:rPr>
          <w:rFonts w:eastAsiaTheme="minorHAnsi"/>
          <w:lang w:eastAsia="en-US"/>
        </w:rPr>
      </w:pPr>
    </w:p>
    <w:p w:rsidR="004E108E" w:rsidRDefault="004E108E" w:rsidP="007812A0">
      <w:pPr>
        <w:autoSpaceDE w:val="0"/>
        <w:autoSpaceDN w:val="0"/>
        <w:adjustRightInd w:val="0"/>
        <w:ind w:firstLine="709"/>
        <w:jc w:val="both"/>
        <w:rPr>
          <w:rFonts w:eastAsiaTheme="minorHAnsi"/>
          <w:lang w:eastAsia="en-US"/>
        </w:rPr>
      </w:pPr>
    </w:p>
    <w:p w:rsidR="004E108E" w:rsidRDefault="004E108E" w:rsidP="007812A0">
      <w:pPr>
        <w:autoSpaceDE w:val="0"/>
        <w:autoSpaceDN w:val="0"/>
        <w:adjustRightInd w:val="0"/>
        <w:ind w:firstLine="709"/>
        <w:jc w:val="both"/>
        <w:rPr>
          <w:rFonts w:eastAsiaTheme="minorHAnsi"/>
          <w:lang w:eastAsia="en-US"/>
        </w:rPr>
      </w:pPr>
    </w:p>
    <w:p w:rsidR="004E108E" w:rsidRPr="00A33C4D" w:rsidRDefault="004E108E" w:rsidP="007812A0">
      <w:pPr>
        <w:autoSpaceDE w:val="0"/>
        <w:autoSpaceDN w:val="0"/>
        <w:adjustRightInd w:val="0"/>
        <w:ind w:firstLine="709"/>
        <w:jc w:val="both"/>
        <w:rPr>
          <w:rFonts w:eastAsiaTheme="minorHAnsi"/>
          <w:lang w:eastAsia="en-US"/>
        </w:rPr>
      </w:pPr>
    </w:p>
    <w:p w:rsidR="007812A0" w:rsidRPr="00A33C4D" w:rsidRDefault="007812A0" w:rsidP="007812A0">
      <w:pPr>
        <w:autoSpaceDE w:val="0"/>
        <w:autoSpaceDN w:val="0"/>
        <w:adjustRightInd w:val="0"/>
        <w:jc w:val="both"/>
        <w:rPr>
          <w:rFonts w:eastAsiaTheme="minorHAnsi"/>
          <w:lang w:eastAsia="en-US"/>
        </w:rPr>
      </w:pPr>
    </w:p>
    <w:p w:rsidR="007812A0" w:rsidRPr="00A33C4D" w:rsidRDefault="007812A0" w:rsidP="007812A0">
      <w:pPr>
        <w:autoSpaceDE w:val="0"/>
        <w:autoSpaceDN w:val="0"/>
        <w:adjustRightInd w:val="0"/>
        <w:ind w:left="4111" w:firstLine="709"/>
        <w:rPr>
          <w:rFonts w:eastAsiaTheme="minorHAnsi"/>
          <w:lang w:eastAsia="en-US"/>
        </w:rPr>
      </w:pPr>
      <w:r w:rsidRPr="00A33C4D">
        <w:rPr>
          <w:rFonts w:eastAsiaTheme="minorHAnsi"/>
          <w:lang w:eastAsia="en-US"/>
        </w:rPr>
        <w:lastRenderedPageBreak/>
        <w:t>Приложение 1</w:t>
      </w:r>
    </w:p>
    <w:p w:rsidR="007812A0" w:rsidRPr="00A33C4D" w:rsidRDefault="007812A0" w:rsidP="007812A0">
      <w:pPr>
        <w:autoSpaceDE w:val="0"/>
        <w:autoSpaceDN w:val="0"/>
        <w:adjustRightInd w:val="0"/>
        <w:ind w:left="4820"/>
        <w:outlineLvl w:val="0"/>
      </w:pPr>
      <w:r w:rsidRPr="00A33C4D">
        <w:t>к порядку предоставления грантов в форме субсидий победителям конкурса «Грант главы города Мегиона на развитие гражданского общества»</w:t>
      </w:r>
    </w:p>
    <w:p w:rsidR="007812A0" w:rsidRPr="00A33C4D" w:rsidRDefault="007812A0" w:rsidP="007812A0">
      <w:pPr>
        <w:autoSpaceDE w:val="0"/>
        <w:autoSpaceDN w:val="0"/>
        <w:adjustRightInd w:val="0"/>
        <w:ind w:left="4820"/>
        <w:outlineLvl w:val="0"/>
      </w:pPr>
    </w:p>
    <w:p w:rsidR="007812A0" w:rsidRPr="00A33C4D" w:rsidRDefault="007812A0" w:rsidP="007812A0">
      <w:pPr>
        <w:pStyle w:val="1"/>
        <w:spacing w:before="0" w:after="0"/>
        <w:rPr>
          <w:rFonts w:ascii="Times New Roman" w:hAnsi="Times New Roman" w:cs="Times New Roman"/>
          <w:b w:val="0"/>
          <w:color w:val="auto"/>
        </w:rPr>
      </w:pPr>
      <w:r w:rsidRPr="00A33C4D">
        <w:rPr>
          <w:rFonts w:ascii="Times New Roman" w:hAnsi="Times New Roman" w:cs="Times New Roman"/>
          <w:b w:val="0"/>
          <w:color w:val="auto"/>
        </w:rPr>
        <w:t>Заявление</w:t>
      </w:r>
    </w:p>
    <w:p w:rsidR="007812A0" w:rsidRPr="00A33C4D" w:rsidRDefault="007812A0" w:rsidP="007812A0">
      <w:pPr>
        <w:pStyle w:val="1"/>
        <w:spacing w:before="0" w:after="0"/>
        <w:rPr>
          <w:rFonts w:ascii="Times New Roman" w:hAnsi="Times New Roman" w:cs="Times New Roman"/>
          <w:b w:val="0"/>
          <w:color w:val="auto"/>
        </w:rPr>
      </w:pPr>
      <w:r w:rsidRPr="00A33C4D">
        <w:rPr>
          <w:rFonts w:ascii="Times New Roman" w:hAnsi="Times New Roman" w:cs="Times New Roman"/>
          <w:b w:val="0"/>
          <w:color w:val="auto"/>
        </w:rPr>
        <w:t>на участие в конкурсе</w:t>
      </w:r>
    </w:p>
    <w:p w:rsidR="007812A0" w:rsidRPr="00A33C4D" w:rsidRDefault="007812A0" w:rsidP="007812A0">
      <w:pPr>
        <w:pStyle w:val="1"/>
        <w:spacing w:before="0" w:after="0"/>
        <w:rPr>
          <w:rFonts w:ascii="Times New Roman" w:hAnsi="Times New Roman" w:cs="Times New Roman"/>
          <w:b w:val="0"/>
          <w:color w:val="auto"/>
        </w:rPr>
      </w:pPr>
      <w:r w:rsidRPr="00A33C4D">
        <w:rPr>
          <w:rFonts w:ascii="Times New Roman" w:hAnsi="Times New Roman" w:cs="Times New Roman"/>
          <w:b w:val="0"/>
          <w:color w:val="auto"/>
        </w:rPr>
        <w:t>«Грант главы города Мегиона на развитие гражданского общества»</w:t>
      </w:r>
    </w:p>
    <w:p w:rsidR="007812A0" w:rsidRPr="00A33C4D" w:rsidRDefault="007812A0" w:rsidP="007812A0">
      <w:pPr>
        <w:pStyle w:val="1"/>
        <w:spacing w:before="0" w:after="0"/>
        <w:jc w:val="both"/>
        <w:rPr>
          <w:rFonts w:ascii="Courier New" w:hAnsi="Courier New" w:cs="Courier New"/>
          <w:b w:val="0"/>
          <w:color w:val="auto"/>
          <w:sz w:val="20"/>
          <w:szCs w:val="20"/>
        </w:rPr>
      </w:pPr>
    </w:p>
    <w:p w:rsidR="007812A0" w:rsidRPr="00A33C4D" w:rsidRDefault="007812A0" w:rsidP="007812A0">
      <w:pPr>
        <w:pStyle w:val="1"/>
        <w:spacing w:before="0" w:after="0"/>
        <w:jc w:val="both"/>
        <w:rPr>
          <w:rFonts w:ascii="Times New Roman" w:hAnsi="Times New Roman" w:cs="Times New Roman"/>
          <w:b w:val="0"/>
          <w:color w:val="auto"/>
        </w:rPr>
      </w:pPr>
      <w:r w:rsidRPr="00A33C4D">
        <w:rPr>
          <w:rFonts w:ascii="Times New Roman" w:hAnsi="Times New Roman" w:cs="Times New Roman"/>
          <w:b w:val="0"/>
          <w:color w:val="auto"/>
        </w:rPr>
        <w:t>Стоимость проекта: ________________________________________________________</w:t>
      </w:r>
    </w:p>
    <w:p w:rsidR="007812A0" w:rsidRPr="00A33C4D" w:rsidRDefault="007812A0" w:rsidP="007812A0">
      <w:pPr>
        <w:pStyle w:val="1"/>
        <w:spacing w:before="0" w:after="0"/>
        <w:jc w:val="both"/>
        <w:rPr>
          <w:rFonts w:ascii="Times New Roman" w:hAnsi="Times New Roman" w:cs="Times New Roman"/>
          <w:b w:val="0"/>
          <w:color w:val="auto"/>
        </w:rPr>
      </w:pPr>
      <w:r w:rsidRPr="00A33C4D">
        <w:rPr>
          <w:rFonts w:ascii="Times New Roman" w:hAnsi="Times New Roman" w:cs="Times New Roman"/>
          <w:b w:val="0"/>
          <w:color w:val="auto"/>
        </w:rPr>
        <w:t>Сумма запрашиваемого гранта: ______________________________________________</w:t>
      </w:r>
    </w:p>
    <w:p w:rsidR="007812A0" w:rsidRPr="00A33C4D" w:rsidRDefault="007812A0" w:rsidP="007812A0">
      <w:pPr>
        <w:pStyle w:val="1"/>
        <w:spacing w:before="0" w:after="0"/>
        <w:jc w:val="both"/>
        <w:rPr>
          <w:rFonts w:ascii="Times New Roman" w:hAnsi="Times New Roman" w:cs="Times New Roman"/>
          <w:b w:val="0"/>
          <w:color w:val="auto"/>
        </w:rPr>
      </w:pPr>
      <w:r w:rsidRPr="00A33C4D">
        <w:rPr>
          <w:rFonts w:ascii="Times New Roman" w:hAnsi="Times New Roman" w:cs="Times New Roman"/>
          <w:b w:val="0"/>
          <w:color w:val="auto"/>
        </w:rPr>
        <w:t>Наименование проекта: _____________________________________________________</w:t>
      </w:r>
    </w:p>
    <w:p w:rsidR="007812A0" w:rsidRPr="00A33C4D" w:rsidRDefault="007812A0" w:rsidP="007812A0">
      <w:pPr>
        <w:autoSpaceDE w:val="0"/>
        <w:autoSpaceDN w:val="0"/>
        <w:adjustRightInd w:val="0"/>
        <w:jc w:val="both"/>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19"/>
        <w:gridCol w:w="4820"/>
      </w:tblGrid>
      <w:tr w:rsidR="007812A0" w:rsidRPr="00A33C4D" w:rsidTr="00F07887">
        <w:tc>
          <w:tcPr>
            <w:tcW w:w="9639" w:type="dxa"/>
            <w:gridSpan w:val="2"/>
            <w:tcBorders>
              <w:top w:val="single" w:sz="4" w:space="0" w:color="auto"/>
              <w:left w:val="single" w:sz="4" w:space="0" w:color="auto"/>
              <w:bottom w:val="single" w:sz="4" w:space="0" w:color="auto"/>
              <w:right w:val="single" w:sz="4" w:space="0" w:color="auto"/>
            </w:tcBorders>
          </w:tcPr>
          <w:p w:rsidR="007812A0" w:rsidRPr="00A33C4D" w:rsidRDefault="007812A0" w:rsidP="00F07887">
            <w:pPr>
              <w:autoSpaceDE w:val="0"/>
              <w:autoSpaceDN w:val="0"/>
              <w:adjustRightInd w:val="0"/>
              <w:jc w:val="both"/>
              <w:rPr>
                <w:rFonts w:eastAsiaTheme="minorHAnsi"/>
                <w:lang w:eastAsia="en-US"/>
              </w:rPr>
            </w:pPr>
            <w:r w:rsidRPr="00A33C4D">
              <w:rPr>
                <w:rFonts w:eastAsiaTheme="minorHAnsi"/>
                <w:lang w:eastAsia="en-US"/>
              </w:rPr>
              <w:t>1. Сведения о юридическом лице:</w:t>
            </w:r>
          </w:p>
          <w:p w:rsidR="007812A0" w:rsidRPr="00A33C4D" w:rsidRDefault="007812A0" w:rsidP="00F07887">
            <w:pPr>
              <w:autoSpaceDE w:val="0"/>
              <w:autoSpaceDN w:val="0"/>
              <w:adjustRightInd w:val="0"/>
              <w:jc w:val="both"/>
              <w:rPr>
                <w:rFonts w:eastAsiaTheme="minorHAnsi"/>
                <w:lang w:eastAsia="en-US"/>
              </w:rPr>
            </w:pPr>
            <w:r w:rsidRPr="00A33C4D">
              <w:rPr>
                <w:rFonts w:eastAsiaTheme="minorHAnsi"/>
                <w:lang w:eastAsia="en-US"/>
              </w:rPr>
              <w:t>1.1. Полное наименование организации в соответствии с учредительными документами: _______________________________________________________________________________</w:t>
            </w:r>
          </w:p>
          <w:p w:rsidR="007812A0" w:rsidRPr="00A33C4D" w:rsidRDefault="007812A0" w:rsidP="00F07887">
            <w:pPr>
              <w:autoSpaceDE w:val="0"/>
              <w:autoSpaceDN w:val="0"/>
              <w:adjustRightInd w:val="0"/>
              <w:jc w:val="both"/>
              <w:rPr>
                <w:rFonts w:eastAsiaTheme="minorHAnsi"/>
                <w:lang w:eastAsia="en-US"/>
              </w:rPr>
            </w:pPr>
            <w:r w:rsidRPr="00A33C4D">
              <w:rPr>
                <w:rFonts w:eastAsiaTheme="minorHAnsi"/>
                <w:lang w:eastAsia="en-US"/>
              </w:rPr>
              <w:t>_______________________________________________________________________________</w:t>
            </w:r>
          </w:p>
          <w:p w:rsidR="007812A0" w:rsidRPr="00A33C4D" w:rsidRDefault="007812A0" w:rsidP="00F07887">
            <w:pPr>
              <w:autoSpaceDE w:val="0"/>
              <w:autoSpaceDN w:val="0"/>
              <w:adjustRightInd w:val="0"/>
              <w:jc w:val="both"/>
              <w:rPr>
                <w:rFonts w:eastAsiaTheme="minorHAnsi"/>
                <w:lang w:eastAsia="en-US"/>
              </w:rPr>
            </w:pPr>
            <w:r w:rsidRPr="00A33C4D">
              <w:rPr>
                <w:rFonts w:eastAsiaTheme="minorHAnsi"/>
                <w:lang w:eastAsia="en-US"/>
              </w:rPr>
              <w:t>1.2. Идентификационный номер налогоплательщика (ИНН): ___________________________</w:t>
            </w:r>
          </w:p>
          <w:p w:rsidR="007812A0" w:rsidRPr="00A33C4D" w:rsidRDefault="007812A0" w:rsidP="00F07887">
            <w:pPr>
              <w:autoSpaceDE w:val="0"/>
              <w:autoSpaceDN w:val="0"/>
              <w:adjustRightInd w:val="0"/>
              <w:jc w:val="both"/>
              <w:rPr>
                <w:rFonts w:eastAsiaTheme="minorHAnsi"/>
                <w:lang w:eastAsia="en-US"/>
              </w:rPr>
            </w:pPr>
            <w:r w:rsidRPr="00A33C4D">
              <w:rPr>
                <w:rFonts w:eastAsiaTheme="minorHAnsi"/>
                <w:lang w:eastAsia="en-US"/>
              </w:rPr>
              <w:t>1.3. Код причины постановки на учет (КПП): ________________________________________</w:t>
            </w:r>
          </w:p>
          <w:p w:rsidR="007812A0" w:rsidRPr="00A33C4D" w:rsidRDefault="007812A0" w:rsidP="00F07887">
            <w:pPr>
              <w:autoSpaceDE w:val="0"/>
              <w:autoSpaceDN w:val="0"/>
              <w:adjustRightInd w:val="0"/>
              <w:rPr>
                <w:rFonts w:eastAsiaTheme="minorHAnsi"/>
                <w:lang w:eastAsia="en-US"/>
              </w:rPr>
            </w:pPr>
            <w:r w:rsidRPr="00A33C4D">
              <w:rPr>
                <w:rFonts w:eastAsiaTheme="minorHAnsi"/>
                <w:lang w:eastAsia="en-US"/>
              </w:rPr>
              <w:t>1.4. Дата государственной регистрации: "____" ________________________ года</w:t>
            </w:r>
          </w:p>
        </w:tc>
      </w:tr>
      <w:tr w:rsidR="007812A0" w:rsidRPr="00A33C4D" w:rsidTr="00F07887">
        <w:tc>
          <w:tcPr>
            <w:tcW w:w="9639" w:type="dxa"/>
            <w:gridSpan w:val="2"/>
            <w:tcBorders>
              <w:top w:val="single" w:sz="4" w:space="0" w:color="auto"/>
              <w:left w:val="single" w:sz="4" w:space="0" w:color="auto"/>
              <w:bottom w:val="single" w:sz="4" w:space="0" w:color="auto"/>
              <w:right w:val="single" w:sz="4" w:space="0" w:color="auto"/>
            </w:tcBorders>
          </w:tcPr>
          <w:p w:rsidR="007812A0" w:rsidRPr="00A33C4D" w:rsidRDefault="007812A0" w:rsidP="00F07887">
            <w:pPr>
              <w:autoSpaceDE w:val="0"/>
              <w:autoSpaceDN w:val="0"/>
              <w:adjustRightInd w:val="0"/>
              <w:rPr>
                <w:rFonts w:eastAsiaTheme="minorHAnsi"/>
                <w:lang w:eastAsia="en-US"/>
              </w:rPr>
            </w:pPr>
            <w:r w:rsidRPr="00A33C4D">
              <w:rPr>
                <w:rFonts w:eastAsiaTheme="minorHAnsi"/>
                <w:lang w:eastAsia="en-US"/>
              </w:rPr>
              <w:t>2. Фактический и юридический адрес для юридических лиц:</w:t>
            </w:r>
          </w:p>
        </w:tc>
      </w:tr>
      <w:tr w:rsidR="007812A0" w:rsidRPr="00A33C4D" w:rsidTr="00F07887">
        <w:tc>
          <w:tcPr>
            <w:tcW w:w="4819" w:type="dxa"/>
            <w:tcBorders>
              <w:top w:val="single" w:sz="4" w:space="0" w:color="auto"/>
              <w:left w:val="single" w:sz="4" w:space="0" w:color="auto"/>
              <w:bottom w:val="single" w:sz="4" w:space="0" w:color="auto"/>
              <w:right w:val="single" w:sz="4" w:space="0" w:color="auto"/>
            </w:tcBorders>
          </w:tcPr>
          <w:p w:rsidR="007812A0" w:rsidRPr="00A33C4D" w:rsidRDefault="007812A0" w:rsidP="00F07887">
            <w:pPr>
              <w:autoSpaceDE w:val="0"/>
              <w:autoSpaceDN w:val="0"/>
              <w:adjustRightInd w:val="0"/>
              <w:rPr>
                <w:rFonts w:eastAsiaTheme="minorHAnsi"/>
                <w:lang w:eastAsia="en-US"/>
              </w:rPr>
            </w:pPr>
            <w:r w:rsidRPr="00A33C4D">
              <w:rPr>
                <w:rFonts w:eastAsiaTheme="minorHAnsi"/>
                <w:lang w:eastAsia="en-US"/>
              </w:rPr>
              <w:t>2.1. Юридический:</w:t>
            </w:r>
          </w:p>
          <w:p w:rsidR="007812A0" w:rsidRPr="00A33C4D" w:rsidRDefault="007812A0" w:rsidP="00F07887">
            <w:pPr>
              <w:autoSpaceDE w:val="0"/>
              <w:autoSpaceDN w:val="0"/>
              <w:adjustRightInd w:val="0"/>
              <w:jc w:val="both"/>
              <w:rPr>
                <w:rFonts w:eastAsiaTheme="minorHAnsi"/>
                <w:lang w:eastAsia="en-US"/>
              </w:rPr>
            </w:pPr>
            <w:r w:rsidRPr="00A33C4D">
              <w:rPr>
                <w:rFonts w:eastAsiaTheme="minorHAnsi"/>
                <w:lang w:eastAsia="en-US"/>
              </w:rPr>
              <w:t>населенный пункт ______________________,</w:t>
            </w:r>
          </w:p>
          <w:p w:rsidR="007812A0" w:rsidRPr="00A33C4D" w:rsidRDefault="007812A0" w:rsidP="00F07887">
            <w:pPr>
              <w:autoSpaceDE w:val="0"/>
              <w:autoSpaceDN w:val="0"/>
              <w:adjustRightInd w:val="0"/>
              <w:jc w:val="both"/>
              <w:rPr>
                <w:rFonts w:eastAsiaTheme="minorHAnsi"/>
                <w:lang w:eastAsia="en-US"/>
              </w:rPr>
            </w:pPr>
            <w:r w:rsidRPr="00A33C4D">
              <w:rPr>
                <w:rFonts w:eastAsiaTheme="minorHAnsi"/>
                <w:lang w:eastAsia="en-US"/>
              </w:rPr>
              <w:t>улица _________________________________,</w:t>
            </w:r>
          </w:p>
          <w:p w:rsidR="007812A0" w:rsidRPr="00A33C4D" w:rsidRDefault="007812A0" w:rsidP="00F07887">
            <w:pPr>
              <w:autoSpaceDE w:val="0"/>
              <w:autoSpaceDN w:val="0"/>
              <w:adjustRightInd w:val="0"/>
              <w:rPr>
                <w:rFonts w:eastAsiaTheme="minorHAnsi"/>
                <w:lang w:eastAsia="en-US"/>
              </w:rPr>
            </w:pPr>
            <w:r w:rsidRPr="00A33C4D">
              <w:rPr>
                <w:rFonts w:eastAsiaTheme="minorHAnsi"/>
                <w:lang w:eastAsia="en-US"/>
              </w:rPr>
              <w:t>номер дома ______, номер квартиры ______</w:t>
            </w:r>
          </w:p>
        </w:tc>
        <w:tc>
          <w:tcPr>
            <w:tcW w:w="4820" w:type="dxa"/>
            <w:tcBorders>
              <w:top w:val="single" w:sz="4" w:space="0" w:color="auto"/>
              <w:left w:val="single" w:sz="4" w:space="0" w:color="auto"/>
              <w:bottom w:val="single" w:sz="4" w:space="0" w:color="auto"/>
              <w:right w:val="single" w:sz="4" w:space="0" w:color="auto"/>
            </w:tcBorders>
          </w:tcPr>
          <w:p w:rsidR="007812A0" w:rsidRPr="00A33C4D" w:rsidRDefault="007812A0" w:rsidP="00F07887">
            <w:pPr>
              <w:autoSpaceDE w:val="0"/>
              <w:autoSpaceDN w:val="0"/>
              <w:adjustRightInd w:val="0"/>
              <w:jc w:val="both"/>
              <w:rPr>
                <w:rFonts w:eastAsiaTheme="minorHAnsi"/>
                <w:lang w:eastAsia="en-US"/>
              </w:rPr>
            </w:pPr>
            <w:r w:rsidRPr="00A33C4D">
              <w:rPr>
                <w:rFonts w:eastAsiaTheme="minorHAnsi"/>
                <w:lang w:eastAsia="en-US"/>
              </w:rPr>
              <w:t>2.2. Фактический:</w:t>
            </w:r>
          </w:p>
          <w:p w:rsidR="007812A0" w:rsidRPr="00A33C4D" w:rsidRDefault="007812A0" w:rsidP="00F07887">
            <w:pPr>
              <w:autoSpaceDE w:val="0"/>
              <w:autoSpaceDN w:val="0"/>
              <w:adjustRightInd w:val="0"/>
              <w:jc w:val="both"/>
              <w:rPr>
                <w:rFonts w:eastAsiaTheme="minorHAnsi"/>
                <w:lang w:eastAsia="en-US"/>
              </w:rPr>
            </w:pPr>
            <w:r w:rsidRPr="00A33C4D">
              <w:rPr>
                <w:rFonts w:eastAsiaTheme="minorHAnsi"/>
                <w:lang w:eastAsia="en-US"/>
              </w:rPr>
              <w:t>населенный пункт ______________________,</w:t>
            </w:r>
          </w:p>
          <w:p w:rsidR="007812A0" w:rsidRPr="00A33C4D" w:rsidRDefault="007812A0" w:rsidP="00F07887">
            <w:pPr>
              <w:autoSpaceDE w:val="0"/>
              <w:autoSpaceDN w:val="0"/>
              <w:adjustRightInd w:val="0"/>
              <w:jc w:val="both"/>
              <w:rPr>
                <w:rFonts w:eastAsiaTheme="minorHAnsi"/>
                <w:lang w:eastAsia="en-US"/>
              </w:rPr>
            </w:pPr>
            <w:r w:rsidRPr="00A33C4D">
              <w:rPr>
                <w:rFonts w:eastAsiaTheme="minorHAnsi"/>
                <w:lang w:eastAsia="en-US"/>
              </w:rPr>
              <w:t>улица _________________________________,</w:t>
            </w:r>
          </w:p>
          <w:p w:rsidR="007812A0" w:rsidRPr="00A33C4D" w:rsidRDefault="007812A0" w:rsidP="00F07887">
            <w:pPr>
              <w:autoSpaceDE w:val="0"/>
              <w:autoSpaceDN w:val="0"/>
              <w:adjustRightInd w:val="0"/>
              <w:rPr>
                <w:rFonts w:eastAsiaTheme="minorHAnsi"/>
                <w:lang w:eastAsia="en-US"/>
              </w:rPr>
            </w:pPr>
            <w:r w:rsidRPr="00A33C4D">
              <w:rPr>
                <w:rFonts w:eastAsiaTheme="minorHAnsi"/>
                <w:lang w:eastAsia="en-US"/>
              </w:rPr>
              <w:t>номер дома ______, номер квартиры _______</w:t>
            </w:r>
          </w:p>
        </w:tc>
      </w:tr>
      <w:tr w:rsidR="007812A0" w:rsidTr="00F07887">
        <w:tc>
          <w:tcPr>
            <w:tcW w:w="9639" w:type="dxa"/>
            <w:gridSpan w:val="2"/>
            <w:tcBorders>
              <w:top w:val="single" w:sz="4" w:space="0" w:color="auto"/>
              <w:left w:val="single" w:sz="4" w:space="0" w:color="auto"/>
              <w:bottom w:val="single" w:sz="4" w:space="0" w:color="auto"/>
              <w:right w:val="single" w:sz="4" w:space="0" w:color="auto"/>
            </w:tcBorders>
          </w:tcPr>
          <w:p w:rsidR="007812A0" w:rsidRDefault="007812A0" w:rsidP="00F07887">
            <w:pPr>
              <w:autoSpaceDE w:val="0"/>
              <w:autoSpaceDN w:val="0"/>
              <w:adjustRightInd w:val="0"/>
              <w:rPr>
                <w:rFonts w:eastAsiaTheme="minorHAnsi"/>
                <w:lang w:eastAsia="en-US"/>
              </w:rPr>
            </w:pPr>
            <w:r>
              <w:rPr>
                <w:rFonts w:eastAsiaTheme="minorHAnsi"/>
                <w:lang w:eastAsia="en-US"/>
              </w:rPr>
              <w:t>3. Банковские реквизиты:</w:t>
            </w:r>
          </w:p>
          <w:p w:rsidR="007812A0" w:rsidRDefault="007812A0" w:rsidP="00F07887">
            <w:pPr>
              <w:autoSpaceDE w:val="0"/>
              <w:autoSpaceDN w:val="0"/>
              <w:adjustRightInd w:val="0"/>
              <w:jc w:val="both"/>
              <w:rPr>
                <w:rFonts w:eastAsiaTheme="minorHAnsi"/>
                <w:lang w:eastAsia="en-US"/>
              </w:rPr>
            </w:pPr>
            <w:r>
              <w:rPr>
                <w:rFonts w:eastAsiaTheme="minorHAnsi"/>
                <w:lang w:eastAsia="en-US"/>
              </w:rPr>
              <w:t>р/с (л/с) _____________________________ в банке ____________________________________</w:t>
            </w:r>
          </w:p>
          <w:p w:rsidR="007812A0" w:rsidRDefault="007812A0" w:rsidP="00F07887">
            <w:pPr>
              <w:autoSpaceDE w:val="0"/>
              <w:autoSpaceDN w:val="0"/>
              <w:adjustRightInd w:val="0"/>
              <w:rPr>
                <w:rFonts w:eastAsiaTheme="minorHAnsi"/>
                <w:lang w:eastAsia="en-US"/>
              </w:rPr>
            </w:pPr>
            <w:r>
              <w:rPr>
                <w:rFonts w:eastAsiaTheme="minorHAnsi"/>
                <w:lang w:eastAsia="en-US"/>
              </w:rPr>
              <w:t>к/с __________________________________ БИК _____________________________________</w:t>
            </w:r>
          </w:p>
        </w:tc>
      </w:tr>
      <w:tr w:rsidR="007812A0" w:rsidTr="00F07887">
        <w:tc>
          <w:tcPr>
            <w:tcW w:w="9639" w:type="dxa"/>
            <w:gridSpan w:val="2"/>
            <w:tcBorders>
              <w:top w:val="single" w:sz="4" w:space="0" w:color="auto"/>
              <w:left w:val="single" w:sz="4" w:space="0" w:color="auto"/>
              <w:bottom w:val="single" w:sz="4" w:space="0" w:color="auto"/>
              <w:right w:val="single" w:sz="4" w:space="0" w:color="auto"/>
            </w:tcBorders>
          </w:tcPr>
          <w:p w:rsidR="007812A0" w:rsidRDefault="007812A0" w:rsidP="00F07887">
            <w:pPr>
              <w:autoSpaceDE w:val="0"/>
              <w:autoSpaceDN w:val="0"/>
              <w:adjustRightInd w:val="0"/>
              <w:jc w:val="both"/>
              <w:rPr>
                <w:rFonts w:eastAsiaTheme="minorHAnsi"/>
                <w:lang w:eastAsia="en-US"/>
              </w:rPr>
            </w:pPr>
            <w:r>
              <w:rPr>
                <w:rFonts w:eastAsiaTheme="minorHAnsi"/>
                <w:lang w:eastAsia="en-US"/>
              </w:rPr>
              <w:t xml:space="preserve">4. Основные виды экономической деятельности (в соответствии с кодами </w:t>
            </w:r>
            <w:hyperlink r:id="rId27" w:history="1">
              <w:r>
                <w:rPr>
                  <w:rFonts w:eastAsiaTheme="minorHAnsi"/>
                  <w:color w:val="0000FF"/>
                  <w:lang w:eastAsia="en-US"/>
                </w:rPr>
                <w:t>ОКВЭД</w:t>
              </w:r>
            </w:hyperlink>
            <w:r>
              <w:rPr>
                <w:rFonts w:eastAsiaTheme="minorHAnsi"/>
                <w:lang w:eastAsia="en-US"/>
              </w:rPr>
              <w:t>): _______________________________________________________________________________</w:t>
            </w:r>
          </w:p>
          <w:p w:rsidR="007812A0" w:rsidRDefault="007812A0" w:rsidP="00F07887">
            <w:pPr>
              <w:autoSpaceDE w:val="0"/>
              <w:autoSpaceDN w:val="0"/>
              <w:adjustRightInd w:val="0"/>
              <w:rPr>
                <w:rFonts w:eastAsiaTheme="minorHAnsi"/>
                <w:lang w:eastAsia="en-US"/>
              </w:rPr>
            </w:pPr>
            <w:r>
              <w:rPr>
                <w:rFonts w:eastAsiaTheme="minorHAnsi"/>
                <w:lang w:eastAsia="en-US"/>
              </w:rPr>
              <w:t>_______________________________________________________________________________</w:t>
            </w:r>
          </w:p>
        </w:tc>
      </w:tr>
      <w:tr w:rsidR="007812A0" w:rsidTr="00F07887">
        <w:tc>
          <w:tcPr>
            <w:tcW w:w="9639" w:type="dxa"/>
            <w:gridSpan w:val="2"/>
            <w:tcBorders>
              <w:top w:val="single" w:sz="4" w:space="0" w:color="auto"/>
              <w:left w:val="single" w:sz="4" w:space="0" w:color="auto"/>
              <w:bottom w:val="single" w:sz="4" w:space="0" w:color="auto"/>
              <w:right w:val="single" w:sz="4" w:space="0" w:color="auto"/>
            </w:tcBorders>
          </w:tcPr>
          <w:p w:rsidR="007812A0" w:rsidRDefault="007812A0" w:rsidP="00F07887">
            <w:pPr>
              <w:autoSpaceDE w:val="0"/>
              <w:autoSpaceDN w:val="0"/>
              <w:adjustRightInd w:val="0"/>
              <w:jc w:val="both"/>
              <w:rPr>
                <w:rFonts w:eastAsiaTheme="minorHAnsi"/>
                <w:lang w:eastAsia="en-US"/>
              </w:rPr>
            </w:pPr>
            <w:r>
              <w:rPr>
                <w:rFonts w:eastAsiaTheme="minorHAnsi"/>
                <w:lang w:eastAsia="en-US"/>
              </w:rPr>
              <w:t>5. Численность работников на дату обращения (чел.): _________________________________</w:t>
            </w:r>
          </w:p>
        </w:tc>
      </w:tr>
    </w:tbl>
    <w:p w:rsidR="007812A0" w:rsidRDefault="007812A0" w:rsidP="007812A0">
      <w:pPr>
        <w:autoSpaceDE w:val="0"/>
        <w:autoSpaceDN w:val="0"/>
        <w:adjustRightInd w:val="0"/>
        <w:jc w:val="both"/>
        <w:rPr>
          <w:rFonts w:eastAsiaTheme="minorHAnsi"/>
          <w:lang w:eastAsia="en-US"/>
        </w:rPr>
      </w:pPr>
    </w:p>
    <w:p w:rsidR="007812A0" w:rsidRPr="00CC1058" w:rsidRDefault="007812A0" w:rsidP="007812A0">
      <w:pPr>
        <w:pStyle w:val="1"/>
        <w:spacing w:before="0" w:after="0"/>
        <w:jc w:val="both"/>
        <w:rPr>
          <w:rFonts w:ascii="Times New Roman" w:hAnsi="Times New Roman" w:cs="Times New Roman"/>
          <w:b w:val="0"/>
          <w:color w:val="auto"/>
        </w:rPr>
      </w:pPr>
      <w:r w:rsidRPr="00CC1058">
        <w:rPr>
          <w:rFonts w:ascii="Times New Roman" w:hAnsi="Times New Roman" w:cs="Times New Roman"/>
          <w:b w:val="0"/>
          <w:color w:val="auto"/>
        </w:rPr>
        <w:t>С условиями предоставления гранта ознакомлен и согласен.</w:t>
      </w:r>
    </w:p>
    <w:p w:rsidR="007812A0" w:rsidRPr="00CC1058" w:rsidRDefault="007812A0" w:rsidP="007812A0">
      <w:pPr>
        <w:pStyle w:val="1"/>
        <w:spacing w:before="0" w:after="0"/>
        <w:jc w:val="both"/>
        <w:rPr>
          <w:rFonts w:ascii="Times New Roman" w:hAnsi="Times New Roman" w:cs="Times New Roman"/>
          <w:b w:val="0"/>
          <w:color w:val="auto"/>
        </w:rPr>
      </w:pPr>
      <w:r w:rsidRPr="00CC1058">
        <w:rPr>
          <w:rFonts w:ascii="Times New Roman" w:hAnsi="Times New Roman" w:cs="Times New Roman"/>
          <w:b w:val="0"/>
          <w:color w:val="auto"/>
        </w:rPr>
        <w:t>Достоверность представленной информации гарантирую.</w:t>
      </w:r>
    </w:p>
    <w:p w:rsidR="007812A0" w:rsidRPr="00CC1058" w:rsidRDefault="007812A0" w:rsidP="007812A0">
      <w:pPr>
        <w:pStyle w:val="1"/>
        <w:spacing w:before="0" w:after="0"/>
        <w:jc w:val="both"/>
        <w:rPr>
          <w:rFonts w:ascii="Times New Roman" w:hAnsi="Times New Roman" w:cs="Times New Roman"/>
          <w:b w:val="0"/>
          <w:color w:val="auto"/>
        </w:rPr>
      </w:pPr>
    </w:p>
    <w:p w:rsidR="007812A0" w:rsidRPr="00CC1058" w:rsidRDefault="007812A0" w:rsidP="007812A0">
      <w:pPr>
        <w:pStyle w:val="1"/>
        <w:spacing w:before="0" w:after="0"/>
        <w:jc w:val="both"/>
        <w:rPr>
          <w:rFonts w:ascii="Times New Roman" w:hAnsi="Times New Roman" w:cs="Times New Roman"/>
          <w:b w:val="0"/>
          <w:color w:val="auto"/>
        </w:rPr>
      </w:pPr>
      <w:r w:rsidRPr="00CC1058">
        <w:rPr>
          <w:rFonts w:ascii="Times New Roman" w:hAnsi="Times New Roman" w:cs="Times New Roman"/>
          <w:b w:val="0"/>
          <w:color w:val="auto"/>
        </w:rPr>
        <w:t>Деятельность организации - ________________________________________________</w:t>
      </w:r>
    </w:p>
    <w:p w:rsidR="007812A0" w:rsidRPr="00CC1058" w:rsidRDefault="007812A0" w:rsidP="007812A0">
      <w:pPr>
        <w:pStyle w:val="1"/>
        <w:spacing w:before="0" w:after="0"/>
        <w:jc w:val="both"/>
        <w:rPr>
          <w:rFonts w:ascii="Times New Roman" w:hAnsi="Times New Roman" w:cs="Times New Roman"/>
          <w:b w:val="0"/>
          <w:color w:val="auto"/>
        </w:rPr>
      </w:pPr>
      <w:r w:rsidRPr="00CC1058">
        <w:rPr>
          <w:rFonts w:ascii="Times New Roman" w:hAnsi="Times New Roman" w:cs="Times New Roman"/>
          <w:b w:val="0"/>
          <w:color w:val="auto"/>
        </w:rPr>
        <w:t xml:space="preserve">                                                        (наименование заявившегося юридического лица)</w:t>
      </w:r>
    </w:p>
    <w:p w:rsidR="007812A0" w:rsidRPr="00CC1058" w:rsidRDefault="007812A0" w:rsidP="007812A0">
      <w:pPr>
        <w:pStyle w:val="1"/>
        <w:spacing w:before="0" w:after="0"/>
        <w:jc w:val="both"/>
        <w:rPr>
          <w:rFonts w:ascii="Times New Roman" w:hAnsi="Times New Roman" w:cs="Times New Roman"/>
          <w:b w:val="0"/>
          <w:color w:val="auto"/>
        </w:rPr>
      </w:pPr>
      <w:r w:rsidRPr="00CC1058">
        <w:rPr>
          <w:rFonts w:ascii="Times New Roman" w:hAnsi="Times New Roman" w:cs="Times New Roman"/>
          <w:b w:val="0"/>
          <w:color w:val="auto"/>
        </w:rPr>
        <w:t xml:space="preserve">не   находится   в   </w:t>
      </w:r>
      <w:proofErr w:type="gramStart"/>
      <w:r w:rsidRPr="00CC1058">
        <w:rPr>
          <w:rFonts w:ascii="Times New Roman" w:hAnsi="Times New Roman" w:cs="Times New Roman"/>
          <w:b w:val="0"/>
          <w:color w:val="auto"/>
        </w:rPr>
        <w:t>стадии  ликвидации</w:t>
      </w:r>
      <w:proofErr w:type="gramEnd"/>
      <w:r w:rsidRPr="00CC1058">
        <w:rPr>
          <w:rFonts w:ascii="Times New Roman" w:hAnsi="Times New Roman" w:cs="Times New Roman"/>
          <w:b w:val="0"/>
          <w:color w:val="auto"/>
        </w:rPr>
        <w:t>,  реорганизации,  несостоятельности</w:t>
      </w:r>
    </w:p>
    <w:p w:rsidR="007812A0" w:rsidRPr="00CC1058" w:rsidRDefault="007812A0" w:rsidP="007812A0">
      <w:pPr>
        <w:pStyle w:val="1"/>
        <w:spacing w:before="0" w:after="0"/>
        <w:jc w:val="both"/>
        <w:rPr>
          <w:rFonts w:ascii="Times New Roman" w:hAnsi="Times New Roman" w:cs="Times New Roman"/>
          <w:b w:val="0"/>
          <w:color w:val="auto"/>
        </w:rPr>
      </w:pPr>
      <w:r w:rsidRPr="00CC1058">
        <w:rPr>
          <w:rFonts w:ascii="Times New Roman" w:hAnsi="Times New Roman" w:cs="Times New Roman"/>
          <w:b w:val="0"/>
          <w:color w:val="auto"/>
        </w:rPr>
        <w:t>(банкротства).</w:t>
      </w:r>
    </w:p>
    <w:p w:rsidR="007812A0" w:rsidRPr="00CC1058" w:rsidRDefault="007812A0" w:rsidP="007812A0">
      <w:pPr>
        <w:pStyle w:val="1"/>
        <w:spacing w:before="0" w:after="0"/>
        <w:jc w:val="both"/>
        <w:rPr>
          <w:rFonts w:ascii="Times New Roman" w:hAnsi="Times New Roman" w:cs="Times New Roman"/>
          <w:b w:val="0"/>
          <w:color w:val="auto"/>
        </w:rPr>
      </w:pPr>
    </w:p>
    <w:p w:rsidR="007812A0" w:rsidRPr="00CC1058" w:rsidRDefault="007812A0" w:rsidP="007812A0">
      <w:pPr>
        <w:pStyle w:val="1"/>
        <w:spacing w:before="0" w:after="0"/>
        <w:jc w:val="both"/>
        <w:rPr>
          <w:rFonts w:ascii="Times New Roman" w:hAnsi="Times New Roman" w:cs="Times New Roman"/>
          <w:b w:val="0"/>
          <w:color w:val="auto"/>
        </w:rPr>
      </w:pPr>
      <w:r w:rsidRPr="00CC1058">
        <w:rPr>
          <w:rFonts w:ascii="Times New Roman" w:hAnsi="Times New Roman" w:cs="Times New Roman"/>
          <w:b w:val="0"/>
          <w:color w:val="auto"/>
        </w:rPr>
        <w:t>Руководитель организации _____________________ ____________________________</w:t>
      </w:r>
    </w:p>
    <w:p w:rsidR="007812A0" w:rsidRPr="00CC1058" w:rsidRDefault="007812A0" w:rsidP="007812A0">
      <w:pPr>
        <w:pStyle w:val="1"/>
        <w:spacing w:before="0" w:after="0"/>
        <w:jc w:val="both"/>
        <w:rPr>
          <w:rFonts w:ascii="Times New Roman" w:hAnsi="Times New Roman" w:cs="Times New Roman"/>
          <w:b w:val="0"/>
          <w:color w:val="auto"/>
        </w:rPr>
      </w:pPr>
      <w:r w:rsidRPr="00CC1058">
        <w:rPr>
          <w:rFonts w:ascii="Times New Roman" w:hAnsi="Times New Roman" w:cs="Times New Roman"/>
          <w:b w:val="0"/>
          <w:color w:val="auto"/>
        </w:rPr>
        <w:t xml:space="preserve">                                                               (</w:t>
      </w:r>
      <w:proofErr w:type="gramStart"/>
      <w:r w:rsidRPr="00CC1058">
        <w:rPr>
          <w:rFonts w:ascii="Times New Roman" w:hAnsi="Times New Roman" w:cs="Times New Roman"/>
          <w:b w:val="0"/>
          <w:color w:val="auto"/>
        </w:rPr>
        <w:t xml:space="preserve">подпись)   </w:t>
      </w:r>
      <w:proofErr w:type="gramEnd"/>
      <w:r w:rsidRPr="00CC1058">
        <w:rPr>
          <w:rFonts w:ascii="Times New Roman" w:hAnsi="Times New Roman" w:cs="Times New Roman"/>
          <w:b w:val="0"/>
          <w:color w:val="auto"/>
        </w:rPr>
        <w:t xml:space="preserve">                (расшифровка подписи)</w:t>
      </w:r>
    </w:p>
    <w:p w:rsidR="007812A0" w:rsidRPr="00CC1058" w:rsidRDefault="007812A0" w:rsidP="007812A0">
      <w:pPr>
        <w:pStyle w:val="1"/>
        <w:spacing w:before="0" w:after="0"/>
        <w:jc w:val="both"/>
        <w:rPr>
          <w:rFonts w:ascii="Times New Roman" w:hAnsi="Times New Roman" w:cs="Times New Roman"/>
          <w:b w:val="0"/>
          <w:color w:val="auto"/>
        </w:rPr>
      </w:pPr>
    </w:p>
    <w:p w:rsidR="007812A0" w:rsidRPr="00CC1058" w:rsidRDefault="007812A0" w:rsidP="007812A0">
      <w:pPr>
        <w:pStyle w:val="1"/>
        <w:spacing w:before="0" w:after="0"/>
        <w:jc w:val="both"/>
        <w:rPr>
          <w:rFonts w:ascii="Times New Roman" w:hAnsi="Times New Roman" w:cs="Times New Roman"/>
          <w:b w:val="0"/>
          <w:color w:val="auto"/>
        </w:rPr>
      </w:pPr>
      <w:r w:rsidRPr="00CC1058">
        <w:rPr>
          <w:rFonts w:ascii="Times New Roman" w:hAnsi="Times New Roman" w:cs="Times New Roman"/>
          <w:b w:val="0"/>
          <w:color w:val="auto"/>
        </w:rPr>
        <w:t>"____" ____________ 20___ года</w:t>
      </w:r>
    </w:p>
    <w:p w:rsidR="007812A0" w:rsidRPr="008212C0" w:rsidRDefault="007812A0" w:rsidP="008212C0">
      <w:pPr>
        <w:pStyle w:val="1"/>
        <w:spacing w:before="0" w:after="0"/>
        <w:jc w:val="both"/>
        <w:rPr>
          <w:rFonts w:ascii="Times New Roman" w:hAnsi="Times New Roman" w:cs="Times New Roman"/>
          <w:b w:val="0"/>
          <w:color w:val="auto"/>
        </w:rPr>
      </w:pPr>
      <w:r w:rsidRPr="00CC1058">
        <w:rPr>
          <w:rFonts w:ascii="Times New Roman" w:hAnsi="Times New Roman" w:cs="Times New Roman"/>
          <w:b w:val="0"/>
          <w:color w:val="auto"/>
        </w:rPr>
        <w:t>М.П.</w:t>
      </w:r>
    </w:p>
    <w:p w:rsidR="007812A0" w:rsidRPr="000C022A" w:rsidRDefault="007812A0" w:rsidP="007812A0">
      <w:pPr>
        <w:autoSpaceDE w:val="0"/>
        <w:autoSpaceDN w:val="0"/>
        <w:adjustRightInd w:val="0"/>
        <w:ind w:left="4111" w:firstLine="709"/>
        <w:rPr>
          <w:rFonts w:eastAsiaTheme="minorHAnsi"/>
          <w:lang w:eastAsia="en-US"/>
        </w:rPr>
      </w:pPr>
      <w:r w:rsidRPr="000C022A">
        <w:rPr>
          <w:rFonts w:eastAsiaTheme="minorHAnsi"/>
          <w:lang w:eastAsia="en-US"/>
        </w:rPr>
        <w:lastRenderedPageBreak/>
        <w:t>П</w:t>
      </w:r>
      <w:r>
        <w:rPr>
          <w:rFonts w:eastAsiaTheme="minorHAnsi"/>
          <w:lang w:eastAsia="en-US"/>
        </w:rPr>
        <w:t>риложение 2</w:t>
      </w:r>
    </w:p>
    <w:p w:rsidR="007812A0" w:rsidRDefault="007812A0" w:rsidP="007812A0">
      <w:pPr>
        <w:autoSpaceDE w:val="0"/>
        <w:autoSpaceDN w:val="0"/>
        <w:adjustRightInd w:val="0"/>
        <w:ind w:left="4820"/>
        <w:outlineLvl w:val="0"/>
      </w:pPr>
      <w:r>
        <w:t>к п</w:t>
      </w:r>
      <w:r w:rsidRPr="009F628C">
        <w:t>орядку предоставления грантов в форме субсидий победителям конкурса «Грант главы города Мегиона на развитие гражданского общества»</w:t>
      </w:r>
    </w:p>
    <w:p w:rsidR="007812A0" w:rsidRDefault="007812A0" w:rsidP="007812A0">
      <w:pPr>
        <w:pStyle w:val="1"/>
        <w:spacing w:before="0"/>
        <w:jc w:val="both"/>
        <w:rPr>
          <w:rFonts w:ascii="Courier New" w:hAnsi="Courier New" w:cs="Courier New"/>
          <w:color w:val="auto"/>
          <w:sz w:val="20"/>
          <w:szCs w:val="20"/>
        </w:rPr>
      </w:pPr>
      <w:r>
        <w:rPr>
          <w:rFonts w:ascii="Courier New" w:hAnsi="Courier New" w:cs="Courier New"/>
          <w:color w:val="auto"/>
          <w:sz w:val="20"/>
          <w:szCs w:val="20"/>
        </w:rPr>
        <w:t xml:space="preserve"> </w:t>
      </w:r>
    </w:p>
    <w:p w:rsidR="007812A0" w:rsidRPr="00CC1058" w:rsidRDefault="007812A0" w:rsidP="007812A0">
      <w:pPr>
        <w:pStyle w:val="1"/>
        <w:spacing w:before="0" w:after="0"/>
        <w:rPr>
          <w:rFonts w:ascii="Times New Roman" w:hAnsi="Times New Roman" w:cs="Times New Roman"/>
          <w:b w:val="0"/>
          <w:color w:val="auto"/>
        </w:rPr>
      </w:pPr>
      <w:r w:rsidRPr="00CC1058">
        <w:rPr>
          <w:rFonts w:ascii="Times New Roman" w:hAnsi="Times New Roman" w:cs="Times New Roman"/>
          <w:b w:val="0"/>
          <w:color w:val="auto"/>
        </w:rPr>
        <w:t>Согласие на обработку персональных данных</w:t>
      </w:r>
    </w:p>
    <w:p w:rsidR="007812A0" w:rsidRPr="00CC1058" w:rsidRDefault="007812A0" w:rsidP="007812A0">
      <w:pPr>
        <w:pStyle w:val="1"/>
        <w:spacing w:before="0" w:after="0"/>
        <w:jc w:val="both"/>
        <w:rPr>
          <w:rFonts w:ascii="Times New Roman" w:hAnsi="Times New Roman" w:cs="Times New Roman"/>
          <w:b w:val="0"/>
          <w:color w:val="auto"/>
        </w:rPr>
      </w:pPr>
    </w:p>
    <w:p w:rsidR="007812A0" w:rsidRPr="00CC1058" w:rsidRDefault="007812A0" w:rsidP="007812A0">
      <w:pPr>
        <w:pStyle w:val="1"/>
        <w:spacing w:before="0" w:after="0"/>
        <w:jc w:val="both"/>
        <w:rPr>
          <w:rFonts w:ascii="Times New Roman" w:hAnsi="Times New Roman" w:cs="Times New Roman"/>
          <w:b w:val="0"/>
          <w:color w:val="auto"/>
        </w:rPr>
      </w:pPr>
      <w:r w:rsidRPr="00CC1058">
        <w:rPr>
          <w:rFonts w:ascii="Times New Roman" w:hAnsi="Times New Roman" w:cs="Times New Roman"/>
          <w:b w:val="0"/>
          <w:color w:val="auto"/>
        </w:rPr>
        <w:t xml:space="preserve">    Я, _________________________________________________________________________,</w:t>
      </w:r>
    </w:p>
    <w:p w:rsidR="007812A0" w:rsidRPr="00CC1058" w:rsidRDefault="007812A0" w:rsidP="007812A0">
      <w:pPr>
        <w:pStyle w:val="1"/>
        <w:spacing w:before="0" w:after="0"/>
        <w:rPr>
          <w:rFonts w:ascii="Times New Roman" w:hAnsi="Times New Roman" w:cs="Times New Roman"/>
          <w:b w:val="0"/>
          <w:color w:val="auto"/>
        </w:rPr>
      </w:pPr>
      <w:r w:rsidRPr="00CC1058">
        <w:rPr>
          <w:rFonts w:ascii="Times New Roman" w:hAnsi="Times New Roman" w:cs="Times New Roman"/>
          <w:b w:val="0"/>
          <w:color w:val="auto"/>
        </w:rPr>
        <w:t>(фамилия, имя, отчество (последнее - при наличии) субъекта персональных данных)</w:t>
      </w:r>
    </w:p>
    <w:p w:rsidR="007812A0" w:rsidRPr="00CC1058" w:rsidRDefault="007812A0" w:rsidP="007812A0">
      <w:pPr>
        <w:pStyle w:val="1"/>
        <w:spacing w:before="0" w:after="0"/>
        <w:jc w:val="both"/>
        <w:rPr>
          <w:rFonts w:ascii="Times New Roman" w:hAnsi="Times New Roman" w:cs="Times New Roman"/>
          <w:b w:val="0"/>
          <w:color w:val="auto"/>
        </w:rPr>
      </w:pPr>
      <w:r w:rsidRPr="00CC1058">
        <w:rPr>
          <w:rFonts w:ascii="Times New Roman" w:hAnsi="Times New Roman" w:cs="Times New Roman"/>
          <w:b w:val="0"/>
          <w:color w:val="auto"/>
        </w:rPr>
        <w:t>зарегистрированный(</w:t>
      </w:r>
      <w:proofErr w:type="spellStart"/>
      <w:r w:rsidRPr="00CC1058">
        <w:rPr>
          <w:rFonts w:ascii="Times New Roman" w:hAnsi="Times New Roman" w:cs="Times New Roman"/>
          <w:b w:val="0"/>
          <w:color w:val="auto"/>
        </w:rPr>
        <w:t>ая</w:t>
      </w:r>
      <w:proofErr w:type="spellEnd"/>
      <w:r w:rsidRPr="00CC1058">
        <w:rPr>
          <w:rFonts w:ascii="Times New Roman" w:hAnsi="Times New Roman" w:cs="Times New Roman"/>
          <w:b w:val="0"/>
          <w:color w:val="auto"/>
        </w:rPr>
        <w:t>) по адресу: _______________________________________________,</w:t>
      </w:r>
    </w:p>
    <w:p w:rsidR="007812A0" w:rsidRPr="00CC1058" w:rsidRDefault="007812A0" w:rsidP="007812A0">
      <w:pPr>
        <w:pStyle w:val="1"/>
        <w:spacing w:before="0" w:after="0"/>
        <w:jc w:val="both"/>
        <w:rPr>
          <w:rFonts w:ascii="Times New Roman" w:hAnsi="Times New Roman" w:cs="Times New Roman"/>
          <w:b w:val="0"/>
          <w:color w:val="auto"/>
        </w:rPr>
      </w:pPr>
      <w:r w:rsidRPr="00CC1058">
        <w:rPr>
          <w:rFonts w:ascii="Times New Roman" w:hAnsi="Times New Roman" w:cs="Times New Roman"/>
          <w:b w:val="0"/>
          <w:color w:val="auto"/>
        </w:rPr>
        <w:t>документ, удостоверяющий личность: _____________________________________________</w:t>
      </w:r>
    </w:p>
    <w:p w:rsidR="007812A0" w:rsidRPr="00CC1058" w:rsidRDefault="007812A0" w:rsidP="007812A0">
      <w:pPr>
        <w:pStyle w:val="1"/>
        <w:spacing w:before="0" w:after="0"/>
        <w:jc w:val="both"/>
        <w:rPr>
          <w:rFonts w:ascii="Times New Roman" w:hAnsi="Times New Roman" w:cs="Times New Roman"/>
          <w:b w:val="0"/>
          <w:color w:val="auto"/>
        </w:rPr>
      </w:pPr>
      <w:r w:rsidRPr="00CC1058">
        <w:rPr>
          <w:rFonts w:ascii="Times New Roman" w:hAnsi="Times New Roman" w:cs="Times New Roman"/>
          <w:b w:val="0"/>
          <w:color w:val="auto"/>
        </w:rPr>
        <w:t>_____________________________________________________________________________,</w:t>
      </w:r>
    </w:p>
    <w:p w:rsidR="007812A0" w:rsidRPr="00CC1058" w:rsidRDefault="007812A0" w:rsidP="007812A0">
      <w:pPr>
        <w:pStyle w:val="1"/>
        <w:spacing w:before="0" w:after="0"/>
        <w:rPr>
          <w:rFonts w:ascii="Times New Roman" w:hAnsi="Times New Roman" w:cs="Times New Roman"/>
          <w:b w:val="0"/>
          <w:color w:val="auto"/>
        </w:rPr>
      </w:pPr>
      <w:r w:rsidRPr="00CC1058">
        <w:rPr>
          <w:rFonts w:ascii="Times New Roman" w:hAnsi="Times New Roman" w:cs="Times New Roman"/>
          <w:b w:val="0"/>
          <w:color w:val="auto"/>
        </w:rPr>
        <w:t>(вид документа, номер документа, когда и кем выдан)</w:t>
      </w:r>
    </w:p>
    <w:p w:rsidR="007812A0" w:rsidRPr="00CC1058" w:rsidRDefault="007812A0" w:rsidP="007812A0">
      <w:pPr>
        <w:pStyle w:val="1"/>
        <w:spacing w:before="0" w:after="0"/>
        <w:jc w:val="both"/>
        <w:rPr>
          <w:rFonts w:ascii="Times New Roman" w:hAnsi="Times New Roman" w:cs="Times New Roman"/>
          <w:b w:val="0"/>
          <w:color w:val="auto"/>
        </w:rPr>
      </w:pPr>
      <w:proofErr w:type="gramStart"/>
      <w:r w:rsidRPr="00CC1058">
        <w:rPr>
          <w:rFonts w:ascii="Times New Roman" w:hAnsi="Times New Roman" w:cs="Times New Roman"/>
          <w:b w:val="0"/>
          <w:color w:val="auto"/>
        </w:rPr>
        <w:t>даю  согласие</w:t>
      </w:r>
      <w:proofErr w:type="gramEnd"/>
      <w:r w:rsidRPr="00CC1058">
        <w:rPr>
          <w:rFonts w:ascii="Times New Roman" w:hAnsi="Times New Roman" w:cs="Times New Roman"/>
          <w:b w:val="0"/>
          <w:color w:val="auto"/>
        </w:rPr>
        <w:t xml:space="preserve">  на  обработку моих персональных данных администрацией города Мегиона (далее - оператор).</w:t>
      </w:r>
    </w:p>
    <w:p w:rsidR="007812A0" w:rsidRPr="00CC1058" w:rsidRDefault="007812A0" w:rsidP="007812A0">
      <w:pPr>
        <w:autoSpaceDE w:val="0"/>
        <w:autoSpaceDN w:val="0"/>
        <w:adjustRightInd w:val="0"/>
        <w:jc w:val="both"/>
        <w:rPr>
          <w:rFonts w:eastAsiaTheme="minorHAnsi"/>
          <w:lang w:eastAsia="en-US"/>
        </w:rPr>
      </w:pPr>
    </w:p>
    <w:p w:rsidR="007812A0" w:rsidRPr="007C1437" w:rsidRDefault="007812A0" w:rsidP="007812A0">
      <w:pPr>
        <w:autoSpaceDE w:val="0"/>
        <w:autoSpaceDN w:val="0"/>
        <w:adjustRightInd w:val="0"/>
        <w:ind w:firstLine="540"/>
        <w:jc w:val="both"/>
        <w:rPr>
          <w:rFonts w:eastAsiaTheme="minorHAnsi"/>
          <w:lang w:eastAsia="en-US"/>
        </w:rPr>
      </w:pPr>
      <w:r w:rsidRPr="007C1437">
        <w:rPr>
          <w:rFonts w:eastAsiaTheme="minorHAnsi"/>
          <w:lang w:eastAsia="en-US"/>
        </w:rPr>
        <w:t xml:space="preserve">Перечень персональных данных, на обработку которых дается согласие </w:t>
      </w:r>
      <w:r>
        <w:rPr>
          <w:rFonts w:eastAsiaTheme="minorHAnsi"/>
          <w:lang w:eastAsia="en-US"/>
        </w:rPr>
        <w:t>*</w:t>
      </w:r>
      <w:r w:rsidRPr="007C1437">
        <w:rPr>
          <w:rFonts w:eastAsiaTheme="minorHAnsi"/>
          <w:lang w:eastAsia="en-US"/>
        </w:rPr>
        <w:t>:</w:t>
      </w:r>
    </w:p>
    <w:p w:rsidR="007812A0" w:rsidRPr="007C1437" w:rsidRDefault="007812A0" w:rsidP="007812A0">
      <w:pPr>
        <w:autoSpaceDE w:val="0"/>
        <w:autoSpaceDN w:val="0"/>
        <w:adjustRightInd w:val="0"/>
        <w:ind w:firstLine="540"/>
        <w:jc w:val="both"/>
        <w:rPr>
          <w:rFonts w:eastAsiaTheme="minorHAnsi"/>
          <w:lang w:eastAsia="en-US"/>
        </w:rPr>
      </w:pPr>
      <w:r w:rsidRPr="007C1437">
        <w:rPr>
          <w:rFonts w:eastAsiaTheme="minorHAnsi"/>
          <w:lang w:eastAsia="en-US"/>
        </w:rPr>
        <w:t>1. Паспортные данные.</w:t>
      </w:r>
    </w:p>
    <w:p w:rsidR="007812A0" w:rsidRPr="007C1437" w:rsidRDefault="007812A0" w:rsidP="007812A0">
      <w:pPr>
        <w:autoSpaceDE w:val="0"/>
        <w:autoSpaceDN w:val="0"/>
        <w:adjustRightInd w:val="0"/>
        <w:ind w:firstLine="540"/>
        <w:jc w:val="both"/>
        <w:rPr>
          <w:rFonts w:eastAsiaTheme="minorHAnsi"/>
          <w:lang w:eastAsia="en-US"/>
        </w:rPr>
      </w:pPr>
      <w:r w:rsidRPr="007C1437">
        <w:rPr>
          <w:rFonts w:eastAsiaTheme="minorHAnsi"/>
          <w:lang w:eastAsia="en-US"/>
        </w:rPr>
        <w:t>2. Государственная регистрация в качестве юридического лица или индивидуального предпринимателя.</w:t>
      </w:r>
    </w:p>
    <w:p w:rsidR="007812A0" w:rsidRPr="007C1437" w:rsidRDefault="007812A0" w:rsidP="007812A0">
      <w:pPr>
        <w:autoSpaceDE w:val="0"/>
        <w:autoSpaceDN w:val="0"/>
        <w:adjustRightInd w:val="0"/>
        <w:ind w:firstLine="540"/>
        <w:jc w:val="both"/>
        <w:rPr>
          <w:rFonts w:eastAsiaTheme="minorHAnsi"/>
          <w:lang w:eastAsia="en-US"/>
        </w:rPr>
      </w:pPr>
      <w:r w:rsidRPr="007C1437">
        <w:rPr>
          <w:rFonts w:eastAsiaTheme="minorHAnsi"/>
          <w:lang w:eastAsia="en-US"/>
        </w:rPr>
        <w:t>3. Идентификационный номер налогоплательщика.</w:t>
      </w:r>
    </w:p>
    <w:p w:rsidR="007812A0" w:rsidRPr="007C1437" w:rsidRDefault="007812A0" w:rsidP="007812A0">
      <w:pPr>
        <w:autoSpaceDE w:val="0"/>
        <w:autoSpaceDN w:val="0"/>
        <w:adjustRightInd w:val="0"/>
        <w:ind w:firstLine="540"/>
        <w:jc w:val="both"/>
        <w:rPr>
          <w:rFonts w:eastAsiaTheme="minorHAnsi"/>
          <w:lang w:eastAsia="en-US"/>
        </w:rPr>
      </w:pPr>
      <w:r w:rsidRPr="007C1437">
        <w:rPr>
          <w:rFonts w:eastAsiaTheme="minorHAnsi"/>
          <w:lang w:eastAsia="en-US"/>
        </w:rPr>
        <w:t>4. Банковские реквизиты.</w:t>
      </w:r>
    </w:p>
    <w:p w:rsidR="007812A0" w:rsidRPr="007C1437" w:rsidRDefault="007812A0" w:rsidP="007812A0">
      <w:pPr>
        <w:autoSpaceDE w:val="0"/>
        <w:autoSpaceDN w:val="0"/>
        <w:adjustRightInd w:val="0"/>
        <w:ind w:firstLine="540"/>
        <w:jc w:val="both"/>
        <w:rPr>
          <w:rFonts w:eastAsiaTheme="minorHAnsi"/>
          <w:lang w:eastAsia="en-US"/>
        </w:rPr>
      </w:pPr>
      <w:r w:rsidRPr="007C1437">
        <w:rPr>
          <w:rFonts w:eastAsiaTheme="minorHAnsi"/>
          <w:lang w:eastAsia="en-US"/>
        </w:rPr>
        <w:t>5. Вид деятельности субъекта.</w:t>
      </w:r>
    </w:p>
    <w:p w:rsidR="007812A0" w:rsidRPr="007C1437" w:rsidRDefault="007812A0" w:rsidP="007812A0">
      <w:pPr>
        <w:autoSpaceDE w:val="0"/>
        <w:autoSpaceDN w:val="0"/>
        <w:adjustRightInd w:val="0"/>
        <w:ind w:firstLine="540"/>
        <w:jc w:val="both"/>
        <w:rPr>
          <w:rFonts w:eastAsiaTheme="minorHAnsi"/>
          <w:lang w:eastAsia="en-US"/>
        </w:rPr>
      </w:pPr>
      <w:r w:rsidRPr="007C1437">
        <w:rPr>
          <w:rFonts w:eastAsiaTheme="minorHAnsi"/>
          <w:lang w:eastAsia="en-US"/>
        </w:rPr>
        <w:t>6. Контактный телефон.</w:t>
      </w:r>
    </w:p>
    <w:p w:rsidR="007812A0" w:rsidRPr="007C1437" w:rsidRDefault="007812A0" w:rsidP="007812A0">
      <w:pPr>
        <w:autoSpaceDE w:val="0"/>
        <w:autoSpaceDN w:val="0"/>
        <w:adjustRightInd w:val="0"/>
        <w:jc w:val="both"/>
        <w:rPr>
          <w:rFonts w:eastAsiaTheme="minorHAnsi"/>
          <w:lang w:eastAsia="en-US"/>
        </w:rPr>
      </w:pPr>
    </w:p>
    <w:p w:rsidR="007812A0" w:rsidRPr="007C1437" w:rsidRDefault="007812A0" w:rsidP="007812A0">
      <w:pPr>
        <w:autoSpaceDE w:val="0"/>
        <w:autoSpaceDN w:val="0"/>
        <w:adjustRightInd w:val="0"/>
        <w:ind w:firstLine="540"/>
        <w:jc w:val="both"/>
        <w:rPr>
          <w:rFonts w:eastAsiaTheme="minorHAnsi"/>
          <w:lang w:eastAsia="en-US"/>
        </w:rPr>
      </w:pPr>
      <w:r w:rsidRPr="007C1437">
        <w:rPr>
          <w:rFonts w:eastAsiaTheme="minorHAnsi"/>
          <w:lang w:eastAsia="en-US"/>
        </w:rPr>
        <w:t>Перечень действий с персональными данными, на совершение которых дается согласие, общее описание используемых оператором способов обработки:</w:t>
      </w:r>
    </w:p>
    <w:p w:rsidR="007812A0" w:rsidRPr="007C1437" w:rsidRDefault="007812A0" w:rsidP="007812A0">
      <w:pPr>
        <w:autoSpaceDE w:val="0"/>
        <w:autoSpaceDN w:val="0"/>
        <w:adjustRightInd w:val="0"/>
        <w:ind w:firstLine="540"/>
        <w:jc w:val="both"/>
        <w:rPr>
          <w:rFonts w:eastAsiaTheme="minorHAnsi"/>
          <w:lang w:eastAsia="en-US"/>
        </w:rPr>
      </w:pPr>
      <w:r w:rsidRPr="007C1437">
        <w:rPr>
          <w:rFonts w:eastAsiaTheme="minorHAnsi"/>
          <w:lang w:eastAsia="en-US"/>
        </w:rPr>
        <w:t>1. Сбор персональных данных у субъекта персональных данных.</w:t>
      </w:r>
    </w:p>
    <w:p w:rsidR="007812A0" w:rsidRPr="007C1437" w:rsidRDefault="007812A0" w:rsidP="007812A0">
      <w:pPr>
        <w:autoSpaceDE w:val="0"/>
        <w:autoSpaceDN w:val="0"/>
        <w:adjustRightInd w:val="0"/>
        <w:ind w:firstLine="540"/>
        <w:jc w:val="both"/>
        <w:rPr>
          <w:rFonts w:eastAsiaTheme="minorHAnsi"/>
          <w:lang w:eastAsia="en-US"/>
        </w:rPr>
      </w:pPr>
      <w:r w:rsidRPr="007C1437">
        <w:rPr>
          <w:rFonts w:eastAsiaTheme="minorHAnsi"/>
          <w:lang w:eastAsia="en-US"/>
        </w:rPr>
        <w:t>2. Хранение персональных данных (в электронном виде и на бумажном носителе).</w:t>
      </w:r>
    </w:p>
    <w:p w:rsidR="007812A0" w:rsidRPr="007C1437" w:rsidRDefault="007812A0" w:rsidP="007812A0">
      <w:pPr>
        <w:autoSpaceDE w:val="0"/>
        <w:autoSpaceDN w:val="0"/>
        <w:adjustRightInd w:val="0"/>
        <w:ind w:firstLine="540"/>
        <w:jc w:val="both"/>
        <w:rPr>
          <w:rFonts w:eastAsiaTheme="minorHAnsi"/>
          <w:lang w:eastAsia="en-US"/>
        </w:rPr>
      </w:pPr>
      <w:r w:rsidRPr="007C1437">
        <w:rPr>
          <w:rFonts w:eastAsiaTheme="minorHAnsi"/>
          <w:lang w:eastAsia="en-US"/>
        </w:rPr>
        <w:t>3. Уточнение (обновление, изменение) персональных данных.</w:t>
      </w:r>
    </w:p>
    <w:p w:rsidR="007812A0" w:rsidRPr="007C1437" w:rsidRDefault="007812A0" w:rsidP="007812A0">
      <w:pPr>
        <w:autoSpaceDE w:val="0"/>
        <w:autoSpaceDN w:val="0"/>
        <w:adjustRightInd w:val="0"/>
        <w:ind w:firstLine="540"/>
        <w:jc w:val="both"/>
        <w:rPr>
          <w:rFonts w:eastAsiaTheme="minorHAnsi"/>
          <w:lang w:eastAsia="en-US"/>
        </w:rPr>
      </w:pPr>
      <w:r w:rsidRPr="007C1437">
        <w:rPr>
          <w:rFonts w:eastAsiaTheme="minorHAnsi"/>
          <w:lang w:eastAsia="en-US"/>
        </w:rPr>
        <w:t>4. Использование персональных данных.</w:t>
      </w:r>
    </w:p>
    <w:p w:rsidR="007812A0" w:rsidRPr="007C1437" w:rsidRDefault="007812A0" w:rsidP="007812A0">
      <w:pPr>
        <w:autoSpaceDE w:val="0"/>
        <w:autoSpaceDN w:val="0"/>
        <w:adjustRightInd w:val="0"/>
        <w:ind w:firstLine="540"/>
        <w:jc w:val="both"/>
        <w:rPr>
          <w:rFonts w:eastAsiaTheme="minorHAnsi"/>
          <w:lang w:eastAsia="en-US"/>
        </w:rPr>
      </w:pPr>
      <w:r w:rsidRPr="007C1437">
        <w:rPr>
          <w:rFonts w:eastAsiaTheme="minorHAnsi"/>
          <w:lang w:eastAsia="en-US"/>
        </w:rPr>
        <w:t>5. Передача персональных данных в порядке, предусмотренном законодательством Российской Федерации.</w:t>
      </w:r>
    </w:p>
    <w:p w:rsidR="007812A0" w:rsidRPr="007C1437" w:rsidRDefault="007812A0" w:rsidP="007812A0">
      <w:pPr>
        <w:autoSpaceDE w:val="0"/>
        <w:autoSpaceDN w:val="0"/>
        <w:adjustRightInd w:val="0"/>
        <w:ind w:firstLine="540"/>
        <w:jc w:val="both"/>
        <w:rPr>
          <w:rFonts w:eastAsiaTheme="minorHAnsi"/>
          <w:lang w:eastAsia="en-US"/>
        </w:rPr>
      </w:pPr>
      <w:r w:rsidRPr="007C1437">
        <w:rPr>
          <w:rFonts w:eastAsiaTheme="minorHAnsi"/>
          <w:lang w:eastAsia="en-US"/>
        </w:rPr>
        <w:t>6. Удаление, уничтожение персональных данных.</w:t>
      </w:r>
    </w:p>
    <w:p w:rsidR="007812A0" w:rsidRPr="007C1437" w:rsidRDefault="007812A0" w:rsidP="007812A0">
      <w:pPr>
        <w:autoSpaceDE w:val="0"/>
        <w:autoSpaceDN w:val="0"/>
        <w:adjustRightInd w:val="0"/>
        <w:jc w:val="both"/>
        <w:rPr>
          <w:rFonts w:eastAsiaTheme="minorHAnsi"/>
          <w:lang w:eastAsia="en-US"/>
        </w:rPr>
      </w:pPr>
    </w:p>
    <w:p w:rsidR="007812A0" w:rsidRPr="007C1437" w:rsidRDefault="007812A0" w:rsidP="007812A0">
      <w:pPr>
        <w:autoSpaceDE w:val="0"/>
        <w:autoSpaceDN w:val="0"/>
        <w:adjustRightInd w:val="0"/>
        <w:ind w:firstLine="540"/>
        <w:jc w:val="both"/>
        <w:rPr>
          <w:rFonts w:eastAsiaTheme="minorHAnsi"/>
          <w:lang w:eastAsia="en-US"/>
        </w:rPr>
      </w:pPr>
      <w:r w:rsidRPr="007C1437">
        <w:rPr>
          <w:rFonts w:eastAsiaTheme="minorHAnsi"/>
          <w:lang w:eastAsia="en-US"/>
        </w:rPr>
        <w:t>Настоящее согласие дается с целью обработки персональных данных на весь срок получения гранта в связи с предоставлением гранта на реализацию проекта.</w:t>
      </w:r>
    </w:p>
    <w:p w:rsidR="007812A0" w:rsidRPr="00CC1058" w:rsidRDefault="007812A0" w:rsidP="007812A0">
      <w:pPr>
        <w:autoSpaceDE w:val="0"/>
        <w:autoSpaceDN w:val="0"/>
        <w:adjustRightInd w:val="0"/>
        <w:ind w:firstLine="540"/>
        <w:jc w:val="both"/>
        <w:rPr>
          <w:rFonts w:eastAsiaTheme="minorHAnsi"/>
          <w:lang w:eastAsia="en-US"/>
        </w:rPr>
      </w:pPr>
      <w:r w:rsidRPr="007C1437">
        <w:rPr>
          <w:rFonts w:eastAsiaTheme="minorHAnsi"/>
          <w:lang w:eastAsia="en-US"/>
        </w:rPr>
        <w:t xml:space="preserve">Порядок отзыва настоящего согласия: по личному заявлению субъекта персональных </w:t>
      </w:r>
      <w:r w:rsidRPr="00CC1058">
        <w:rPr>
          <w:rFonts w:eastAsiaTheme="minorHAnsi"/>
          <w:lang w:eastAsia="en-US"/>
        </w:rPr>
        <w:t>данных.</w:t>
      </w:r>
    </w:p>
    <w:p w:rsidR="007812A0" w:rsidRPr="00CC1058" w:rsidRDefault="007812A0" w:rsidP="007812A0">
      <w:pPr>
        <w:pStyle w:val="1"/>
        <w:spacing w:before="0"/>
        <w:jc w:val="both"/>
        <w:rPr>
          <w:rFonts w:ascii="Times New Roman" w:hAnsi="Times New Roman" w:cs="Times New Roman"/>
          <w:b w:val="0"/>
          <w:color w:val="auto"/>
        </w:rPr>
      </w:pPr>
      <w:r w:rsidRPr="00CC1058">
        <w:rPr>
          <w:rFonts w:ascii="Times New Roman" w:hAnsi="Times New Roman" w:cs="Times New Roman"/>
          <w:b w:val="0"/>
          <w:color w:val="auto"/>
        </w:rPr>
        <w:t>_______________ ___________________________ «____» _____________ 20___ года</w:t>
      </w:r>
    </w:p>
    <w:p w:rsidR="007812A0" w:rsidRPr="00CC1058" w:rsidRDefault="007812A0" w:rsidP="007812A0">
      <w:pPr>
        <w:pStyle w:val="1"/>
        <w:spacing w:before="0"/>
        <w:jc w:val="both"/>
        <w:rPr>
          <w:rFonts w:ascii="Times New Roman" w:hAnsi="Times New Roman" w:cs="Times New Roman"/>
          <w:b w:val="0"/>
          <w:color w:val="auto"/>
        </w:rPr>
      </w:pPr>
      <w:r w:rsidRPr="00CC1058">
        <w:rPr>
          <w:rFonts w:ascii="Times New Roman" w:hAnsi="Times New Roman" w:cs="Times New Roman"/>
          <w:b w:val="0"/>
          <w:color w:val="auto"/>
        </w:rPr>
        <w:t xml:space="preserve">         (</w:t>
      </w:r>
      <w:proofErr w:type="gramStart"/>
      <w:r w:rsidRPr="00CC1058">
        <w:rPr>
          <w:rFonts w:ascii="Times New Roman" w:hAnsi="Times New Roman" w:cs="Times New Roman"/>
          <w:b w:val="0"/>
          <w:color w:val="auto"/>
        </w:rPr>
        <w:t xml:space="preserve">подпись)   </w:t>
      </w:r>
      <w:proofErr w:type="gramEnd"/>
      <w:r w:rsidRPr="00CC1058">
        <w:rPr>
          <w:rFonts w:ascii="Times New Roman" w:hAnsi="Times New Roman" w:cs="Times New Roman"/>
          <w:b w:val="0"/>
          <w:color w:val="auto"/>
        </w:rPr>
        <w:t xml:space="preserve">         (расшифровка подписи)</w:t>
      </w:r>
    </w:p>
    <w:p w:rsidR="007812A0" w:rsidRPr="00CC1058" w:rsidRDefault="007812A0" w:rsidP="007812A0">
      <w:pPr>
        <w:autoSpaceDE w:val="0"/>
        <w:autoSpaceDN w:val="0"/>
        <w:adjustRightInd w:val="0"/>
        <w:jc w:val="both"/>
        <w:rPr>
          <w:rFonts w:eastAsiaTheme="minorHAnsi"/>
          <w:lang w:eastAsia="en-US"/>
        </w:rPr>
      </w:pPr>
    </w:p>
    <w:p w:rsidR="007812A0" w:rsidRPr="00CC1058" w:rsidRDefault="007812A0" w:rsidP="007812A0">
      <w:pPr>
        <w:autoSpaceDE w:val="0"/>
        <w:autoSpaceDN w:val="0"/>
        <w:adjustRightInd w:val="0"/>
        <w:ind w:firstLine="540"/>
        <w:jc w:val="both"/>
        <w:rPr>
          <w:rFonts w:eastAsiaTheme="minorHAnsi"/>
          <w:lang w:eastAsia="en-US"/>
        </w:rPr>
      </w:pPr>
      <w:r w:rsidRPr="00CC1058">
        <w:rPr>
          <w:rFonts w:eastAsiaTheme="minorHAnsi"/>
          <w:lang w:eastAsia="en-US"/>
        </w:rPr>
        <w:t>--------------------------------</w:t>
      </w:r>
    </w:p>
    <w:p w:rsidR="007812A0" w:rsidRPr="007C1437" w:rsidRDefault="007812A0" w:rsidP="007812A0">
      <w:pPr>
        <w:autoSpaceDE w:val="0"/>
        <w:autoSpaceDN w:val="0"/>
        <w:adjustRightInd w:val="0"/>
        <w:jc w:val="both"/>
        <w:rPr>
          <w:rFonts w:eastAsiaTheme="minorHAnsi"/>
          <w:lang w:eastAsia="en-US"/>
        </w:rPr>
      </w:pPr>
    </w:p>
    <w:p w:rsidR="007812A0" w:rsidRPr="007C1437" w:rsidRDefault="007812A0" w:rsidP="007812A0">
      <w:pPr>
        <w:autoSpaceDE w:val="0"/>
        <w:autoSpaceDN w:val="0"/>
        <w:adjustRightInd w:val="0"/>
        <w:ind w:firstLine="540"/>
        <w:jc w:val="both"/>
        <w:rPr>
          <w:rFonts w:eastAsiaTheme="minorHAnsi"/>
          <w:lang w:eastAsia="en-US"/>
        </w:rPr>
      </w:pPr>
      <w:r>
        <w:rPr>
          <w:rFonts w:eastAsiaTheme="minorHAnsi"/>
          <w:lang w:eastAsia="en-US"/>
        </w:rPr>
        <w:t>*</w:t>
      </w:r>
      <w:r w:rsidRPr="007C1437">
        <w:rPr>
          <w:rFonts w:eastAsiaTheme="minorHAnsi"/>
          <w:lang w:eastAsia="en-US"/>
        </w:rPr>
        <w:t xml:space="preserve"> Для обработки персональных данных, содержащихся в согласии в письменной форме субъекта на обработку его персональных данных, дополнительное согласие не требуется.</w:t>
      </w:r>
    </w:p>
    <w:p w:rsidR="007812A0" w:rsidRPr="007C1437" w:rsidRDefault="007812A0" w:rsidP="007812A0">
      <w:pPr>
        <w:autoSpaceDE w:val="0"/>
        <w:autoSpaceDN w:val="0"/>
        <w:adjustRightInd w:val="0"/>
        <w:jc w:val="both"/>
        <w:rPr>
          <w:rFonts w:eastAsiaTheme="minorHAnsi"/>
          <w:lang w:eastAsia="en-US"/>
        </w:rPr>
      </w:pPr>
    </w:p>
    <w:p w:rsidR="007812A0" w:rsidRDefault="007812A0" w:rsidP="007812A0">
      <w:pPr>
        <w:autoSpaceDE w:val="0"/>
        <w:autoSpaceDN w:val="0"/>
        <w:adjustRightInd w:val="0"/>
        <w:outlineLvl w:val="0"/>
        <w:rPr>
          <w:spacing w:val="2"/>
        </w:rPr>
      </w:pPr>
    </w:p>
    <w:p w:rsidR="007812A0" w:rsidRDefault="007812A0" w:rsidP="007812A0">
      <w:pPr>
        <w:autoSpaceDE w:val="0"/>
        <w:autoSpaceDN w:val="0"/>
        <w:adjustRightInd w:val="0"/>
        <w:rPr>
          <w:rFonts w:eastAsiaTheme="minorHAnsi"/>
          <w:color w:val="FF0000"/>
          <w:lang w:eastAsia="en-US"/>
        </w:rPr>
      </w:pPr>
    </w:p>
    <w:p w:rsidR="007812A0" w:rsidRPr="000C022A" w:rsidRDefault="007812A0" w:rsidP="007812A0">
      <w:pPr>
        <w:autoSpaceDE w:val="0"/>
        <w:autoSpaceDN w:val="0"/>
        <w:adjustRightInd w:val="0"/>
        <w:ind w:left="4111" w:firstLine="709"/>
        <w:rPr>
          <w:rFonts w:eastAsiaTheme="minorHAnsi"/>
          <w:lang w:eastAsia="en-US"/>
        </w:rPr>
      </w:pPr>
      <w:r w:rsidRPr="000C022A">
        <w:rPr>
          <w:rFonts w:eastAsiaTheme="minorHAnsi"/>
          <w:lang w:eastAsia="en-US"/>
        </w:rPr>
        <w:lastRenderedPageBreak/>
        <w:t>П</w:t>
      </w:r>
      <w:r>
        <w:rPr>
          <w:rFonts w:eastAsiaTheme="minorHAnsi"/>
          <w:lang w:eastAsia="en-US"/>
        </w:rPr>
        <w:t>риложение 3</w:t>
      </w:r>
    </w:p>
    <w:p w:rsidR="007812A0" w:rsidRDefault="007812A0" w:rsidP="007812A0">
      <w:pPr>
        <w:autoSpaceDE w:val="0"/>
        <w:autoSpaceDN w:val="0"/>
        <w:adjustRightInd w:val="0"/>
        <w:ind w:left="4820"/>
        <w:outlineLvl w:val="0"/>
      </w:pPr>
      <w:r>
        <w:t>к п</w:t>
      </w:r>
      <w:r w:rsidRPr="009F628C">
        <w:t>орядку предоставления грантов в форме субсидий победителям конкурса «Грант главы города Мегиона на развитие гражданского общества»</w:t>
      </w:r>
    </w:p>
    <w:p w:rsidR="007812A0" w:rsidRPr="003562C5" w:rsidRDefault="007812A0" w:rsidP="007812A0">
      <w:pPr>
        <w:autoSpaceDE w:val="0"/>
        <w:autoSpaceDN w:val="0"/>
        <w:adjustRightInd w:val="0"/>
        <w:ind w:firstLine="709"/>
        <w:jc w:val="right"/>
        <w:rPr>
          <w:rFonts w:eastAsiaTheme="minorHAnsi"/>
          <w:color w:val="FF0000"/>
          <w:lang w:eastAsia="en-US"/>
        </w:rPr>
      </w:pPr>
    </w:p>
    <w:p w:rsidR="007812A0" w:rsidRDefault="007812A0" w:rsidP="007812A0">
      <w:pPr>
        <w:autoSpaceDE w:val="0"/>
        <w:autoSpaceDN w:val="0"/>
        <w:adjustRightInd w:val="0"/>
        <w:ind w:firstLine="709"/>
        <w:jc w:val="center"/>
        <w:outlineLvl w:val="0"/>
      </w:pPr>
      <w:r w:rsidRPr="00EC2670">
        <w:t>Оценочная ведомость по проекту</w:t>
      </w:r>
    </w:p>
    <w:p w:rsidR="007812A0" w:rsidRPr="00312A0F" w:rsidRDefault="007812A0" w:rsidP="007812A0">
      <w:pPr>
        <w:pStyle w:val="1"/>
        <w:spacing w:before="0" w:after="0"/>
        <w:rPr>
          <w:rFonts w:ascii="Times New Roman" w:hAnsi="Times New Roman" w:cs="Times New Roman"/>
          <w:b w:val="0"/>
          <w:color w:val="auto"/>
        </w:rPr>
      </w:pPr>
      <w:r w:rsidRPr="00312A0F">
        <w:rPr>
          <w:rFonts w:ascii="Times New Roman" w:hAnsi="Times New Roman" w:cs="Times New Roman"/>
          <w:b w:val="0"/>
          <w:color w:val="auto"/>
        </w:rPr>
        <w:t>___________________________________________________________________________</w:t>
      </w:r>
    </w:p>
    <w:p w:rsidR="007812A0" w:rsidRPr="00312A0F" w:rsidRDefault="007812A0" w:rsidP="007812A0">
      <w:pPr>
        <w:pStyle w:val="1"/>
        <w:spacing w:before="0" w:after="0"/>
        <w:rPr>
          <w:rFonts w:ascii="Times New Roman" w:hAnsi="Times New Roman" w:cs="Times New Roman"/>
          <w:b w:val="0"/>
          <w:color w:val="auto"/>
        </w:rPr>
      </w:pPr>
      <w:r w:rsidRPr="00312A0F">
        <w:rPr>
          <w:rFonts w:ascii="Times New Roman" w:hAnsi="Times New Roman" w:cs="Times New Roman"/>
          <w:b w:val="0"/>
          <w:color w:val="auto"/>
        </w:rPr>
        <w:t>(наименование проекта)</w:t>
      </w:r>
    </w:p>
    <w:p w:rsidR="007812A0" w:rsidRPr="00312A0F" w:rsidRDefault="007812A0" w:rsidP="007812A0">
      <w:pPr>
        <w:pStyle w:val="1"/>
        <w:spacing w:before="0" w:after="0"/>
        <w:rPr>
          <w:rFonts w:ascii="Times New Roman" w:hAnsi="Times New Roman" w:cs="Times New Roman"/>
          <w:b w:val="0"/>
          <w:color w:val="auto"/>
        </w:rPr>
      </w:pPr>
    </w:p>
    <w:p w:rsidR="007812A0" w:rsidRDefault="007812A0" w:rsidP="007812A0">
      <w:pPr>
        <w:pStyle w:val="1"/>
        <w:spacing w:before="0" w:after="0"/>
        <w:rPr>
          <w:rFonts w:ascii="Times New Roman" w:hAnsi="Times New Roman" w:cs="Times New Roman"/>
          <w:b w:val="0"/>
          <w:color w:val="auto"/>
        </w:rPr>
      </w:pPr>
      <w:proofErr w:type="gramStart"/>
      <w:r w:rsidRPr="00312A0F">
        <w:rPr>
          <w:rFonts w:ascii="Times New Roman" w:hAnsi="Times New Roman" w:cs="Times New Roman"/>
          <w:b w:val="0"/>
          <w:color w:val="auto"/>
        </w:rPr>
        <w:t>Заседание  конкур</w:t>
      </w:r>
      <w:r>
        <w:rPr>
          <w:rFonts w:ascii="Times New Roman" w:hAnsi="Times New Roman" w:cs="Times New Roman"/>
          <w:b w:val="0"/>
          <w:color w:val="auto"/>
        </w:rPr>
        <w:t>сной</w:t>
      </w:r>
      <w:proofErr w:type="gramEnd"/>
      <w:r>
        <w:rPr>
          <w:rFonts w:ascii="Times New Roman" w:hAnsi="Times New Roman" w:cs="Times New Roman"/>
          <w:b w:val="0"/>
          <w:color w:val="auto"/>
        </w:rPr>
        <w:t xml:space="preserve">  комиссии  </w:t>
      </w:r>
    </w:p>
    <w:p w:rsidR="007812A0" w:rsidRPr="00312A0F" w:rsidRDefault="007812A0" w:rsidP="007812A0">
      <w:pPr>
        <w:pStyle w:val="1"/>
        <w:spacing w:before="0" w:after="0"/>
        <w:rPr>
          <w:rFonts w:ascii="Times New Roman" w:hAnsi="Times New Roman" w:cs="Times New Roman"/>
          <w:b w:val="0"/>
          <w:color w:val="auto"/>
        </w:rPr>
      </w:pPr>
      <w:r>
        <w:rPr>
          <w:rFonts w:ascii="Times New Roman" w:hAnsi="Times New Roman" w:cs="Times New Roman"/>
          <w:b w:val="0"/>
          <w:color w:val="auto"/>
        </w:rPr>
        <w:t>от ____________ №</w:t>
      </w:r>
      <w:r w:rsidRPr="00312A0F">
        <w:rPr>
          <w:rFonts w:ascii="Times New Roman" w:hAnsi="Times New Roman" w:cs="Times New Roman"/>
          <w:b w:val="0"/>
          <w:color w:val="auto"/>
        </w:rPr>
        <w:t xml:space="preserve"> _______</w:t>
      </w:r>
    </w:p>
    <w:p w:rsidR="007812A0" w:rsidRPr="00312A0F" w:rsidRDefault="007812A0" w:rsidP="007812A0">
      <w:pPr>
        <w:autoSpaceDE w:val="0"/>
        <w:autoSpaceDN w:val="0"/>
        <w:adjustRightInd w:val="0"/>
        <w:ind w:firstLine="540"/>
        <w:jc w:val="both"/>
        <w:rPr>
          <w:rFonts w:eastAsiaTheme="minorHAnsi"/>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7257"/>
        <w:gridCol w:w="1191"/>
      </w:tblGrid>
      <w:tr w:rsidR="007812A0" w:rsidRPr="00312A0F" w:rsidTr="00F07887">
        <w:tc>
          <w:tcPr>
            <w:tcW w:w="624" w:type="dxa"/>
            <w:tcBorders>
              <w:top w:val="single" w:sz="4" w:space="0" w:color="auto"/>
              <w:left w:val="single" w:sz="4" w:space="0" w:color="auto"/>
              <w:bottom w:val="single" w:sz="4" w:space="0" w:color="auto"/>
              <w:right w:val="single" w:sz="4" w:space="0" w:color="auto"/>
            </w:tcBorders>
          </w:tcPr>
          <w:p w:rsidR="007812A0" w:rsidRPr="00312A0F" w:rsidRDefault="007812A0" w:rsidP="00F07887">
            <w:pPr>
              <w:autoSpaceDE w:val="0"/>
              <w:autoSpaceDN w:val="0"/>
              <w:adjustRightInd w:val="0"/>
              <w:jc w:val="center"/>
              <w:rPr>
                <w:rFonts w:eastAsiaTheme="minorHAnsi"/>
                <w:lang w:eastAsia="en-US"/>
              </w:rPr>
            </w:pPr>
            <w:r w:rsidRPr="00312A0F">
              <w:rPr>
                <w:rFonts w:eastAsiaTheme="minorHAnsi"/>
                <w:lang w:eastAsia="en-US"/>
              </w:rPr>
              <w:t>N п/п</w:t>
            </w:r>
          </w:p>
        </w:tc>
        <w:tc>
          <w:tcPr>
            <w:tcW w:w="7257" w:type="dxa"/>
            <w:tcBorders>
              <w:top w:val="single" w:sz="4" w:space="0" w:color="auto"/>
              <w:left w:val="single" w:sz="4" w:space="0" w:color="auto"/>
              <w:bottom w:val="single" w:sz="4" w:space="0" w:color="auto"/>
              <w:right w:val="single" w:sz="4" w:space="0" w:color="auto"/>
            </w:tcBorders>
          </w:tcPr>
          <w:p w:rsidR="007812A0" w:rsidRPr="00312A0F" w:rsidRDefault="007812A0" w:rsidP="00F07887">
            <w:pPr>
              <w:autoSpaceDE w:val="0"/>
              <w:autoSpaceDN w:val="0"/>
              <w:adjustRightInd w:val="0"/>
              <w:jc w:val="center"/>
              <w:rPr>
                <w:rFonts w:eastAsiaTheme="minorHAnsi"/>
                <w:lang w:eastAsia="en-US"/>
              </w:rPr>
            </w:pPr>
            <w:r w:rsidRPr="00312A0F">
              <w:rPr>
                <w:rFonts w:eastAsiaTheme="minorHAnsi"/>
                <w:lang w:eastAsia="en-US"/>
              </w:rPr>
              <w:t>Наименование показателя оценки</w:t>
            </w:r>
          </w:p>
        </w:tc>
        <w:tc>
          <w:tcPr>
            <w:tcW w:w="1191" w:type="dxa"/>
            <w:tcBorders>
              <w:top w:val="single" w:sz="4" w:space="0" w:color="auto"/>
              <w:left w:val="single" w:sz="4" w:space="0" w:color="auto"/>
              <w:bottom w:val="single" w:sz="4" w:space="0" w:color="auto"/>
              <w:right w:val="single" w:sz="4" w:space="0" w:color="auto"/>
            </w:tcBorders>
          </w:tcPr>
          <w:p w:rsidR="007812A0" w:rsidRPr="00312A0F" w:rsidRDefault="007812A0" w:rsidP="00F07887">
            <w:pPr>
              <w:autoSpaceDE w:val="0"/>
              <w:autoSpaceDN w:val="0"/>
              <w:adjustRightInd w:val="0"/>
              <w:jc w:val="center"/>
              <w:rPr>
                <w:rFonts w:eastAsiaTheme="minorHAnsi"/>
                <w:lang w:eastAsia="en-US"/>
              </w:rPr>
            </w:pPr>
            <w:r w:rsidRPr="00312A0F">
              <w:rPr>
                <w:rFonts w:eastAsiaTheme="minorHAnsi"/>
                <w:lang w:eastAsia="en-US"/>
              </w:rPr>
              <w:t>Оценка в баллах</w:t>
            </w:r>
          </w:p>
        </w:tc>
      </w:tr>
      <w:tr w:rsidR="007812A0" w:rsidRPr="00312A0F" w:rsidTr="00F07887">
        <w:tc>
          <w:tcPr>
            <w:tcW w:w="624" w:type="dxa"/>
            <w:tcBorders>
              <w:top w:val="single" w:sz="4" w:space="0" w:color="auto"/>
              <w:left w:val="single" w:sz="4" w:space="0" w:color="auto"/>
              <w:bottom w:val="single" w:sz="4" w:space="0" w:color="auto"/>
              <w:right w:val="single" w:sz="4" w:space="0" w:color="auto"/>
            </w:tcBorders>
          </w:tcPr>
          <w:p w:rsidR="007812A0" w:rsidRPr="00312A0F" w:rsidRDefault="007812A0" w:rsidP="00F07887">
            <w:pPr>
              <w:autoSpaceDE w:val="0"/>
              <w:autoSpaceDN w:val="0"/>
              <w:adjustRightInd w:val="0"/>
              <w:jc w:val="center"/>
              <w:rPr>
                <w:rFonts w:eastAsiaTheme="minorHAnsi"/>
                <w:lang w:eastAsia="en-US"/>
              </w:rPr>
            </w:pPr>
            <w:r w:rsidRPr="00312A0F">
              <w:rPr>
                <w:rFonts w:eastAsiaTheme="minorHAnsi"/>
                <w:lang w:eastAsia="en-US"/>
              </w:rPr>
              <w:t>1.</w:t>
            </w:r>
          </w:p>
        </w:tc>
        <w:tc>
          <w:tcPr>
            <w:tcW w:w="7257" w:type="dxa"/>
            <w:tcBorders>
              <w:top w:val="single" w:sz="4" w:space="0" w:color="auto"/>
              <w:left w:val="single" w:sz="4" w:space="0" w:color="auto"/>
              <w:bottom w:val="single" w:sz="4" w:space="0" w:color="auto"/>
              <w:right w:val="single" w:sz="4" w:space="0" w:color="auto"/>
            </w:tcBorders>
          </w:tcPr>
          <w:p w:rsidR="007812A0" w:rsidRPr="00312A0F" w:rsidRDefault="007812A0" w:rsidP="00F07887">
            <w:pPr>
              <w:autoSpaceDE w:val="0"/>
              <w:autoSpaceDN w:val="0"/>
              <w:adjustRightInd w:val="0"/>
              <w:jc w:val="both"/>
              <w:rPr>
                <w:rFonts w:eastAsiaTheme="minorHAnsi"/>
                <w:lang w:eastAsia="en-US"/>
              </w:rPr>
            </w:pPr>
            <w:r w:rsidRPr="00312A0F">
              <w:rPr>
                <w:rFonts w:eastAsiaTheme="minorHAnsi"/>
                <w:lang w:eastAsia="en-US"/>
              </w:rPr>
              <w:t>Актуальность и социальная значимость проблемы, изложенной в проекте</w:t>
            </w:r>
          </w:p>
        </w:tc>
        <w:tc>
          <w:tcPr>
            <w:tcW w:w="1191" w:type="dxa"/>
            <w:tcBorders>
              <w:top w:val="single" w:sz="4" w:space="0" w:color="auto"/>
              <w:left w:val="single" w:sz="4" w:space="0" w:color="auto"/>
              <w:bottom w:val="single" w:sz="4" w:space="0" w:color="auto"/>
              <w:right w:val="single" w:sz="4" w:space="0" w:color="auto"/>
            </w:tcBorders>
          </w:tcPr>
          <w:p w:rsidR="007812A0" w:rsidRPr="00312A0F" w:rsidRDefault="007812A0" w:rsidP="00F07887">
            <w:pPr>
              <w:autoSpaceDE w:val="0"/>
              <w:autoSpaceDN w:val="0"/>
              <w:adjustRightInd w:val="0"/>
              <w:jc w:val="both"/>
              <w:rPr>
                <w:rFonts w:eastAsiaTheme="minorHAnsi"/>
                <w:lang w:eastAsia="en-US"/>
              </w:rPr>
            </w:pPr>
          </w:p>
        </w:tc>
      </w:tr>
      <w:tr w:rsidR="007812A0" w:rsidRPr="00312A0F" w:rsidTr="00F07887">
        <w:tc>
          <w:tcPr>
            <w:tcW w:w="624" w:type="dxa"/>
            <w:tcBorders>
              <w:top w:val="single" w:sz="4" w:space="0" w:color="auto"/>
              <w:left w:val="single" w:sz="4" w:space="0" w:color="auto"/>
              <w:bottom w:val="single" w:sz="4" w:space="0" w:color="auto"/>
              <w:right w:val="single" w:sz="4" w:space="0" w:color="auto"/>
            </w:tcBorders>
          </w:tcPr>
          <w:p w:rsidR="007812A0" w:rsidRPr="00312A0F" w:rsidRDefault="007812A0" w:rsidP="00F07887">
            <w:pPr>
              <w:autoSpaceDE w:val="0"/>
              <w:autoSpaceDN w:val="0"/>
              <w:adjustRightInd w:val="0"/>
              <w:jc w:val="center"/>
              <w:rPr>
                <w:rFonts w:eastAsiaTheme="minorHAnsi"/>
                <w:lang w:eastAsia="en-US"/>
              </w:rPr>
            </w:pPr>
            <w:r w:rsidRPr="00312A0F">
              <w:rPr>
                <w:rFonts w:eastAsiaTheme="minorHAnsi"/>
                <w:lang w:eastAsia="en-US"/>
              </w:rPr>
              <w:t>2.</w:t>
            </w:r>
          </w:p>
        </w:tc>
        <w:tc>
          <w:tcPr>
            <w:tcW w:w="7257" w:type="dxa"/>
            <w:tcBorders>
              <w:top w:val="single" w:sz="4" w:space="0" w:color="auto"/>
              <w:left w:val="single" w:sz="4" w:space="0" w:color="auto"/>
              <w:bottom w:val="single" w:sz="4" w:space="0" w:color="auto"/>
              <w:right w:val="single" w:sz="4" w:space="0" w:color="auto"/>
            </w:tcBorders>
          </w:tcPr>
          <w:p w:rsidR="007812A0" w:rsidRPr="00312A0F" w:rsidRDefault="007812A0" w:rsidP="00F07887">
            <w:pPr>
              <w:autoSpaceDE w:val="0"/>
              <w:autoSpaceDN w:val="0"/>
              <w:adjustRightInd w:val="0"/>
              <w:jc w:val="both"/>
              <w:rPr>
                <w:rFonts w:eastAsiaTheme="minorHAnsi"/>
                <w:lang w:eastAsia="en-US"/>
              </w:rPr>
            </w:pPr>
            <w:r w:rsidRPr="00312A0F">
              <w:rPr>
                <w:rFonts w:eastAsiaTheme="minorHAnsi"/>
                <w:lang w:eastAsia="en-US"/>
              </w:rPr>
              <w:t>Реалистичность проекта (способность привлечь в необходимом объеме специалистов и добровольцев для реализации мероприятий проекта, а также наличие опыта выполнения в прошлом мероприятий, аналогичных по содержанию и объему мероприятиям, заявляемым в проекте)</w:t>
            </w:r>
          </w:p>
        </w:tc>
        <w:tc>
          <w:tcPr>
            <w:tcW w:w="1191" w:type="dxa"/>
            <w:tcBorders>
              <w:top w:val="single" w:sz="4" w:space="0" w:color="auto"/>
              <w:left w:val="single" w:sz="4" w:space="0" w:color="auto"/>
              <w:bottom w:val="single" w:sz="4" w:space="0" w:color="auto"/>
              <w:right w:val="single" w:sz="4" w:space="0" w:color="auto"/>
            </w:tcBorders>
          </w:tcPr>
          <w:p w:rsidR="007812A0" w:rsidRPr="00312A0F" w:rsidRDefault="007812A0" w:rsidP="00F07887">
            <w:pPr>
              <w:autoSpaceDE w:val="0"/>
              <w:autoSpaceDN w:val="0"/>
              <w:adjustRightInd w:val="0"/>
              <w:jc w:val="both"/>
              <w:rPr>
                <w:rFonts w:eastAsiaTheme="minorHAnsi"/>
                <w:lang w:eastAsia="en-US"/>
              </w:rPr>
            </w:pPr>
          </w:p>
        </w:tc>
      </w:tr>
      <w:tr w:rsidR="007812A0" w:rsidRPr="00312A0F" w:rsidTr="00F07887">
        <w:tc>
          <w:tcPr>
            <w:tcW w:w="624" w:type="dxa"/>
            <w:tcBorders>
              <w:top w:val="single" w:sz="4" w:space="0" w:color="auto"/>
              <w:left w:val="single" w:sz="4" w:space="0" w:color="auto"/>
              <w:bottom w:val="single" w:sz="4" w:space="0" w:color="auto"/>
              <w:right w:val="single" w:sz="4" w:space="0" w:color="auto"/>
            </w:tcBorders>
          </w:tcPr>
          <w:p w:rsidR="007812A0" w:rsidRPr="00312A0F" w:rsidRDefault="007812A0" w:rsidP="00F07887">
            <w:pPr>
              <w:autoSpaceDE w:val="0"/>
              <w:autoSpaceDN w:val="0"/>
              <w:adjustRightInd w:val="0"/>
              <w:jc w:val="center"/>
              <w:rPr>
                <w:rFonts w:eastAsiaTheme="minorHAnsi"/>
                <w:lang w:eastAsia="en-US"/>
              </w:rPr>
            </w:pPr>
            <w:r w:rsidRPr="00312A0F">
              <w:rPr>
                <w:rFonts w:eastAsiaTheme="minorHAnsi"/>
                <w:lang w:eastAsia="en-US"/>
              </w:rPr>
              <w:t>3.</w:t>
            </w:r>
          </w:p>
        </w:tc>
        <w:tc>
          <w:tcPr>
            <w:tcW w:w="7257" w:type="dxa"/>
            <w:tcBorders>
              <w:top w:val="single" w:sz="4" w:space="0" w:color="auto"/>
              <w:left w:val="single" w:sz="4" w:space="0" w:color="auto"/>
              <w:bottom w:val="single" w:sz="4" w:space="0" w:color="auto"/>
              <w:right w:val="single" w:sz="4" w:space="0" w:color="auto"/>
            </w:tcBorders>
          </w:tcPr>
          <w:p w:rsidR="007812A0" w:rsidRPr="00312A0F" w:rsidRDefault="007812A0" w:rsidP="00F07887">
            <w:pPr>
              <w:autoSpaceDE w:val="0"/>
              <w:autoSpaceDN w:val="0"/>
              <w:adjustRightInd w:val="0"/>
              <w:jc w:val="both"/>
              <w:rPr>
                <w:rFonts w:eastAsiaTheme="minorHAnsi"/>
                <w:lang w:eastAsia="en-US"/>
              </w:rPr>
            </w:pPr>
            <w:r w:rsidRPr="00312A0F">
              <w:rPr>
                <w:rFonts w:eastAsiaTheme="minorHAnsi"/>
                <w:lang w:eastAsia="en-US"/>
              </w:rPr>
              <w:t xml:space="preserve">Обоснованность проекта (соответствие запрашиваемых средств целям и мероприятиям проекта, наличие необходимых обоснований, расчетов, логики и </w:t>
            </w:r>
            <w:proofErr w:type="spellStart"/>
            <w:r w:rsidRPr="00312A0F">
              <w:rPr>
                <w:rFonts w:eastAsiaTheme="minorHAnsi"/>
                <w:lang w:eastAsia="en-US"/>
              </w:rPr>
              <w:t>взаимоувязки</w:t>
            </w:r>
            <w:proofErr w:type="spellEnd"/>
            <w:r w:rsidRPr="00312A0F">
              <w:rPr>
                <w:rFonts w:eastAsiaTheme="minorHAnsi"/>
                <w:lang w:eastAsia="en-US"/>
              </w:rPr>
              <w:t xml:space="preserve"> предлагаемых мероприятий)</w:t>
            </w:r>
          </w:p>
        </w:tc>
        <w:tc>
          <w:tcPr>
            <w:tcW w:w="1191" w:type="dxa"/>
            <w:tcBorders>
              <w:top w:val="single" w:sz="4" w:space="0" w:color="auto"/>
              <w:left w:val="single" w:sz="4" w:space="0" w:color="auto"/>
              <w:bottom w:val="single" w:sz="4" w:space="0" w:color="auto"/>
              <w:right w:val="single" w:sz="4" w:space="0" w:color="auto"/>
            </w:tcBorders>
          </w:tcPr>
          <w:p w:rsidR="007812A0" w:rsidRPr="00312A0F" w:rsidRDefault="007812A0" w:rsidP="00F07887">
            <w:pPr>
              <w:autoSpaceDE w:val="0"/>
              <w:autoSpaceDN w:val="0"/>
              <w:adjustRightInd w:val="0"/>
              <w:jc w:val="both"/>
              <w:rPr>
                <w:rFonts w:eastAsiaTheme="minorHAnsi"/>
                <w:lang w:eastAsia="en-US"/>
              </w:rPr>
            </w:pPr>
          </w:p>
        </w:tc>
      </w:tr>
      <w:tr w:rsidR="007812A0" w:rsidRPr="00312A0F" w:rsidTr="00F07887">
        <w:tc>
          <w:tcPr>
            <w:tcW w:w="624" w:type="dxa"/>
            <w:tcBorders>
              <w:top w:val="single" w:sz="4" w:space="0" w:color="auto"/>
              <w:left w:val="single" w:sz="4" w:space="0" w:color="auto"/>
              <w:bottom w:val="single" w:sz="4" w:space="0" w:color="auto"/>
              <w:right w:val="single" w:sz="4" w:space="0" w:color="auto"/>
            </w:tcBorders>
          </w:tcPr>
          <w:p w:rsidR="007812A0" w:rsidRPr="00312A0F" w:rsidRDefault="007812A0" w:rsidP="00F07887">
            <w:pPr>
              <w:autoSpaceDE w:val="0"/>
              <w:autoSpaceDN w:val="0"/>
              <w:adjustRightInd w:val="0"/>
              <w:jc w:val="center"/>
              <w:rPr>
                <w:rFonts w:eastAsiaTheme="minorHAnsi"/>
                <w:lang w:eastAsia="en-US"/>
              </w:rPr>
            </w:pPr>
            <w:r w:rsidRPr="00312A0F">
              <w:rPr>
                <w:rFonts w:eastAsiaTheme="minorHAnsi"/>
                <w:lang w:eastAsia="en-US"/>
              </w:rPr>
              <w:t>4.</w:t>
            </w:r>
          </w:p>
        </w:tc>
        <w:tc>
          <w:tcPr>
            <w:tcW w:w="7257" w:type="dxa"/>
            <w:tcBorders>
              <w:top w:val="single" w:sz="4" w:space="0" w:color="auto"/>
              <w:left w:val="single" w:sz="4" w:space="0" w:color="auto"/>
              <w:bottom w:val="single" w:sz="4" w:space="0" w:color="auto"/>
              <w:right w:val="single" w:sz="4" w:space="0" w:color="auto"/>
            </w:tcBorders>
          </w:tcPr>
          <w:p w:rsidR="007812A0" w:rsidRPr="00312A0F" w:rsidRDefault="007812A0" w:rsidP="00F07887">
            <w:pPr>
              <w:autoSpaceDE w:val="0"/>
              <w:autoSpaceDN w:val="0"/>
              <w:adjustRightInd w:val="0"/>
              <w:jc w:val="both"/>
              <w:rPr>
                <w:rFonts w:eastAsiaTheme="minorHAnsi"/>
                <w:lang w:eastAsia="en-US"/>
              </w:rPr>
            </w:pPr>
            <w:r w:rsidRPr="00312A0F">
              <w:rPr>
                <w:rFonts w:eastAsiaTheme="minorHAnsi"/>
                <w:lang w:eastAsia="en-US"/>
              </w:rPr>
              <w:t>Финансово-экономическая целесообразность (соотношение затрат на реализацию проекта и предполагаемого эффекта от его реализации, наличие необходимых ресурсов, достаточность финансовых средств для реализации мероприятий и достижения целей проекта)</w:t>
            </w:r>
          </w:p>
        </w:tc>
        <w:tc>
          <w:tcPr>
            <w:tcW w:w="1191" w:type="dxa"/>
            <w:tcBorders>
              <w:top w:val="single" w:sz="4" w:space="0" w:color="auto"/>
              <w:left w:val="single" w:sz="4" w:space="0" w:color="auto"/>
              <w:bottom w:val="single" w:sz="4" w:space="0" w:color="auto"/>
              <w:right w:val="single" w:sz="4" w:space="0" w:color="auto"/>
            </w:tcBorders>
          </w:tcPr>
          <w:p w:rsidR="007812A0" w:rsidRPr="00312A0F" w:rsidRDefault="007812A0" w:rsidP="00F07887">
            <w:pPr>
              <w:autoSpaceDE w:val="0"/>
              <w:autoSpaceDN w:val="0"/>
              <w:adjustRightInd w:val="0"/>
              <w:jc w:val="both"/>
              <w:rPr>
                <w:rFonts w:eastAsiaTheme="minorHAnsi"/>
                <w:lang w:eastAsia="en-US"/>
              </w:rPr>
            </w:pPr>
          </w:p>
        </w:tc>
      </w:tr>
      <w:tr w:rsidR="007812A0" w:rsidRPr="00312A0F" w:rsidTr="00F07887">
        <w:tc>
          <w:tcPr>
            <w:tcW w:w="624" w:type="dxa"/>
            <w:tcBorders>
              <w:top w:val="single" w:sz="4" w:space="0" w:color="auto"/>
              <w:left w:val="single" w:sz="4" w:space="0" w:color="auto"/>
              <w:bottom w:val="single" w:sz="4" w:space="0" w:color="auto"/>
              <w:right w:val="single" w:sz="4" w:space="0" w:color="auto"/>
            </w:tcBorders>
          </w:tcPr>
          <w:p w:rsidR="007812A0" w:rsidRPr="00312A0F" w:rsidRDefault="007812A0" w:rsidP="00F07887">
            <w:pPr>
              <w:autoSpaceDE w:val="0"/>
              <w:autoSpaceDN w:val="0"/>
              <w:adjustRightInd w:val="0"/>
              <w:jc w:val="center"/>
              <w:rPr>
                <w:rFonts w:eastAsiaTheme="minorHAnsi"/>
                <w:lang w:eastAsia="en-US"/>
              </w:rPr>
            </w:pPr>
            <w:r w:rsidRPr="00312A0F">
              <w:rPr>
                <w:rFonts w:eastAsiaTheme="minorHAnsi"/>
                <w:lang w:eastAsia="en-US"/>
              </w:rPr>
              <w:t>5.</w:t>
            </w:r>
          </w:p>
        </w:tc>
        <w:tc>
          <w:tcPr>
            <w:tcW w:w="7257" w:type="dxa"/>
            <w:tcBorders>
              <w:top w:val="single" w:sz="4" w:space="0" w:color="auto"/>
              <w:left w:val="single" w:sz="4" w:space="0" w:color="auto"/>
              <w:bottom w:val="single" w:sz="4" w:space="0" w:color="auto"/>
              <w:right w:val="single" w:sz="4" w:space="0" w:color="auto"/>
            </w:tcBorders>
          </w:tcPr>
          <w:p w:rsidR="007812A0" w:rsidRPr="00312A0F" w:rsidRDefault="007812A0" w:rsidP="00F07887">
            <w:pPr>
              <w:autoSpaceDE w:val="0"/>
              <w:autoSpaceDN w:val="0"/>
              <w:adjustRightInd w:val="0"/>
              <w:jc w:val="both"/>
              <w:rPr>
                <w:rFonts w:eastAsiaTheme="minorHAnsi"/>
                <w:lang w:eastAsia="en-US"/>
              </w:rPr>
            </w:pPr>
            <w:r w:rsidRPr="00312A0F">
              <w:rPr>
                <w:rFonts w:eastAsiaTheme="minorHAnsi"/>
                <w:lang w:eastAsia="en-US"/>
              </w:rPr>
              <w:t>Результативность и социальная эффективность проекта (улучшение состояния целевой группы, воздействие на другие социально значимые проблемы, наличие новых подходов и методов в решении заявленных проблем, количество людей, на которых распространяется проект)</w:t>
            </w:r>
          </w:p>
        </w:tc>
        <w:tc>
          <w:tcPr>
            <w:tcW w:w="1191" w:type="dxa"/>
            <w:tcBorders>
              <w:top w:val="single" w:sz="4" w:space="0" w:color="auto"/>
              <w:left w:val="single" w:sz="4" w:space="0" w:color="auto"/>
              <w:bottom w:val="single" w:sz="4" w:space="0" w:color="auto"/>
              <w:right w:val="single" w:sz="4" w:space="0" w:color="auto"/>
            </w:tcBorders>
          </w:tcPr>
          <w:p w:rsidR="007812A0" w:rsidRPr="00312A0F" w:rsidRDefault="007812A0" w:rsidP="00F07887">
            <w:pPr>
              <w:autoSpaceDE w:val="0"/>
              <w:autoSpaceDN w:val="0"/>
              <w:adjustRightInd w:val="0"/>
              <w:jc w:val="both"/>
              <w:rPr>
                <w:rFonts w:eastAsiaTheme="minorHAnsi"/>
                <w:lang w:eastAsia="en-US"/>
              </w:rPr>
            </w:pPr>
          </w:p>
        </w:tc>
      </w:tr>
    </w:tbl>
    <w:p w:rsidR="007812A0" w:rsidRPr="00312A0F" w:rsidRDefault="007812A0" w:rsidP="007812A0">
      <w:pPr>
        <w:pStyle w:val="1"/>
        <w:spacing w:before="0" w:after="0"/>
        <w:jc w:val="both"/>
        <w:rPr>
          <w:rFonts w:ascii="Times New Roman" w:hAnsi="Times New Roman" w:cs="Times New Roman"/>
          <w:b w:val="0"/>
          <w:color w:val="auto"/>
        </w:rPr>
      </w:pPr>
      <w:r w:rsidRPr="00312A0F">
        <w:rPr>
          <w:rFonts w:ascii="Times New Roman" w:hAnsi="Times New Roman" w:cs="Times New Roman"/>
          <w:b w:val="0"/>
          <w:color w:val="auto"/>
        </w:rPr>
        <w:t>Член</w:t>
      </w:r>
      <w:r>
        <w:rPr>
          <w:rFonts w:ascii="Times New Roman" w:hAnsi="Times New Roman" w:cs="Times New Roman"/>
          <w:b w:val="0"/>
          <w:color w:val="auto"/>
        </w:rPr>
        <w:t>ы</w:t>
      </w:r>
      <w:r w:rsidRPr="00312A0F">
        <w:rPr>
          <w:rFonts w:ascii="Times New Roman" w:hAnsi="Times New Roman" w:cs="Times New Roman"/>
          <w:b w:val="0"/>
          <w:color w:val="auto"/>
        </w:rPr>
        <w:t xml:space="preserve"> конкурсной комиссии:</w:t>
      </w:r>
    </w:p>
    <w:p w:rsidR="007812A0" w:rsidRPr="00312A0F" w:rsidRDefault="007812A0" w:rsidP="007812A0">
      <w:pPr>
        <w:pStyle w:val="1"/>
        <w:spacing w:before="0" w:after="0"/>
        <w:jc w:val="both"/>
        <w:rPr>
          <w:rFonts w:ascii="Times New Roman" w:hAnsi="Times New Roman" w:cs="Times New Roman"/>
          <w:b w:val="0"/>
          <w:color w:val="auto"/>
        </w:rPr>
      </w:pPr>
      <w:r w:rsidRPr="00312A0F">
        <w:rPr>
          <w:rFonts w:ascii="Times New Roman" w:hAnsi="Times New Roman" w:cs="Times New Roman"/>
          <w:b w:val="0"/>
          <w:color w:val="auto"/>
        </w:rPr>
        <w:t>________________________ __________________________________________________</w:t>
      </w:r>
    </w:p>
    <w:p w:rsidR="007812A0" w:rsidRPr="00312A0F" w:rsidRDefault="007812A0" w:rsidP="007812A0">
      <w:pPr>
        <w:pStyle w:val="1"/>
        <w:spacing w:before="0" w:after="0"/>
        <w:jc w:val="both"/>
        <w:rPr>
          <w:rFonts w:ascii="Times New Roman" w:hAnsi="Times New Roman" w:cs="Times New Roman"/>
          <w:b w:val="0"/>
          <w:color w:val="auto"/>
        </w:rPr>
      </w:pPr>
      <w:r w:rsidRPr="00312A0F">
        <w:rPr>
          <w:rFonts w:ascii="Times New Roman" w:hAnsi="Times New Roman" w:cs="Times New Roman"/>
          <w:b w:val="0"/>
          <w:color w:val="auto"/>
        </w:rPr>
        <w:t xml:space="preserve">     </w:t>
      </w:r>
      <w:r>
        <w:rPr>
          <w:rFonts w:ascii="Times New Roman" w:hAnsi="Times New Roman" w:cs="Times New Roman"/>
          <w:b w:val="0"/>
          <w:color w:val="auto"/>
        </w:rPr>
        <w:t xml:space="preserve">  </w:t>
      </w:r>
      <w:r w:rsidRPr="00312A0F">
        <w:rPr>
          <w:rFonts w:ascii="Times New Roman" w:hAnsi="Times New Roman" w:cs="Times New Roman"/>
          <w:b w:val="0"/>
          <w:color w:val="auto"/>
        </w:rPr>
        <w:t xml:space="preserve">   (</w:t>
      </w:r>
      <w:proofErr w:type="gramStart"/>
      <w:r w:rsidRPr="00312A0F">
        <w:rPr>
          <w:rFonts w:ascii="Times New Roman" w:hAnsi="Times New Roman" w:cs="Times New Roman"/>
          <w:b w:val="0"/>
          <w:color w:val="auto"/>
        </w:rPr>
        <w:t xml:space="preserve">подпись)   </w:t>
      </w:r>
      <w:proofErr w:type="gramEnd"/>
      <w:r w:rsidRPr="00312A0F">
        <w:rPr>
          <w:rFonts w:ascii="Times New Roman" w:hAnsi="Times New Roman" w:cs="Times New Roman"/>
          <w:b w:val="0"/>
          <w:color w:val="auto"/>
        </w:rPr>
        <w:t xml:space="preserve">                  </w:t>
      </w:r>
      <w:r>
        <w:rPr>
          <w:rFonts w:ascii="Times New Roman" w:hAnsi="Times New Roman" w:cs="Times New Roman"/>
          <w:b w:val="0"/>
          <w:color w:val="auto"/>
        </w:rPr>
        <w:t xml:space="preserve">                                    </w:t>
      </w:r>
      <w:r w:rsidRPr="00312A0F">
        <w:rPr>
          <w:rFonts w:ascii="Times New Roman" w:hAnsi="Times New Roman" w:cs="Times New Roman"/>
          <w:b w:val="0"/>
          <w:color w:val="auto"/>
        </w:rPr>
        <w:t>(расшифровка подписи)</w:t>
      </w:r>
    </w:p>
    <w:p w:rsidR="007812A0" w:rsidRPr="00312A0F" w:rsidRDefault="007812A0" w:rsidP="007812A0">
      <w:pPr>
        <w:pStyle w:val="1"/>
        <w:spacing w:before="0" w:after="0"/>
        <w:jc w:val="both"/>
        <w:rPr>
          <w:rFonts w:ascii="Times New Roman" w:hAnsi="Times New Roman" w:cs="Times New Roman"/>
          <w:b w:val="0"/>
          <w:color w:val="auto"/>
        </w:rPr>
      </w:pPr>
    </w:p>
    <w:p w:rsidR="007812A0" w:rsidRPr="00312A0F" w:rsidRDefault="007812A0" w:rsidP="007812A0">
      <w:pPr>
        <w:pStyle w:val="1"/>
        <w:spacing w:before="0" w:after="0"/>
        <w:jc w:val="both"/>
        <w:rPr>
          <w:rFonts w:ascii="Times New Roman" w:hAnsi="Times New Roman" w:cs="Times New Roman"/>
          <w:b w:val="0"/>
          <w:color w:val="auto"/>
        </w:rPr>
      </w:pPr>
      <w:r w:rsidRPr="00312A0F">
        <w:rPr>
          <w:rFonts w:ascii="Times New Roman" w:hAnsi="Times New Roman" w:cs="Times New Roman"/>
          <w:b w:val="0"/>
          <w:color w:val="auto"/>
        </w:rPr>
        <w:t xml:space="preserve">    </w:t>
      </w:r>
      <w:proofErr w:type="gramStart"/>
      <w:r w:rsidRPr="00312A0F">
        <w:rPr>
          <w:rFonts w:ascii="Times New Roman" w:hAnsi="Times New Roman" w:cs="Times New Roman"/>
          <w:b w:val="0"/>
          <w:color w:val="auto"/>
        </w:rPr>
        <w:t>Примечание:  оценка</w:t>
      </w:r>
      <w:proofErr w:type="gramEnd"/>
      <w:r w:rsidRPr="00312A0F">
        <w:rPr>
          <w:rFonts w:ascii="Times New Roman" w:hAnsi="Times New Roman" w:cs="Times New Roman"/>
          <w:b w:val="0"/>
          <w:color w:val="auto"/>
        </w:rPr>
        <w:t xml:space="preserve"> проектов производится по пятибалльной шкале от 0 до</w:t>
      </w:r>
      <w:r>
        <w:rPr>
          <w:rFonts w:ascii="Times New Roman" w:hAnsi="Times New Roman" w:cs="Times New Roman"/>
          <w:b w:val="0"/>
          <w:color w:val="auto"/>
        </w:rPr>
        <w:t xml:space="preserve"> </w:t>
      </w:r>
      <w:r w:rsidRPr="00312A0F">
        <w:rPr>
          <w:rFonts w:ascii="Times New Roman" w:hAnsi="Times New Roman" w:cs="Times New Roman"/>
          <w:b w:val="0"/>
          <w:color w:val="auto"/>
        </w:rPr>
        <w:t>5 баллов:</w:t>
      </w:r>
    </w:p>
    <w:p w:rsidR="007812A0" w:rsidRDefault="007812A0" w:rsidP="007812A0">
      <w:pPr>
        <w:pStyle w:val="1"/>
        <w:numPr>
          <w:ilvl w:val="0"/>
          <w:numId w:val="2"/>
        </w:numPr>
        <w:spacing w:before="0" w:after="0"/>
        <w:jc w:val="both"/>
        <w:rPr>
          <w:rFonts w:ascii="Times New Roman" w:hAnsi="Times New Roman" w:cs="Times New Roman"/>
          <w:b w:val="0"/>
          <w:color w:val="auto"/>
        </w:rPr>
      </w:pPr>
      <w:r w:rsidRPr="00312A0F">
        <w:rPr>
          <w:rFonts w:ascii="Times New Roman" w:hAnsi="Times New Roman" w:cs="Times New Roman"/>
          <w:b w:val="0"/>
          <w:color w:val="auto"/>
        </w:rPr>
        <w:t xml:space="preserve">-  </w:t>
      </w:r>
      <w:proofErr w:type="gramStart"/>
      <w:r w:rsidRPr="00312A0F">
        <w:rPr>
          <w:rFonts w:ascii="Times New Roman" w:hAnsi="Times New Roman" w:cs="Times New Roman"/>
          <w:b w:val="0"/>
          <w:color w:val="auto"/>
        </w:rPr>
        <w:t>проект  полностью</w:t>
      </w:r>
      <w:proofErr w:type="gramEnd"/>
      <w:r w:rsidRPr="00312A0F">
        <w:rPr>
          <w:rFonts w:ascii="Times New Roman" w:hAnsi="Times New Roman" w:cs="Times New Roman"/>
          <w:b w:val="0"/>
          <w:color w:val="auto"/>
        </w:rPr>
        <w:t xml:space="preserve">  не соответствует данному показателю или данный</w:t>
      </w:r>
      <w:r>
        <w:rPr>
          <w:rFonts w:ascii="Times New Roman" w:hAnsi="Times New Roman" w:cs="Times New Roman"/>
          <w:b w:val="0"/>
          <w:color w:val="auto"/>
        </w:rPr>
        <w:t xml:space="preserve"> </w:t>
      </w:r>
      <w:r w:rsidRPr="00312A0F">
        <w:rPr>
          <w:rFonts w:ascii="Times New Roman" w:hAnsi="Times New Roman" w:cs="Times New Roman"/>
          <w:b w:val="0"/>
          <w:color w:val="auto"/>
        </w:rPr>
        <w:t>показатель в проекте отсутствует;</w:t>
      </w:r>
    </w:p>
    <w:p w:rsidR="007812A0" w:rsidRPr="00312A0F" w:rsidRDefault="007812A0" w:rsidP="007812A0">
      <w:pPr>
        <w:pStyle w:val="1"/>
        <w:spacing w:before="0" w:after="0"/>
        <w:jc w:val="both"/>
        <w:rPr>
          <w:rFonts w:ascii="Times New Roman" w:hAnsi="Times New Roman" w:cs="Times New Roman"/>
          <w:b w:val="0"/>
          <w:color w:val="auto"/>
        </w:rPr>
      </w:pPr>
      <w:r>
        <w:rPr>
          <w:rFonts w:ascii="Times New Roman" w:hAnsi="Times New Roman" w:cs="Times New Roman"/>
          <w:b w:val="0"/>
          <w:color w:val="auto"/>
        </w:rPr>
        <w:t xml:space="preserve">   </w:t>
      </w:r>
      <w:r w:rsidRPr="00312A0F">
        <w:rPr>
          <w:rFonts w:ascii="Times New Roman" w:hAnsi="Times New Roman" w:cs="Times New Roman"/>
          <w:b w:val="0"/>
          <w:color w:val="auto"/>
        </w:rPr>
        <w:t xml:space="preserve"> 1 - проект в малой степени соответствует данному показателю;</w:t>
      </w:r>
    </w:p>
    <w:p w:rsidR="007812A0" w:rsidRPr="00312A0F" w:rsidRDefault="007812A0" w:rsidP="007812A0">
      <w:pPr>
        <w:pStyle w:val="1"/>
        <w:spacing w:before="0" w:after="0"/>
        <w:jc w:val="both"/>
        <w:rPr>
          <w:rFonts w:ascii="Times New Roman" w:hAnsi="Times New Roman" w:cs="Times New Roman"/>
          <w:b w:val="0"/>
          <w:color w:val="auto"/>
        </w:rPr>
      </w:pPr>
      <w:r w:rsidRPr="00312A0F">
        <w:rPr>
          <w:rFonts w:ascii="Times New Roman" w:hAnsi="Times New Roman" w:cs="Times New Roman"/>
          <w:b w:val="0"/>
          <w:color w:val="auto"/>
        </w:rPr>
        <w:t xml:space="preserve">    2 - проект в незначительной части соответствует данному показателю;</w:t>
      </w:r>
    </w:p>
    <w:p w:rsidR="007812A0" w:rsidRPr="00312A0F" w:rsidRDefault="007812A0" w:rsidP="007812A0">
      <w:pPr>
        <w:pStyle w:val="1"/>
        <w:spacing w:before="0" w:after="0"/>
        <w:jc w:val="both"/>
        <w:rPr>
          <w:rFonts w:ascii="Times New Roman" w:hAnsi="Times New Roman" w:cs="Times New Roman"/>
          <w:b w:val="0"/>
          <w:color w:val="auto"/>
        </w:rPr>
      </w:pPr>
      <w:r w:rsidRPr="00312A0F">
        <w:rPr>
          <w:rFonts w:ascii="Times New Roman" w:hAnsi="Times New Roman" w:cs="Times New Roman"/>
          <w:b w:val="0"/>
          <w:color w:val="auto"/>
        </w:rPr>
        <w:t xml:space="preserve">    3 - проект в средней степени соответствует данному показателю;</w:t>
      </w:r>
    </w:p>
    <w:p w:rsidR="007812A0" w:rsidRPr="00312A0F" w:rsidRDefault="007812A0" w:rsidP="007812A0">
      <w:pPr>
        <w:pStyle w:val="1"/>
        <w:spacing w:before="0" w:after="0"/>
        <w:jc w:val="both"/>
        <w:rPr>
          <w:rFonts w:ascii="Times New Roman" w:hAnsi="Times New Roman" w:cs="Times New Roman"/>
          <w:b w:val="0"/>
          <w:color w:val="auto"/>
        </w:rPr>
      </w:pPr>
      <w:r w:rsidRPr="00312A0F">
        <w:rPr>
          <w:rFonts w:ascii="Times New Roman" w:hAnsi="Times New Roman" w:cs="Times New Roman"/>
          <w:b w:val="0"/>
          <w:color w:val="auto"/>
        </w:rPr>
        <w:t xml:space="preserve">    4 - проект в значительной степени соответствует данному показателю;</w:t>
      </w:r>
    </w:p>
    <w:p w:rsidR="007812A0" w:rsidRPr="00312A0F" w:rsidRDefault="007812A0" w:rsidP="007812A0">
      <w:pPr>
        <w:pStyle w:val="1"/>
        <w:spacing w:before="0" w:after="0"/>
        <w:jc w:val="both"/>
        <w:rPr>
          <w:rFonts w:ascii="Times New Roman" w:hAnsi="Times New Roman" w:cs="Times New Roman"/>
          <w:b w:val="0"/>
          <w:color w:val="auto"/>
        </w:rPr>
      </w:pPr>
      <w:r w:rsidRPr="00312A0F">
        <w:rPr>
          <w:rFonts w:ascii="Times New Roman" w:hAnsi="Times New Roman" w:cs="Times New Roman"/>
          <w:b w:val="0"/>
          <w:color w:val="auto"/>
        </w:rPr>
        <w:t xml:space="preserve">    5 - проект полностью соответствует данному показателю.</w:t>
      </w:r>
    </w:p>
    <w:p w:rsidR="008212C0" w:rsidRDefault="008212C0" w:rsidP="007812A0">
      <w:pPr>
        <w:autoSpaceDE w:val="0"/>
        <w:autoSpaceDN w:val="0"/>
        <w:adjustRightInd w:val="0"/>
        <w:ind w:left="4111" w:firstLine="709"/>
        <w:rPr>
          <w:rFonts w:eastAsiaTheme="minorHAnsi"/>
          <w:lang w:eastAsia="en-US"/>
        </w:rPr>
      </w:pPr>
    </w:p>
    <w:p w:rsidR="007812A0" w:rsidRPr="000C022A" w:rsidRDefault="007812A0" w:rsidP="007812A0">
      <w:pPr>
        <w:autoSpaceDE w:val="0"/>
        <w:autoSpaceDN w:val="0"/>
        <w:adjustRightInd w:val="0"/>
        <w:ind w:left="4111" w:firstLine="709"/>
        <w:rPr>
          <w:rFonts w:eastAsiaTheme="minorHAnsi"/>
          <w:lang w:eastAsia="en-US"/>
        </w:rPr>
      </w:pPr>
      <w:r w:rsidRPr="000C022A">
        <w:rPr>
          <w:rFonts w:eastAsiaTheme="minorHAnsi"/>
          <w:lang w:eastAsia="en-US"/>
        </w:rPr>
        <w:lastRenderedPageBreak/>
        <w:t>П</w:t>
      </w:r>
      <w:r>
        <w:rPr>
          <w:rFonts w:eastAsiaTheme="minorHAnsi"/>
          <w:lang w:eastAsia="en-US"/>
        </w:rPr>
        <w:t>риложение 4</w:t>
      </w:r>
    </w:p>
    <w:p w:rsidR="007812A0" w:rsidRDefault="007812A0" w:rsidP="007812A0">
      <w:pPr>
        <w:autoSpaceDE w:val="0"/>
        <w:autoSpaceDN w:val="0"/>
        <w:adjustRightInd w:val="0"/>
        <w:ind w:left="4820"/>
        <w:outlineLvl w:val="0"/>
      </w:pPr>
      <w:r>
        <w:t>к п</w:t>
      </w:r>
      <w:r w:rsidRPr="009F628C">
        <w:t>орядку предоставления грантов в форме субсидий победителям конкурса «Грант главы города Мегиона на развитие гражданского общества»</w:t>
      </w:r>
    </w:p>
    <w:p w:rsidR="007812A0" w:rsidRDefault="007812A0" w:rsidP="007812A0">
      <w:pPr>
        <w:autoSpaceDE w:val="0"/>
        <w:autoSpaceDN w:val="0"/>
        <w:adjustRightInd w:val="0"/>
        <w:jc w:val="both"/>
        <w:rPr>
          <w:rFonts w:eastAsiaTheme="minorHAnsi"/>
          <w:lang w:eastAsia="en-US"/>
        </w:rPr>
      </w:pPr>
    </w:p>
    <w:p w:rsidR="007812A0" w:rsidRPr="00123BD7" w:rsidRDefault="007812A0" w:rsidP="007812A0">
      <w:pPr>
        <w:pStyle w:val="1"/>
        <w:spacing w:before="0" w:after="0"/>
        <w:rPr>
          <w:rFonts w:ascii="Times New Roman" w:hAnsi="Times New Roman" w:cs="Times New Roman"/>
          <w:b w:val="0"/>
          <w:color w:val="auto"/>
        </w:rPr>
      </w:pPr>
      <w:r w:rsidRPr="00123BD7">
        <w:rPr>
          <w:rFonts w:ascii="Times New Roman" w:hAnsi="Times New Roman" w:cs="Times New Roman"/>
          <w:b w:val="0"/>
          <w:color w:val="auto"/>
        </w:rPr>
        <w:t>Итоговая ведомость по проекту</w:t>
      </w:r>
    </w:p>
    <w:p w:rsidR="007812A0" w:rsidRPr="00123BD7" w:rsidRDefault="007812A0" w:rsidP="007812A0">
      <w:pPr>
        <w:pStyle w:val="1"/>
        <w:spacing w:before="0" w:after="0"/>
        <w:rPr>
          <w:rFonts w:ascii="Times New Roman" w:hAnsi="Times New Roman" w:cs="Times New Roman"/>
          <w:b w:val="0"/>
          <w:color w:val="auto"/>
        </w:rPr>
      </w:pPr>
    </w:p>
    <w:p w:rsidR="007812A0" w:rsidRPr="00123BD7" w:rsidRDefault="007812A0" w:rsidP="007812A0">
      <w:pPr>
        <w:pStyle w:val="1"/>
        <w:spacing w:before="0" w:after="0"/>
        <w:rPr>
          <w:rFonts w:ascii="Times New Roman" w:hAnsi="Times New Roman" w:cs="Times New Roman"/>
          <w:b w:val="0"/>
          <w:color w:val="auto"/>
        </w:rPr>
      </w:pPr>
      <w:r w:rsidRPr="00123BD7">
        <w:rPr>
          <w:rFonts w:ascii="Times New Roman" w:hAnsi="Times New Roman" w:cs="Times New Roman"/>
          <w:b w:val="0"/>
          <w:color w:val="auto"/>
        </w:rPr>
        <w:t>___________________________________________________________________________</w:t>
      </w:r>
    </w:p>
    <w:p w:rsidR="007812A0" w:rsidRPr="00123BD7" w:rsidRDefault="007812A0" w:rsidP="007812A0">
      <w:pPr>
        <w:pStyle w:val="1"/>
        <w:spacing w:before="0" w:after="0"/>
        <w:rPr>
          <w:rFonts w:ascii="Times New Roman" w:hAnsi="Times New Roman" w:cs="Times New Roman"/>
          <w:b w:val="0"/>
          <w:color w:val="auto"/>
        </w:rPr>
      </w:pPr>
      <w:r w:rsidRPr="00123BD7">
        <w:rPr>
          <w:rFonts w:ascii="Times New Roman" w:hAnsi="Times New Roman" w:cs="Times New Roman"/>
          <w:b w:val="0"/>
          <w:color w:val="auto"/>
        </w:rPr>
        <w:t>(наименование проекта)</w:t>
      </w:r>
    </w:p>
    <w:p w:rsidR="007812A0" w:rsidRDefault="007812A0" w:rsidP="007812A0">
      <w:pPr>
        <w:pStyle w:val="1"/>
        <w:spacing w:before="0" w:after="0"/>
        <w:rPr>
          <w:rFonts w:ascii="Times New Roman" w:hAnsi="Times New Roman" w:cs="Times New Roman"/>
          <w:b w:val="0"/>
          <w:color w:val="auto"/>
        </w:rPr>
      </w:pPr>
      <w:proofErr w:type="gramStart"/>
      <w:r w:rsidRPr="00123BD7">
        <w:rPr>
          <w:rFonts w:ascii="Times New Roman" w:hAnsi="Times New Roman" w:cs="Times New Roman"/>
          <w:b w:val="0"/>
          <w:color w:val="auto"/>
        </w:rPr>
        <w:t>Заседание  конкурсной</w:t>
      </w:r>
      <w:proofErr w:type="gramEnd"/>
      <w:r w:rsidRPr="00123BD7">
        <w:rPr>
          <w:rFonts w:ascii="Times New Roman" w:hAnsi="Times New Roman" w:cs="Times New Roman"/>
          <w:b w:val="0"/>
          <w:color w:val="auto"/>
        </w:rPr>
        <w:t xml:space="preserve">  комиссии  </w:t>
      </w:r>
    </w:p>
    <w:p w:rsidR="007812A0" w:rsidRPr="00123BD7" w:rsidRDefault="007812A0" w:rsidP="007812A0">
      <w:pPr>
        <w:pStyle w:val="1"/>
        <w:spacing w:before="0" w:after="0"/>
        <w:rPr>
          <w:rFonts w:ascii="Times New Roman" w:hAnsi="Times New Roman" w:cs="Times New Roman"/>
          <w:b w:val="0"/>
          <w:color w:val="auto"/>
        </w:rPr>
      </w:pPr>
      <w:r>
        <w:rPr>
          <w:rFonts w:ascii="Times New Roman" w:hAnsi="Times New Roman" w:cs="Times New Roman"/>
          <w:b w:val="0"/>
          <w:color w:val="auto"/>
        </w:rPr>
        <w:t>от ____________ №</w:t>
      </w:r>
      <w:r w:rsidRPr="00123BD7">
        <w:rPr>
          <w:rFonts w:ascii="Times New Roman" w:hAnsi="Times New Roman" w:cs="Times New Roman"/>
          <w:b w:val="0"/>
          <w:color w:val="auto"/>
        </w:rPr>
        <w:t xml:space="preserve"> _______</w:t>
      </w:r>
    </w:p>
    <w:p w:rsidR="007812A0" w:rsidRDefault="007812A0" w:rsidP="007812A0">
      <w:pPr>
        <w:autoSpaceDE w:val="0"/>
        <w:autoSpaceDN w:val="0"/>
        <w:adjustRightInd w:val="0"/>
        <w:ind w:firstLine="540"/>
        <w:jc w:val="both"/>
        <w:rPr>
          <w:rFonts w:eastAsiaTheme="minorHAnsi"/>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5443"/>
        <w:gridCol w:w="1361"/>
        <w:gridCol w:w="1644"/>
      </w:tblGrid>
      <w:tr w:rsidR="007812A0" w:rsidTr="00F07887">
        <w:tc>
          <w:tcPr>
            <w:tcW w:w="624" w:type="dxa"/>
            <w:tcBorders>
              <w:top w:val="single" w:sz="4" w:space="0" w:color="auto"/>
              <w:left w:val="single" w:sz="4" w:space="0" w:color="auto"/>
              <w:bottom w:val="single" w:sz="4" w:space="0" w:color="auto"/>
              <w:right w:val="single" w:sz="4" w:space="0" w:color="auto"/>
            </w:tcBorders>
          </w:tcPr>
          <w:p w:rsidR="007812A0" w:rsidRDefault="007812A0" w:rsidP="00F07887">
            <w:pPr>
              <w:autoSpaceDE w:val="0"/>
              <w:autoSpaceDN w:val="0"/>
              <w:adjustRightInd w:val="0"/>
              <w:jc w:val="center"/>
              <w:rPr>
                <w:rFonts w:eastAsiaTheme="minorHAnsi"/>
                <w:lang w:eastAsia="en-US"/>
              </w:rPr>
            </w:pPr>
            <w:r>
              <w:rPr>
                <w:rFonts w:eastAsiaTheme="minorHAnsi"/>
                <w:lang w:eastAsia="en-US"/>
              </w:rPr>
              <w:t>N п/п</w:t>
            </w:r>
          </w:p>
        </w:tc>
        <w:tc>
          <w:tcPr>
            <w:tcW w:w="5443" w:type="dxa"/>
            <w:tcBorders>
              <w:top w:val="single" w:sz="4" w:space="0" w:color="auto"/>
              <w:left w:val="single" w:sz="4" w:space="0" w:color="auto"/>
              <w:bottom w:val="single" w:sz="4" w:space="0" w:color="auto"/>
              <w:right w:val="single" w:sz="4" w:space="0" w:color="auto"/>
            </w:tcBorders>
          </w:tcPr>
          <w:p w:rsidR="007812A0" w:rsidRDefault="007812A0" w:rsidP="00F07887">
            <w:pPr>
              <w:autoSpaceDE w:val="0"/>
              <w:autoSpaceDN w:val="0"/>
              <w:adjustRightInd w:val="0"/>
              <w:jc w:val="center"/>
              <w:rPr>
                <w:rFonts w:eastAsiaTheme="minorHAnsi"/>
                <w:lang w:eastAsia="en-US"/>
              </w:rPr>
            </w:pPr>
            <w:r>
              <w:rPr>
                <w:rFonts w:eastAsiaTheme="minorHAnsi"/>
                <w:lang w:eastAsia="en-US"/>
              </w:rPr>
              <w:t>Наименование показателя оценки</w:t>
            </w:r>
          </w:p>
        </w:tc>
        <w:tc>
          <w:tcPr>
            <w:tcW w:w="1361" w:type="dxa"/>
            <w:tcBorders>
              <w:top w:val="single" w:sz="4" w:space="0" w:color="auto"/>
              <w:left w:val="single" w:sz="4" w:space="0" w:color="auto"/>
              <w:bottom w:val="single" w:sz="4" w:space="0" w:color="auto"/>
              <w:right w:val="single" w:sz="4" w:space="0" w:color="auto"/>
            </w:tcBorders>
          </w:tcPr>
          <w:p w:rsidR="007812A0" w:rsidRDefault="007812A0" w:rsidP="00F07887">
            <w:pPr>
              <w:autoSpaceDE w:val="0"/>
              <w:autoSpaceDN w:val="0"/>
              <w:adjustRightInd w:val="0"/>
              <w:jc w:val="center"/>
              <w:rPr>
                <w:rFonts w:eastAsiaTheme="minorHAnsi"/>
                <w:lang w:eastAsia="en-US"/>
              </w:rPr>
            </w:pPr>
            <w:r>
              <w:rPr>
                <w:rFonts w:eastAsiaTheme="minorHAnsi"/>
                <w:lang w:eastAsia="en-US"/>
              </w:rPr>
              <w:t>Суммированный балл</w:t>
            </w:r>
          </w:p>
        </w:tc>
        <w:tc>
          <w:tcPr>
            <w:tcW w:w="1644" w:type="dxa"/>
            <w:tcBorders>
              <w:top w:val="single" w:sz="4" w:space="0" w:color="auto"/>
              <w:left w:val="single" w:sz="4" w:space="0" w:color="auto"/>
              <w:bottom w:val="single" w:sz="4" w:space="0" w:color="auto"/>
              <w:right w:val="single" w:sz="4" w:space="0" w:color="auto"/>
            </w:tcBorders>
          </w:tcPr>
          <w:p w:rsidR="007812A0" w:rsidRDefault="007812A0" w:rsidP="00F07887">
            <w:pPr>
              <w:autoSpaceDE w:val="0"/>
              <w:autoSpaceDN w:val="0"/>
              <w:adjustRightInd w:val="0"/>
              <w:jc w:val="center"/>
              <w:rPr>
                <w:rFonts w:eastAsiaTheme="minorHAnsi"/>
                <w:lang w:eastAsia="en-US"/>
              </w:rPr>
            </w:pPr>
            <w:r>
              <w:rPr>
                <w:rFonts w:eastAsiaTheme="minorHAnsi"/>
                <w:lang w:eastAsia="en-US"/>
              </w:rPr>
              <w:t xml:space="preserve">Средний балл по критерию (до десятых долей) </w:t>
            </w:r>
            <w:hyperlink w:anchor="Par43" w:history="1">
              <w:r>
                <w:rPr>
                  <w:rFonts w:eastAsiaTheme="minorHAnsi"/>
                  <w:color w:val="0000FF"/>
                  <w:lang w:eastAsia="en-US"/>
                </w:rPr>
                <w:t>&lt;*&gt;</w:t>
              </w:r>
            </w:hyperlink>
          </w:p>
        </w:tc>
      </w:tr>
      <w:tr w:rsidR="007812A0" w:rsidTr="00F07887">
        <w:tc>
          <w:tcPr>
            <w:tcW w:w="624" w:type="dxa"/>
            <w:tcBorders>
              <w:top w:val="single" w:sz="4" w:space="0" w:color="auto"/>
              <w:left w:val="single" w:sz="4" w:space="0" w:color="auto"/>
              <w:bottom w:val="single" w:sz="4" w:space="0" w:color="auto"/>
              <w:right w:val="single" w:sz="4" w:space="0" w:color="auto"/>
            </w:tcBorders>
          </w:tcPr>
          <w:p w:rsidR="007812A0" w:rsidRDefault="007812A0" w:rsidP="00F07887">
            <w:pPr>
              <w:autoSpaceDE w:val="0"/>
              <w:autoSpaceDN w:val="0"/>
              <w:adjustRightInd w:val="0"/>
              <w:jc w:val="center"/>
              <w:rPr>
                <w:rFonts w:eastAsiaTheme="minorHAnsi"/>
                <w:lang w:eastAsia="en-US"/>
              </w:rPr>
            </w:pPr>
            <w:r>
              <w:rPr>
                <w:rFonts w:eastAsiaTheme="minorHAnsi"/>
                <w:lang w:eastAsia="en-US"/>
              </w:rPr>
              <w:t>1.</w:t>
            </w:r>
          </w:p>
        </w:tc>
        <w:tc>
          <w:tcPr>
            <w:tcW w:w="5443" w:type="dxa"/>
            <w:tcBorders>
              <w:top w:val="single" w:sz="4" w:space="0" w:color="auto"/>
              <w:left w:val="single" w:sz="4" w:space="0" w:color="auto"/>
              <w:bottom w:val="single" w:sz="4" w:space="0" w:color="auto"/>
              <w:right w:val="single" w:sz="4" w:space="0" w:color="auto"/>
            </w:tcBorders>
          </w:tcPr>
          <w:p w:rsidR="007812A0" w:rsidRDefault="007812A0" w:rsidP="00F07887">
            <w:pPr>
              <w:autoSpaceDE w:val="0"/>
              <w:autoSpaceDN w:val="0"/>
              <w:adjustRightInd w:val="0"/>
              <w:jc w:val="both"/>
              <w:rPr>
                <w:rFonts w:eastAsiaTheme="minorHAnsi"/>
                <w:lang w:eastAsia="en-US"/>
              </w:rPr>
            </w:pPr>
            <w:r>
              <w:rPr>
                <w:rFonts w:eastAsiaTheme="minorHAnsi"/>
                <w:lang w:eastAsia="en-US"/>
              </w:rPr>
              <w:t>Актуальность и социальная значимость проблемы, изложенной в проекте</w:t>
            </w:r>
          </w:p>
        </w:tc>
        <w:tc>
          <w:tcPr>
            <w:tcW w:w="1361" w:type="dxa"/>
            <w:tcBorders>
              <w:top w:val="single" w:sz="4" w:space="0" w:color="auto"/>
              <w:left w:val="single" w:sz="4" w:space="0" w:color="auto"/>
              <w:bottom w:val="single" w:sz="4" w:space="0" w:color="auto"/>
              <w:right w:val="single" w:sz="4" w:space="0" w:color="auto"/>
            </w:tcBorders>
          </w:tcPr>
          <w:p w:rsidR="007812A0" w:rsidRDefault="007812A0" w:rsidP="00F07887">
            <w:pPr>
              <w:autoSpaceDE w:val="0"/>
              <w:autoSpaceDN w:val="0"/>
              <w:adjustRightInd w:val="0"/>
              <w:jc w:val="both"/>
              <w:rPr>
                <w:rFonts w:eastAsiaTheme="minorHAnsi"/>
                <w:lang w:eastAsia="en-US"/>
              </w:rPr>
            </w:pPr>
          </w:p>
        </w:tc>
        <w:tc>
          <w:tcPr>
            <w:tcW w:w="1644" w:type="dxa"/>
            <w:tcBorders>
              <w:top w:val="single" w:sz="4" w:space="0" w:color="auto"/>
              <w:left w:val="single" w:sz="4" w:space="0" w:color="auto"/>
              <w:bottom w:val="single" w:sz="4" w:space="0" w:color="auto"/>
              <w:right w:val="single" w:sz="4" w:space="0" w:color="auto"/>
            </w:tcBorders>
          </w:tcPr>
          <w:p w:rsidR="007812A0" w:rsidRDefault="007812A0" w:rsidP="00F07887">
            <w:pPr>
              <w:autoSpaceDE w:val="0"/>
              <w:autoSpaceDN w:val="0"/>
              <w:adjustRightInd w:val="0"/>
              <w:jc w:val="both"/>
              <w:rPr>
                <w:rFonts w:eastAsiaTheme="minorHAnsi"/>
                <w:lang w:eastAsia="en-US"/>
              </w:rPr>
            </w:pPr>
          </w:p>
        </w:tc>
      </w:tr>
      <w:tr w:rsidR="007812A0" w:rsidTr="00F07887">
        <w:tc>
          <w:tcPr>
            <w:tcW w:w="624" w:type="dxa"/>
            <w:tcBorders>
              <w:top w:val="single" w:sz="4" w:space="0" w:color="auto"/>
              <w:left w:val="single" w:sz="4" w:space="0" w:color="auto"/>
              <w:bottom w:val="single" w:sz="4" w:space="0" w:color="auto"/>
              <w:right w:val="single" w:sz="4" w:space="0" w:color="auto"/>
            </w:tcBorders>
          </w:tcPr>
          <w:p w:rsidR="007812A0" w:rsidRDefault="007812A0" w:rsidP="00F07887">
            <w:pPr>
              <w:autoSpaceDE w:val="0"/>
              <w:autoSpaceDN w:val="0"/>
              <w:adjustRightInd w:val="0"/>
              <w:jc w:val="center"/>
              <w:rPr>
                <w:rFonts w:eastAsiaTheme="minorHAnsi"/>
                <w:lang w:eastAsia="en-US"/>
              </w:rPr>
            </w:pPr>
            <w:r>
              <w:rPr>
                <w:rFonts w:eastAsiaTheme="minorHAnsi"/>
                <w:lang w:eastAsia="en-US"/>
              </w:rPr>
              <w:t>2.</w:t>
            </w:r>
          </w:p>
        </w:tc>
        <w:tc>
          <w:tcPr>
            <w:tcW w:w="5443" w:type="dxa"/>
            <w:tcBorders>
              <w:top w:val="single" w:sz="4" w:space="0" w:color="auto"/>
              <w:left w:val="single" w:sz="4" w:space="0" w:color="auto"/>
              <w:bottom w:val="single" w:sz="4" w:space="0" w:color="auto"/>
              <w:right w:val="single" w:sz="4" w:space="0" w:color="auto"/>
            </w:tcBorders>
          </w:tcPr>
          <w:p w:rsidR="007812A0" w:rsidRDefault="007812A0" w:rsidP="00F07887">
            <w:pPr>
              <w:autoSpaceDE w:val="0"/>
              <w:autoSpaceDN w:val="0"/>
              <w:adjustRightInd w:val="0"/>
              <w:jc w:val="both"/>
              <w:rPr>
                <w:rFonts w:eastAsiaTheme="minorHAnsi"/>
                <w:lang w:eastAsia="en-US"/>
              </w:rPr>
            </w:pPr>
            <w:r>
              <w:rPr>
                <w:rFonts w:eastAsiaTheme="minorHAnsi"/>
                <w:lang w:eastAsia="en-US"/>
              </w:rPr>
              <w:t>Реалистичность проекта (способность привлечь в необходимом объеме специалистов и добровольцев для реализации мероприятий проекта, а также наличие опыта выполнения в прошлом мероприятий, аналогичных по содержанию и объему мероприятиям, заявляемым в проекте)</w:t>
            </w:r>
          </w:p>
        </w:tc>
        <w:tc>
          <w:tcPr>
            <w:tcW w:w="1361" w:type="dxa"/>
            <w:tcBorders>
              <w:top w:val="single" w:sz="4" w:space="0" w:color="auto"/>
              <w:left w:val="single" w:sz="4" w:space="0" w:color="auto"/>
              <w:bottom w:val="single" w:sz="4" w:space="0" w:color="auto"/>
              <w:right w:val="single" w:sz="4" w:space="0" w:color="auto"/>
            </w:tcBorders>
          </w:tcPr>
          <w:p w:rsidR="007812A0" w:rsidRDefault="007812A0" w:rsidP="00F07887">
            <w:pPr>
              <w:autoSpaceDE w:val="0"/>
              <w:autoSpaceDN w:val="0"/>
              <w:adjustRightInd w:val="0"/>
              <w:jc w:val="both"/>
              <w:rPr>
                <w:rFonts w:eastAsiaTheme="minorHAnsi"/>
                <w:lang w:eastAsia="en-US"/>
              </w:rPr>
            </w:pPr>
          </w:p>
        </w:tc>
        <w:tc>
          <w:tcPr>
            <w:tcW w:w="1644" w:type="dxa"/>
            <w:tcBorders>
              <w:top w:val="single" w:sz="4" w:space="0" w:color="auto"/>
              <w:left w:val="single" w:sz="4" w:space="0" w:color="auto"/>
              <w:bottom w:val="single" w:sz="4" w:space="0" w:color="auto"/>
              <w:right w:val="single" w:sz="4" w:space="0" w:color="auto"/>
            </w:tcBorders>
          </w:tcPr>
          <w:p w:rsidR="007812A0" w:rsidRDefault="007812A0" w:rsidP="00F07887">
            <w:pPr>
              <w:autoSpaceDE w:val="0"/>
              <w:autoSpaceDN w:val="0"/>
              <w:adjustRightInd w:val="0"/>
              <w:jc w:val="both"/>
              <w:rPr>
                <w:rFonts w:eastAsiaTheme="minorHAnsi"/>
                <w:lang w:eastAsia="en-US"/>
              </w:rPr>
            </w:pPr>
          </w:p>
        </w:tc>
      </w:tr>
      <w:tr w:rsidR="007812A0" w:rsidTr="00F07887">
        <w:tc>
          <w:tcPr>
            <w:tcW w:w="624" w:type="dxa"/>
            <w:tcBorders>
              <w:top w:val="single" w:sz="4" w:space="0" w:color="auto"/>
              <w:left w:val="single" w:sz="4" w:space="0" w:color="auto"/>
              <w:bottom w:val="single" w:sz="4" w:space="0" w:color="auto"/>
              <w:right w:val="single" w:sz="4" w:space="0" w:color="auto"/>
            </w:tcBorders>
          </w:tcPr>
          <w:p w:rsidR="007812A0" w:rsidRDefault="007812A0" w:rsidP="00F07887">
            <w:pPr>
              <w:autoSpaceDE w:val="0"/>
              <w:autoSpaceDN w:val="0"/>
              <w:adjustRightInd w:val="0"/>
              <w:jc w:val="center"/>
              <w:rPr>
                <w:rFonts w:eastAsiaTheme="minorHAnsi"/>
                <w:lang w:eastAsia="en-US"/>
              </w:rPr>
            </w:pPr>
            <w:r>
              <w:rPr>
                <w:rFonts w:eastAsiaTheme="minorHAnsi"/>
                <w:lang w:eastAsia="en-US"/>
              </w:rPr>
              <w:t>3.</w:t>
            </w:r>
          </w:p>
        </w:tc>
        <w:tc>
          <w:tcPr>
            <w:tcW w:w="5443" w:type="dxa"/>
            <w:tcBorders>
              <w:top w:val="single" w:sz="4" w:space="0" w:color="auto"/>
              <w:left w:val="single" w:sz="4" w:space="0" w:color="auto"/>
              <w:bottom w:val="single" w:sz="4" w:space="0" w:color="auto"/>
              <w:right w:val="single" w:sz="4" w:space="0" w:color="auto"/>
            </w:tcBorders>
          </w:tcPr>
          <w:p w:rsidR="007812A0" w:rsidRDefault="007812A0" w:rsidP="00F07887">
            <w:pPr>
              <w:autoSpaceDE w:val="0"/>
              <w:autoSpaceDN w:val="0"/>
              <w:adjustRightInd w:val="0"/>
              <w:jc w:val="both"/>
              <w:rPr>
                <w:rFonts w:eastAsiaTheme="minorHAnsi"/>
                <w:lang w:eastAsia="en-US"/>
              </w:rPr>
            </w:pPr>
            <w:r>
              <w:rPr>
                <w:rFonts w:eastAsiaTheme="minorHAnsi"/>
                <w:lang w:eastAsia="en-US"/>
              </w:rPr>
              <w:t xml:space="preserve">Обоснованность проекта (соответствие запрашиваемых средств целям и мероприятиям проекта, наличие необходимых обоснований, расчетов, логики и </w:t>
            </w:r>
            <w:proofErr w:type="spellStart"/>
            <w:r>
              <w:rPr>
                <w:rFonts w:eastAsiaTheme="minorHAnsi"/>
                <w:lang w:eastAsia="en-US"/>
              </w:rPr>
              <w:t>взаимоувязки</w:t>
            </w:r>
            <w:proofErr w:type="spellEnd"/>
            <w:r>
              <w:rPr>
                <w:rFonts w:eastAsiaTheme="minorHAnsi"/>
                <w:lang w:eastAsia="en-US"/>
              </w:rPr>
              <w:t xml:space="preserve"> предлагаемых мероприятий)</w:t>
            </w:r>
          </w:p>
        </w:tc>
        <w:tc>
          <w:tcPr>
            <w:tcW w:w="1361" w:type="dxa"/>
            <w:tcBorders>
              <w:top w:val="single" w:sz="4" w:space="0" w:color="auto"/>
              <w:left w:val="single" w:sz="4" w:space="0" w:color="auto"/>
              <w:bottom w:val="single" w:sz="4" w:space="0" w:color="auto"/>
              <w:right w:val="single" w:sz="4" w:space="0" w:color="auto"/>
            </w:tcBorders>
          </w:tcPr>
          <w:p w:rsidR="007812A0" w:rsidRDefault="007812A0" w:rsidP="00F07887">
            <w:pPr>
              <w:autoSpaceDE w:val="0"/>
              <w:autoSpaceDN w:val="0"/>
              <w:adjustRightInd w:val="0"/>
              <w:jc w:val="both"/>
              <w:rPr>
                <w:rFonts w:eastAsiaTheme="minorHAnsi"/>
                <w:lang w:eastAsia="en-US"/>
              </w:rPr>
            </w:pPr>
          </w:p>
        </w:tc>
        <w:tc>
          <w:tcPr>
            <w:tcW w:w="1644" w:type="dxa"/>
            <w:tcBorders>
              <w:top w:val="single" w:sz="4" w:space="0" w:color="auto"/>
              <w:left w:val="single" w:sz="4" w:space="0" w:color="auto"/>
              <w:bottom w:val="single" w:sz="4" w:space="0" w:color="auto"/>
              <w:right w:val="single" w:sz="4" w:space="0" w:color="auto"/>
            </w:tcBorders>
          </w:tcPr>
          <w:p w:rsidR="007812A0" w:rsidRDefault="007812A0" w:rsidP="00F07887">
            <w:pPr>
              <w:autoSpaceDE w:val="0"/>
              <w:autoSpaceDN w:val="0"/>
              <w:adjustRightInd w:val="0"/>
              <w:jc w:val="both"/>
              <w:rPr>
                <w:rFonts w:eastAsiaTheme="minorHAnsi"/>
                <w:lang w:eastAsia="en-US"/>
              </w:rPr>
            </w:pPr>
          </w:p>
        </w:tc>
      </w:tr>
      <w:tr w:rsidR="007812A0" w:rsidTr="00F07887">
        <w:tc>
          <w:tcPr>
            <w:tcW w:w="624" w:type="dxa"/>
            <w:tcBorders>
              <w:top w:val="single" w:sz="4" w:space="0" w:color="auto"/>
              <w:left w:val="single" w:sz="4" w:space="0" w:color="auto"/>
              <w:bottom w:val="single" w:sz="4" w:space="0" w:color="auto"/>
              <w:right w:val="single" w:sz="4" w:space="0" w:color="auto"/>
            </w:tcBorders>
          </w:tcPr>
          <w:p w:rsidR="007812A0" w:rsidRDefault="007812A0" w:rsidP="00F07887">
            <w:pPr>
              <w:autoSpaceDE w:val="0"/>
              <w:autoSpaceDN w:val="0"/>
              <w:adjustRightInd w:val="0"/>
              <w:jc w:val="center"/>
              <w:rPr>
                <w:rFonts w:eastAsiaTheme="minorHAnsi"/>
                <w:lang w:eastAsia="en-US"/>
              </w:rPr>
            </w:pPr>
            <w:r>
              <w:rPr>
                <w:rFonts w:eastAsiaTheme="minorHAnsi"/>
                <w:lang w:eastAsia="en-US"/>
              </w:rPr>
              <w:t>4.</w:t>
            </w:r>
          </w:p>
        </w:tc>
        <w:tc>
          <w:tcPr>
            <w:tcW w:w="5443" w:type="dxa"/>
            <w:tcBorders>
              <w:top w:val="single" w:sz="4" w:space="0" w:color="auto"/>
              <w:left w:val="single" w:sz="4" w:space="0" w:color="auto"/>
              <w:bottom w:val="single" w:sz="4" w:space="0" w:color="auto"/>
              <w:right w:val="single" w:sz="4" w:space="0" w:color="auto"/>
            </w:tcBorders>
          </w:tcPr>
          <w:p w:rsidR="007812A0" w:rsidRDefault="007812A0" w:rsidP="00F07887">
            <w:pPr>
              <w:autoSpaceDE w:val="0"/>
              <w:autoSpaceDN w:val="0"/>
              <w:adjustRightInd w:val="0"/>
              <w:jc w:val="both"/>
              <w:rPr>
                <w:rFonts w:eastAsiaTheme="minorHAnsi"/>
                <w:lang w:eastAsia="en-US"/>
              </w:rPr>
            </w:pPr>
            <w:r>
              <w:rPr>
                <w:rFonts w:eastAsiaTheme="minorHAnsi"/>
                <w:lang w:eastAsia="en-US"/>
              </w:rPr>
              <w:t>Финансово-экономическая целесообразность (соотношение затрат на реализацию проекта и предполагаемого эффекта от его реализации, наличие необходимых ресурсов, достаточность финансовых средств для реализации мероприятий и достижения целей проекта)</w:t>
            </w:r>
          </w:p>
        </w:tc>
        <w:tc>
          <w:tcPr>
            <w:tcW w:w="1361" w:type="dxa"/>
            <w:tcBorders>
              <w:top w:val="single" w:sz="4" w:space="0" w:color="auto"/>
              <w:left w:val="single" w:sz="4" w:space="0" w:color="auto"/>
              <w:bottom w:val="single" w:sz="4" w:space="0" w:color="auto"/>
              <w:right w:val="single" w:sz="4" w:space="0" w:color="auto"/>
            </w:tcBorders>
          </w:tcPr>
          <w:p w:rsidR="007812A0" w:rsidRDefault="007812A0" w:rsidP="00F07887">
            <w:pPr>
              <w:autoSpaceDE w:val="0"/>
              <w:autoSpaceDN w:val="0"/>
              <w:adjustRightInd w:val="0"/>
              <w:jc w:val="both"/>
              <w:rPr>
                <w:rFonts w:eastAsiaTheme="minorHAnsi"/>
                <w:lang w:eastAsia="en-US"/>
              </w:rPr>
            </w:pPr>
          </w:p>
        </w:tc>
        <w:tc>
          <w:tcPr>
            <w:tcW w:w="1644" w:type="dxa"/>
            <w:tcBorders>
              <w:top w:val="single" w:sz="4" w:space="0" w:color="auto"/>
              <w:left w:val="single" w:sz="4" w:space="0" w:color="auto"/>
              <w:bottom w:val="single" w:sz="4" w:space="0" w:color="auto"/>
              <w:right w:val="single" w:sz="4" w:space="0" w:color="auto"/>
            </w:tcBorders>
          </w:tcPr>
          <w:p w:rsidR="007812A0" w:rsidRDefault="007812A0" w:rsidP="00F07887">
            <w:pPr>
              <w:autoSpaceDE w:val="0"/>
              <w:autoSpaceDN w:val="0"/>
              <w:adjustRightInd w:val="0"/>
              <w:jc w:val="both"/>
              <w:rPr>
                <w:rFonts w:eastAsiaTheme="minorHAnsi"/>
                <w:lang w:eastAsia="en-US"/>
              </w:rPr>
            </w:pPr>
          </w:p>
        </w:tc>
      </w:tr>
      <w:tr w:rsidR="007812A0" w:rsidTr="00F07887">
        <w:tc>
          <w:tcPr>
            <w:tcW w:w="624" w:type="dxa"/>
            <w:tcBorders>
              <w:top w:val="single" w:sz="4" w:space="0" w:color="auto"/>
              <w:left w:val="single" w:sz="4" w:space="0" w:color="auto"/>
              <w:bottom w:val="single" w:sz="4" w:space="0" w:color="auto"/>
              <w:right w:val="single" w:sz="4" w:space="0" w:color="auto"/>
            </w:tcBorders>
          </w:tcPr>
          <w:p w:rsidR="007812A0" w:rsidRDefault="007812A0" w:rsidP="00F07887">
            <w:pPr>
              <w:autoSpaceDE w:val="0"/>
              <w:autoSpaceDN w:val="0"/>
              <w:adjustRightInd w:val="0"/>
              <w:jc w:val="center"/>
              <w:rPr>
                <w:rFonts w:eastAsiaTheme="minorHAnsi"/>
                <w:lang w:eastAsia="en-US"/>
              </w:rPr>
            </w:pPr>
            <w:r>
              <w:rPr>
                <w:rFonts w:eastAsiaTheme="minorHAnsi"/>
                <w:lang w:eastAsia="en-US"/>
              </w:rPr>
              <w:t>5.</w:t>
            </w:r>
          </w:p>
        </w:tc>
        <w:tc>
          <w:tcPr>
            <w:tcW w:w="5443" w:type="dxa"/>
            <w:tcBorders>
              <w:top w:val="single" w:sz="4" w:space="0" w:color="auto"/>
              <w:left w:val="single" w:sz="4" w:space="0" w:color="auto"/>
              <w:bottom w:val="single" w:sz="4" w:space="0" w:color="auto"/>
              <w:right w:val="single" w:sz="4" w:space="0" w:color="auto"/>
            </w:tcBorders>
          </w:tcPr>
          <w:p w:rsidR="007812A0" w:rsidRDefault="007812A0" w:rsidP="00F07887">
            <w:pPr>
              <w:autoSpaceDE w:val="0"/>
              <w:autoSpaceDN w:val="0"/>
              <w:adjustRightInd w:val="0"/>
              <w:jc w:val="both"/>
              <w:rPr>
                <w:rFonts w:eastAsiaTheme="minorHAnsi"/>
                <w:lang w:eastAsia="en-US"/>
              </w:rPr>
            </w:pPr>
            <w:r>
              <w:rPr>
                <w:rFonts w:eastAsiaTheme="minorHAnsi"/>
                <w:lang w:eastAsia="en-US"/>
              </w:rPr>
              <w:t>Результативность и социальная эффективность проекта (улучшение состояния целевой группы, воздействие на другие социально значимые проблемы, наличие новых подходов и методов в решении заявленных проблем, количество людей, на которых распространяется проект)</w:t>
            </w:r>
          </w:p>
        </w:tc>
        <w:tc>
          <w:tcPr>
            <w:tcW w:w="1361" w:type="dxa"/>
            <w:tcBorders>
              <w:top w:val="single" w:sz="4" w:space="0" w:color="auto"/>
              <w:left w:val="single" w:sz="4" w:space="0" w:color="auto"/>
              <w:bottom w:val="single" w:sz="4" w:space="0" w:color="auto"/>
              <w:right w:val="single" w:sz="4" w:space="0" w:color="auto"/>
            </w:tcBorders>
          </w:tcPr>
          <w:p w:rsidR="007812A0" w:rsidRDefault="007812A0" w:rsidP="00F07887">
            <w:pPr>
              <w:autoSpaceDE w:val="0"/>
              <w:autoSpaceDN w:val="0"/>
              <w:adjustRightInd w:val="0"/>
              <w:jc w:val="both"/>
              <w:rPr>
                <w:rFonts w:eastAsiaTheme="minorHAnsi"/>
                <w:lang w:eastAsia="en-US"/>
              </w:rPr>
            </w:pPr>
          </w:p>
        </w:tc>
        <w:tc>
          <w:tcPr>
            <w:tcW w:w="1644" w:type="dxa"/>
            <w:tcBorders>
              <w:top w:val="single" w:sz="4" w:space="0" w:color="auto"/>
              <w:left w:val="single" w:sz="4" w:space="0" w:color="auto"/>
              <w:bottom w:val="single" w:sz="4" w:space="0" w:color="auto"/>
              <w:right w:val="single" w:sz="4" w:space="0" w:color="auto"/>
            </w:tcBorders>
          </w:tcPr>
          <w:p w:rsidR="007812A0" w:rsidRDefault="007812A0" w:rsidP="00F07887">
            <w:pPr>
              <w:autoSpaceDE w:val="0"/>
              <w:autoSpaceDN w:val="0"/>
              <w:adjustRightInd w:val="0"/>
              <w:jc w:val="both"/>
              <w:rPr>
                <w:rFonts w:eastAsiaTheme="minorHAnsi"/>
                <w:lang w:eastAsia="en-US"/>
              </w:rPr>
            </w:pPr>
          </w:p>
        </w:tc>
      </w:tr>
      <w:tr w:rsidR="007812A0" w:rsidTr="00F07887">
        <w:tc>
          <w:tcPr>
            <w:tcW w:w="624" w:type="dxa"/>
            <w:tcBorders>
              <w:top w:val="single" w:sz="4" w:space="0" w:color="auto"/>
              <w:left w:val="single" w:sz="4" w:space="0" w:color="auto"/>
              <w:bottom w:val="single" w:sz="4" w:space="0" w:color="auto"/>
              <w:right w:val="single" w:sz="4" w:space="0" w:color="auto"/>
            </w:tcBorders>
          </w:tcPr>
          <w:p w:rsidR="007812A0" w:rsidRDefault="007812A0" w:rsidP="00F07887">
            <w:pPr>
              <w:autoSpaceDE w:val="0"/>
              <w:autoSpaceDN w:val="0"/>
              <w:adjustRightInd w:val="0"/>
              <w:jc w:val="center"/>
              <w:rPr>
                <w:rFonts w:eastAsiaTheme="minorHAnsi"/>
                <w:lang w:eastAsia="en-US"/>
              </w:rPr>
            </w:pPr>
          </w:p>
        </w:tc>
        <w:tc>
          <w:tcPr>
            <w:tcW w:w="5443" w:type="dxa"/>
            <w:tcBorders>
              <w:top w:val="single" w:sz="4" w:space="0" w:color="auto"/>
              <w:left w:val="single" w:sz="4" w:space="0" w:color="auto"/>
              <w:bottom w:val="single" w:sz="4" w:space="0" w:color="auto"/>
              <w:right w:val="single" w:sz="4" w:space="0" w:color="auto"/>
            </w:tcBorders>
          </w:tcPr>
          <w:p w:rsidR="007812A0" w:rsidRDefault="007812A0" w:rsidP="00F07887">
            <w:pPr>
              <w:autoSpaceDE w:val="0"/>
              <w:autoSpaceDN w:val="0"/>
              <w:adjustRightInd w:val="0"/>
              <w:rPr>
                <w:rFonts w:eastAsiaTheme="minorHAnsi"/>
                <w:lang w:eastAsia="en-US"/>
              </w:rPr>
            </w:pPr>
            <w:r>
              <w:rPr>
                <w:rFonts w:eastAsiaTheme="minorHAnsi"/>
                <w:lang w:eastAsia="en-US"/>
              </w:rPr>
              <w:t>Итоговый балл</w:t>
            </w:r>
          </w:p>
        </w:tc>
        <w:tc>
          <w:tcPr>
            <w:tcW w:w="1361" w:type="dxa"/>
            <w:tcBorders>
              <w:top w:val="single" w:sz="4" w:space="0" w:color="auto"/>
              <w:left w:val="single" w:sz="4" w:space="0" w:color="auto"/>
              <w:bottom w:val="single" w:sz="4" w:space="0" w:color="auto"/>
              <w:right w:val="single" w:sz="4" w:space="0" w:color="auto"/>
            </w:tcBorders>
          </w:tcPr>
          <w:p w:rsidR="007812A0" w:rsidRDefault="007812A0" w:rsidP="00F07887">
            <w:pPr>
              <w:autoSpaceDE w:val="0"/>
              <w:autoSpaceDN w:val="0"/>
              <w:adjustRightInd w:val="0"/>
              <w:jc w:val="both"/>
              <w:rPr>
                <w:rFonts w:eastAsiaTheme="minorHAnsi"/>
                <w:lang w:eastAsia="en-US"/>
              </w:rPr>
            </w:pPr>
          </w:p>
        </w:tc>
        <w:tc>
          <w:tcPr>
            <w:tcW w:w="1644" w:type="dxa"/>
            <w:tcBorders>
              <w:top w:val="single" w:sz="4" w:space="0" w:color="auto"/>
              <w:left w:val="single" w:sz="4" w:space="0" w:color="auto"/>
              <w:bottom w:val="single" w:sz="4" w:space="0" w:color="auto"/>
              <w:right w:val="single" w:sz="4" w:space="0" w:color="auto"/>
            </w:tcBorders>
          </w:tcPr>
          <w:p w:rsidR="007812A0" w:rsidRDefault="007812A0" w:rsidP="00F07887">
            <w:pPr>
              <w:autoSpaceDE w:val="0"/>
              <w:autoSpaceDN w:val="0"/>
              <w:adjustRightInd w:val="0"/>
              <w:jc w:val="both"/>
              <w:rPr>
                <w:rFonts w:eastAsiaTheme="minorHAnsi"/>
                <w:lang w:eastAsia="en-US"/>
              </w:rPr>
            </w:pPr>
          </w:p>
        </w:tc>
      </w:tr>
      <w:tr w:rsidR="007812A0" w:rsidTr="00F07887">
        <w:tc>
          <w:tcPr>
            <w:tcW w:w="624" w:type="dxa"/>
            <w:tcBorders>
              <w:top w:val="single" w:sz="4" w:space="0" w:color="auto"/>
              <w:left w:val="single" w:sz="4" w:space="0" w:color="auto"/>
              <w:bottom w:val="single" w:sz="4" w:space="0" w:color="auto"/>
              <w:right w:val="single" w:sz="4" w:space="0" w:color="auto"/>
            </w:tcBorders>
          </w:tcPr>
          <w:p w:rsidR="007812A0" w:rsidRDefault="007812A0" w:rsidP="00F07887">
            <w:pPr>
              <w:autoSpaceDE w:val="0"/>
              <w:autoSpaceDN w:val="0"/>
              <w:adjustRightInd w:val="0"/>
              <w:jc w:val="center"/>
              <w:rPr>
                <w:rFonts w:eastAsiaTheme="minorHAnsi"/>
                <w:lang w:eastAsia="en-US"/>
              </w:rPr>
            </w:pPr>
          </w:p>
        </w:tc>
        <w:tc>
          <w:tcPr>
            <w:tcW w:w="5443" w:type="dxa"/>
            <w:tcBorders>
              <w:top w:val="single" w:sz="4" w:space="0" w:color="auto"/>
              <w:left w:val="single" w:sz="4" w:space="0" w:color="auto"/>
              <w:bottom w:val="single" w:sz="4" w:space="0" w:color="auto"/>
              <w:right w:val="single" w:sz="4" w:space="0" w:color="auto"/>
            </w:tcBorders>
          </w:tcPr>
          <w:p w:rsidR="007812A0" w:rsidRDefault="007812A0" w:rsidP="00F07887">
            <w:pPr>
              <w:autoSpaceDE w:val="0"/>
              <w:autoSpaceDN w:val="0"/>
              <w:adjustRightInd w:val="0"/>
              <w:jc w:val="both"/>
              <w:rPr>
                <w:rFonts w:eastAsiaTheme="minorHAnsi"/>
                <w:lang w:eastAsia="en-US"/>
              </w:rPr>
            </w:pPr>
            <w:r>
              <w:rPr>
                <w:rFonts w:eastAsiaTheme="minorHAnsi"/>
                <w:lang w:eastAsia="en-US"/>
              </w:rPr>
              <w:t>Фамилии, имена, отчества членов конкурсной комиссии:</w:t>
            </w:r>
          </w:p>
        </w:tc>
        <w:tc>
          <w:tcPr>
            <w:tcW w:w="1361" w:type="dxa"/>
            <w:tcBorders>
              <w:top w:val="single" w:sz="4" w:space="0" w:color="auto"/>
              <w:left w:val="single" w:sz="4" w:space="0" w:color="auto"/>
              <w:bottom w:val="single" w:sz="4" w:space="0" w:color="auto"/>
              <w:right w:val="single" w:sz="4" w:space="0" w:color="auto"/>
            </w:tcBorders>
          </w:tcPr>
          <w:p w:rsidR="007812A0" w:rsidRDefault="007812A0" w:rsidP="00F07887">
            <w:pPr>
              <w:autoSpaceDE w:val="0"/>
              <w:autoSpaceDN w:val="0"/>
              <w:adjustRightInd w:val="0"/>
              <w:jc w:val="both"/>
              <w:rPr>
                <w:rFonts w:eastAsiaTheme="minorHAnsi"/>
                <w:lang w:eastAsia="en-US"/>
              </w:rPr>
            </w:pPr>
          </w:p>
        </w:tc>
        <w:tc>
          <w:tcPr>
            <w:tcW w:w="1644" w:type="dxa"/>
            <w:tcBorders>
              <w:top w:val="single" w:sz="4" w:space="0" w:color="auto"/>
              <w:left w:val="single" w:sz="4" w:space="0" w:color="auto"/>
              <w:bottom w:val="single" w:sz="4" w:space="0" w:color="auto"/>
              <w:right w:val="single" w:sz="4" w:space="0" w:color="auto"/>
            </w:tcBorders>
          </w:tcPr>
          <w:p w:rsidR="007812A0" w:rsidRDefault="007812A0" w:rsidP="00F07887">
            <w:pPr>
              <w:autoSpaceDE w:val="0"/>
              <w:autoSpaceDN w:val="0"/>
              <w:adjustRightInd w:val="0"/>
              <w:jc w:val="both"/>
              <w:rPr>
                <w:rFonts w:eastAsiaTheme="minorHAnsi"/>
                <w:lang w:eastAsia="en-US"/>
              </w:rPr>
            </w:pPr>
          </w:p>
        </w:tc>
      </w:tr>
    </w:tbl>
    <w:p w:rsidR="007812A0" w:rsidRPr="00263356" w:rsidRDefault="007812A0" w:rsidP="007812A0">
      <w:pPr>
        <w:autoSpaceDE w:val="0"/>
        <w:autoSpaceDN w:val="0"/>
        <w:adjustRightInd w:val="0"/>
        <w:ind w:firstLine="540"/>
        <w:jc w:val="both"/>
        <w:rPr>
          <w:rFonts w:eastAsiaTheme="minorHAnsi"/>
          <w:lang w:eastAsia="en-US"/>
        </w:rPr>
      </w:pPr>
      <w:bookmarkStart w:id="4" w:name="Par43"/>
      <w:bookmarkEnd w:id="4"/>
      <w:r>
        <w:rPr>
          <w:rFonts w:eastAsiaTheme="minorHAnsi"/>
          <w:lang w:eastAsia="en-US"/>
        </w:rPr>
        <w:t>&lt;*&gt; Округление до десятых долей осуществляется по правилам математики.</w:t>
      </w:r>
    </w:p>
    <w:p w:rsidR="007812A0" w:rsidRPr="00F10F64" w:rsidRDefault="007812A0" w:rsidP="007812A0">
      <w:pPr>
        <w:autoSpaceDE w:val="0"/>
        <w:autoSpaceDN w:val="0"/>
        <w:adjustRightInd w:val="0"/>
        <w:ind w:firstLine="709"/>
        <w:jc w:val="both"/>
        <w:outlineLvl w:val="0"/>
      </w:pPr>
    </w:p>
    <w:p w:rsidR="007812A0" w:rsidRPr="00F10F64" w:rsidRDefault="007812A0" w:rsidP="007812A0">
      <w:pPr>
        <w:autoSpaceDE w:val="0"/>
        <w:autoSpaceDN w:val="0"/>
        <w:adjustRightInd w:val="0"/>
        <w:ind w:firstLine="709"/>
        <w:jc w:val="both"/>
        <w:outlineLvl w:val="0"/>
      </w:pPr>
    </w:p>
    <w:p w:rsidR="007812A0" w:rsidRDefault="007812A0" w:rsidP="007812A0">
      <w:pPr>
        <w:autoSpaceDE w:val="0"/>
        <w:autoSpaceDN w:val="0"/>
        <w:adjustRightInd w:val="0"/>
        <w:ind w:firstLine="709"/>
        <w:jc w:val="both"/>
        <w:rPr>
          <w:rFonts w:eastAsiaTheme="minorHAnsi"/>
          <w:lang w:eastAsia="en-US"/>
        </w:rPr>
      </w:pPr>
    </w:p>
    <w:p w:rsidR="007812A0" w:rsidRDefault="007812A0" w:rsidP="007812A0">
      <w:pPr>
        <w:autoSpaceDE w:val="0"/>
        <w:autoSpaceDN w:val="0"/>
        <w:adjustRightInd w:val="0"/>
        <w:ind w:firstLine="709"/>
        <w:jc w:val="both"/>
        <w:rPr>
          <w:rFonts w:eastAsiaTheme="minorHAnsi"/>
          <w:lang w:eastAsia="en-US"/>
        </w:rPr>
      </w:pPr>
    </w:p>
    <w:p w:rsidR="007812A0" w:rsidRPr="00516D9D" w:rsidRDefault="007812A0" w:rsidP="007812A0">
      <w:pPr>
        <w:autoSpaceDE w:val="0"/>
        <w:autoSpaceDN w:val="0"/>
        <w:adjustRightInd w:val="0"/>
        <w:ind w:firstLine="709"/>
        <w:jc w:val="both"/>
        <w:outlineLvl w:val="0"/>
      </w:pPr>
    </w:p>
    <w:p w:rsidR="007812A0" w:rsidRDefault="007812A0" w:rsidP="007812A0"/>
    <w:p w:rsidR="007812A0" w:rsidRDefault="007812A0" w:rsidP="007812A0">
      <w:pPr>
        <w:jc w:val="right"/>
      </w:pPr>
    </w:p>
    <w:p w:rsidR="007812A0" w:rsidRPr="004610C0" w:rsidRDefault="007812A0" w:rsidP="007812A0">
      <w:pPr>
        <w:jc w:val="center"/>
      </w:pPr>
    </w:p>
    <w:p w:rsidR="007812A0" w:rsidRDefault="007812A0"/>
    <w:sectPr w:rsidR="007812A0" w:rsidSect="004E108E">
      <w:headerReference w:type="default" r:id="rId28"/>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99C" w:rsidRDefault="00E3399C" w:rsidP="00935CC0">
      <w:r>
        <w:separator/>
      </w:r>
    </w:p>
  </w:endnote>
  <w:endnote w:type="continuationSeparator" w:id="0">
    <w:p w:rsidR="00E3399C" w:rsidRDefault="00E3399C" w:rsidP="00935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99C" w:rsidRDefault="00E3399C" w:rsidP="00935CC0">
      <w:r>
        <w:separator/>
      </w:r>
    </w:p>
  </w:footnote>
  <w:footnote w:type="continuationSeparator" w:id="0">
    <w:p w:rsidR="00E3399C" w:rsidRDefault="00E3399C" w:rsidP="00935C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1752060"/>
      <w:docPartObj>
        <w:docPartGallery w:val="Page Numbers (Top of Page)"/>
        <w:docPartUnique/>
      </w:docPartObj>
    </w:sdtPr>
    <w:sdtEndPr/>
    <w:sdtContent>
      <w:p w:rsidR="00935CC0" w:rsidRDefault="00935CC0">
        <w:pPr>
          <w:pStyle w:val="a5"/>
          <w:jc w:val="center"/>
        </w:pPr>
        <w:r>
          <w:fldChar w:fldCharType="begin"/>
        </w:r>
        <w:r>
          <w:instrText>PAGE   \* MERGEFORMAT</w:instrText>
        </w:r>
        <w:r>
          <w:fldChar w:fldCharType="separate"/>
        </w:r>
        <w:r w:rsidR="009B0DE9">
          <w:rPr>
            <w:noProof/>
          </w:rPr>
          <w:t>2</w:t>
        </w:r>
        <w:r>
          <w:fldChar w:fldCharType="end"/>
        </w:r>
      </w:p>
    </w:sdtContent>
  </w:sdt>
  <w:p w:rsidR="00935CC0" w:rsidRDefault="00935CC0">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24B62"/>
    <w:multiLevelType w:val="multilevel"/>
    <w:tmpl w:val="738C44B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upperLetter"/>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46F84D2C"/>
    <w:multiLevelType w:val="hybridMultilevel"/>
    <w:tmpl w:val="E8021AC0"/>
    <w:lvl w:ilvl="0" w:tplc="53CE94E6">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203"/>
    <w:rsid w:val="00020B4A"/>
    <w:rsid w:val="000217E5"/>
    <w:rsid w:val="00032412"/>
    <w:rsid w:val="00036A80"/>
    <w:rsid w:val="00042D89"/>
    <w:rsid w:val="00064372"/>
    <w:rsid w:val="000667CB"/>
    <w:rsid w:val="000931D5"/>
    <w:rsid w:val="000C022A"/>
    <w:rsid w:val="000C4633"/>
    <w:rsid w:val="000C51E9"/>
    <w:rsid w:val="0010450D"/>
    <w:rsid w:val="0011517B"/>
    <w:rsid w:val="00115F1C"/>
    <w:rsid w:val="00125267"/>
    <w:rsid w:val="001559EE"/>
    <w:rsid w:val="00156030"/>
    <w:rsid w:val="00162F80"/>
    <w:rsid w:val="00177073"/>
    <w:rsid w:val="00181119"/>
    <w:rsid w:val="001812D0"/>
    <w:rsid w:val="00187441"/>
    <w:rsid w:val="001A0F3A"/>
    <w:rsid w:val="001A3165"/>
    <w:rsid w:val="001A5E16"/>
    <w:rsid w:val="001B2E5A"/>
    <w:rsid w:val="001D261E"/>
    <w:rsid w:val="001D4A63"/>
    <w:rsid w:val="00207ED9"/>
    <w:rsid w:val="00217D83"/>
    <w:rsid w:val="00242171"/>
    <w:rsid w:val="00242CFA"/>
    <w:rsid w:val="00243898"/>
    <w:rsid w:val="00254561"/>
    <w:rsid w:val="00263356"/>
    <w:rsid w:val="0026425F"/>
    <w:rsid w:val="00282399"/>
    <w:rsid w:val="002A6BE7"/>
    <w:rsid w:val="002B54A5"/>
    <w:rsid w:val="002C4938"/>
    <w:rsid w:val="00300588"/>
    <w:rsid w:val="00310A4C"/>
    <w:rsid w:val="00315BA9"/>
    <w:rsid w:val="00316DFD"/>
    <w:rsid w:val="003562C5"/>
    <w:rsid w:val="003622FF"/>
    <w:rsid w:val="003808A3"/>
    <w:rsid w:val="00381968"/>
    <w:rsid w:val="0039526E"/>
    <w:rsid w:val="003B69D8"/>
    <w:rsid w:val="003C1711"/>
    <w:rsid w:val="003E1216"/>
    <w:rsid w:val="003F3334"/>
    <w:rsid w:val="003F3919"/>
    <w:rsid w:val="003F55D7"/>
    <w:rsid w:val="003F781C"/>
    <w:rsid w:val="00401FFD"/>
    <w:rsid w:val="00415A5D"/>
    <w:rsid w:val="004610C0"/>
    <w:rsid w:val="004654C5"/>
    <w:rsid w:val="00465D9E"/>
    <w:rsid w:val="0048560C"/>
    <w:rsid w:val="0049284A"/>
    <w:rsid w:val="00494639"/>
    <w:rsid w:val="004A2E4F"/>
    <w:rsid w:val="004D3625"/>
    <w:rsid w:val="004D48B7"/>
    <w:rsid w:val="004D5F78"/>
    <w:rsid w:val="004E108E"/>
    <w:rsid w:val="004E1A6D"/>
    <w:rsid w:val="004E5995"/>
    <w:rsid w:val="00502FBD"/>
    <w:rsid w:val="00516D9D"/>
    <w:rsid w:val="00541F7C"/>
    <w:rsid w:val="00547E55"/>
    <w:rsid w:val="00553079"/>
    <w:rsid w:val="00553158"/>
    <w:rsid w:val="005656E2"/>
    <w:rsid w:val="00565DED"/>
    <w:rsid w:val="005839CB"/>
    <w:rsid w:val="005B1706"/>
    <w:rsid w:val="005E3506"/>
    <w:rsid w:val="00650590"/>
    <w:rsid w:val="00664561"/>
    <w:rsid w:val="006B762F"/>
    <w:rsid w:val="006C1838"/>
    <w:rsid w:val="006C5114"/>
    <w:rsid w:val="00720DCF"/>
    <w:rsid w:val="00725FC0"/>
    <w:rsid w:val="007812A0"/>
    <w:rsid w:val="007C02C8"/>
    <w:rsid w:val="007C1437"/>
    <w:rsid w:val="007C457A"/>
    <w:rsid w:val="007C71AA"/>
    <w:rsid w:val="007D57D2"/>
    <w:rsid w:val="007E2F73"/>
    <w:rsid w:val="007F1BE3"/>
    <w:rsid w:val="008122D6"/>
    <w:rsid w:val="008212C0"/>
    <w:rsid w:val="00823926"/>
    <w:rsid w:val="00832508"/>
    <w:rsid w:val="00864039"/>
    <w:rsid w:val="00865960"/>
    <w:rsid w:val="00877B81"/>
    <w:rsid w:val="00886AC8"/>
    <w:rsid w:val="0089031C"/>
    <w:rsid w:val="008A1676"/>
    <w:rsid w:val="008A7D28"/>
    <w:rsid w:val="008C6D46"/>
    <w:rsid w:val="008E6D67"/>
    <w:rsid w:val="008F2142"/>
    <w:rsid w:val="008F7200"/>
    <w:rsid w:val="00900B05"/>
    <w:rsid w:val="00911BC8"/>
    <w:rsid w:val="0091402C"/>
    <w:rsid w:val="0091756F"/>
    <w:rsid w:val="00931C77"/>
    <w:rsid w:val="00933845"/>
    <w:rsid w:val="00935CC0"/>
    <w:rsid w:val="00942E45"/>
    <w:rsid w:val="00987363"/>
    <w:rsid w:val="009B0DE9"/>
    <w:rsid w:val="009B33ED"/>
    <w:rsid w:val="009D6ED0"/>
    <w:rsid w:val="009E6F39"/>
    <w:rsid w:val="00A06D3B"/>
    <w:rsid w:val="00A228B1"/>
    <w:rsid w:val="00A23286"/>
    <w:rsid w:val="00A33C4D"/>
    <w:rsid w:val="00A3684A"/>
    <w:rsid w:val="00A563E2"/>
    <w:rsid w:val="00A620B6"/>
    <w:rsid w:val="00A6334F"/>
    <w:rsid w:val="00A82BB7"/>
    <w:rsid w:val="00AA168E"/>
    <w:rsid w:val="00AA314A"/>
    <w:rsid w:val="00AC01E9"/>
    <w:rsid w:val="00AC42E2"/>
    <w:rsid w:val="00AD4D39"/>
    <w:rsid w:val="00AF70EC"/>
    <w:rsid w:val="00B21A72"/>
    <w:rsid w:val="00B72C29"/>
    <w:rsid w:val="00B83239"/>
    <w:rsid w:val="00B83C0B"/>
    <w:rsid w:val="00B93792"/>
    <w:rsid w:val="00BA46E3"/>
    <w:rsid w:val="00BC7794"/>
    <w:rsid w:val="00C147F0"/>
    <w:rsid w:val="00C34994"/>
    <w:rsid w:val="00C55BD5"/>
    <w:rsid w:val="00C94CA8"/>
    <w:rsid w:val="00CA4C3B"/>
    <w:rsid w:val="00CB58FD"/>
    <w:rsid w:val="00CC1058"/>
    <w:rsid w:val="00CD2F12"/>
    <w:rsid w:val="00D47E4A"/>
    <w:rsid w:val="00D53C4F"/>
    <w:rsid w:val="00D6327D"/>
    <w:rsid w:val="00D75CB2"/>
    <w:rsid w:val="00D87941"/>
    <w:rsid w:val="00D91691"/>
    <w:rsid w:val="00DB3E73"/>
    <w:rsid w:val="00DC13D1"/>
    <w:rsid w:val="00DD4203"/>
    <w:rsid w:val="00DD528D"/>
    <w:rsid w:val="00E01615"/>
    <w:rsid w:val="00E03271"/>
    <w:rsid w:val="00E308EB"/>
    <w:rsid w:val="00E3399C"/>
    <w:rsid w:val="00E73BDF"/>
    <w:rsid w:val="00E7471F"/>
    <w:rsid w:val="00E960D3"/>
    <w:rsid w:val="00EC2670"/>
    <w:rsid w:val="00F10F64"/>
    <w:rsid w:val="00F25610"/>
    <w:rsid w:val="00F42DA9"/>
    <w:rsid w:val="00F433FA"/>
    <w:rsid w:val="00F727EF"/>
    <w:rsid w:val="00F73C88"/>
    <w:rsid w:val="00F9496A"/>
    <w:rsid w:val="00FA528F"/>
    <w:rsid w:val="00FB2044"/>
    <w:rsid w:val="00FB7822"/>
    <w:rsid w:val="00FC14AA"/>
    <w:rsid w:val="00FE2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90B355-EFCD-45E0-90E5-383374F77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403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C2670"/>
    <w:pPr>
      <w:autoSpaceDE w:val="0"/>
      <w:autoSpaceDN w:val="0"/>
      <w:adjustRightInd w:val="0"/>
      <w:spacing w:before="108" w:after="108"/>
      <w:jc w:val="center"/>
      <w:outlineLvl w:val="0"/>
    </w:pPr>
    <w:rPr>
      <w:rFonts w:ascii="Arial" w:eastAsiaTheme="minorHAnsi" w:hAnsi="Arial" w:cs="Arial"/>
      <w:b/>
      <w:bCs/>
      <w:color w:val="26282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28B1"/>
    <w:rPr>
      <w:rFonts w:ascii="Segoe UI" w:hAnsi="Segoe UI" w:cs="Segoe UI"/>
      <w:sz w:val="18"/>
      <w:szCs w:val="18"/>
    </w:rPr>
  </w:style>
  <w:style w:type="character" w:customStyle="1" w:styleId="a4">
    <w:name w:val="Текст выноски Знак"/>
    <w:basedOn w:val="a0"/>
    <w:link w:val="a3"/>
    <w:uiPriority w:val="99"/>
    <w:semiHidden/>
    <w:rsid w:val="00A228B1"/>
    <w:rPr>
      <w:rFonts w:ascii="Segoe UI" w:eastAsia="Times New Roman" w:hAnsi="Segoe UI" w:cs="Segoe UI"/>
      <w:sz w:val="18"/>
      <w:szCs w:val="18"/>
      <w:lang w:eastAsia="ru-RU"/>
    </w:rPr>
  </w:style>
  <w:style w:type="paragraph" w:styleId="a5">
    <w:name w:val="header"/>
    <w:basedOn w:val="a"/>
    <w:link w:val="a6"/>
    <w:uiPriority w:val="99"/>
    <w:unhideWhenUsed/>
    <w:rsid w:val="00935CC0"/>
    <w:pPr>
      <w:tabs>
        <w:tab w:val="center" w:pos="4677"/>
        <w:tab w:val="right" w:pos="9355"/>
      </w:tabs>
    </w:pPr>
  </w:style>
  <w:style w:type="character" w:customStyle="1" w:styleId="a6">
    <w:name w:val="Верхний колонтитул Знак"/>
    <w:basedOn w:val="a0"/>
    <w:link w:val="a5"/>
    <w:uiPriority w:val="99"/>
    <w:rsid w:val="00935CC0"/>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935CC0"/>
    <w:pPr>
      <w:tabs>
        <w:tab w:val="center" w:pos="4677"/>
        <w:tab w:val="right" w:pos="9355"/>
      </w:tabs>
    </w:pPr>
  </w:style>
  <w:style w:type="character" w:customStyle="1" w:styleId="a8">
    <w:name w:val="Нижний колонтитул Знак"/>
    <w:basedOn w:val="a0"/>
    <w:link w:val="a7"/>
    <w:uiPriority w:val="99"/>
    <w:rsid w:val="00935CC0"/>
    <w:rPr>
      <w:rFonts w:ascii="Times New Roman" w:eastAsia="Times New Roman" w:hAnsi="Times New Roman" w:cs="Times New Roman"/>
      <w:sz w:val="24"/>
      <w:szCs w:val="24"/>
      <w:lang w:eastAsia="ru-RU"/>
    </w:rPr>
  </w:style>
  <w:style w:type="paragraph" w:styleId="a9">
    <w:name w:val="List Paragraph"/>
    <w:basedOn w:val="a"/>
    <w:uiPriority w:val="34"/>
    <w:qFormat/>
    <w:rsid w:val="00516D9D"/>
    <w:pPr>
      <w:ind w:left="720"/>
      <w:contextualSpacing/>
    </w:pPr>
  </w:style>
  <w:style w:type="character" w:styleId="aa">
    <w:name w:val="Hyperlink"/>
    <w:basedOn w:val="a0"/>
    <w:uiPriority w:val="99"/>
    <w:unhideWhenUsed/>
    <w:rsid w:val="001559EE"/>
    <w:rPr>
      <w:color w:val="0563C1" w:themeColor="hyperlink"/>
      <w:u w:val="single"/>
    </w:rPr>
  </w:style>
  <w:style w:type="paragraph" w:styleId="ab">
    <w:name w:val="Normal (Web)"/>
    <w:basedOn w:val="a"/>
    <w:uiPriority w:val="99"/>
    <w:unhideWhenUsed/>
    <w:rsid w:val="00987363"/>
    <w:pPr>
      <w:spacing w:before="100" w:beforeAutospacing="1" w:after="100" w:afterAutospacing="1"/>
    </w:pPr>
  </w:style>
  <w:style w:type="character" w:customStyle="1" w:styleId="10">
    <w:name w:val="Заголовок 1 Знак"/>
    <w:basedOn w:val="a0"/>
    <w:link w:val="1"/>
    <w:uiPriority w:val="99"/>
    <w:rsid w:val="00EC2670"/>
    <w:rPr>
      <w:rFonts w:ascii="Arial" w:hAnsi="Arial" w:cs="Arial"/>
      <w:b/>
      <w:bCs/>
      <w:color w:val="26282F"/>
      <w:sz w:val="24"/>
      <w:szCs w:val="24"/>
    </w:rPr>
  </w:style>
  <w:style w:type="paragraph" w:customStyle="1" w:styleId="ConsPlusNormal">
    <w:name w:val="ConsPlusNormal"/>
    <w:rsid w:val="00BC779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25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43A861FF2B72E05CABA4726878ACC9E37AEA8E9CFF96DD90B25471A7D908270182AA2B6A7C12C968555B314A601D543B9E504280274E814A76D5413Et2K" TargetMode="External"/><Relationship Id="rId13" Type="http://schemas.openxmlformats.org/officeDocument/2006/relationships/hyperlink" Target="consultantplus://offline/ref=8A43A861FF2B72E05CABA4726878ACC9E37AEA8E9CFF96DD90B25471A7D908270182AA2B6A7C12C968555B314A601D543B9E504280274E814A76D5413Et2K" TargetMode="External"/><Relationship Id="rId18" Type="http://schemas.openxmlformats.org/officeDocument/2006/relationships/hyperlink" Target="consultantplus://offline/ref=08CB1B118EF8C96C87474F72524F64BA503E3B4783FCFDC1C3FCBA5315055E45746175E15A1C51509042EAA3B24392857E57093B90ADED59C4BE8B5AP8r1F" TargetMode="External"/><Relationship Id="rId26" Type="http://schemas.openxmlformats.org/officeDocument/2006/relationships/hyperlink" Target="consultantplus://offline/ref=702B8B3A3EAE4F72C783BB320BCD7CEBC4FCA74E061F1CC6CFB5B776BBF77B10C062D73AC03044464C4FE76A7E2D863CD9099FF22BBF15ED47E36B51T45FF" TargetMode="External"/><Relationship Id="rId3" Type="http://schemas.openxmlformats.org/officeDocument/2006/relationships/styles" Target="styles.xml"/><Relationship Id="rId21" Type="http://schemas.openxmlformats.org/officeDocument/2006/relationships/hyperlink" Target="consultantplus://offline/ref=3572075DCCBB28B0EF1AB821A46D1218F14F3465EFB6FA638D9CBABDE4380B7DC5129B9C136791B13CC800F90986B620FB16CBF61FFB5DC845FDFAD8f0wCF" TargetMode="External"/><Relationship Id="rId7" Type="http://schemas.openxmlformats.org/officeDocument/2006/relationships/endnotes" Target="endnotes.xml"/><Relationship Id="rId12" Type="http://schemas.openxmlformats.org/officeDocument/2006/relationships/hyperlink" Target="http://www.admmegion.ru" TargetMode="External"/><Relationship Id="rId17" Type="http://schemas.openxmlformats.org/officeDocument/2006/relationships/hyperlink" Target="consultantplus://offline/ref=1C976A0DDBF6BFB812178BA07831AA1CBD3AD5A09E7DC92C38B95AFFB8679FA913243194D51F80909945FD9CC4591F048AE9824031B5A0294BFC8E7DJ5b6F" TargetMode="External"/><Relationship Id="rId25" Type="http://schemas.openxmlformats.org/officeDocument/2006/relationships/hyperlink" Target="http://www.admmegion.ru" TargetMode="External"/><Relationship Id="rId2" Type="http://schemas.openxmlformats.org/officeDocument/2006/relationships/numbering" Target="numbering.xml"/><Relationship Id="rId16" Type="http://schemas.openxmlformats.org/officeDocument/2006/relationships/hyperlink" Target="consultantplus://offline/ref=1C976A0DDBF6BFB812178BA07831AA1CBD3AD5A09E7DC92C38B95AFFB8679FA913243194D51F80909945FD9BCE591F048AE9824031B5A0294BFC8E7DJ5b6F" TargetMode="External"/><Relationship Id="rId20" Type="http://schemas.openxmlformats.org/officeDocument/2006/relationships/hyperlink" Target="consultantplus://offline/ref=3572075DCCBB28B0EF1AB821A46D1218F14F3465EFB6FA638D9CBABDE4380B7DC5129B9C136791B13CC803FC0A86B620FB16CBF61FFB5DC845FDFAD8f0wC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megion.ru" TargetMode="External"/><Relationship Id="rId24" Type="http://schemas.openxmlformats.org/officeDocument/2006/relationships/hyperlink" Target="consultantplus://offline/ref=DD9E75741667A27F90A3E51FED9F475E7E7986A29091A74C940F5C4E4605CB27F8AC767511570B842D2BD8E2B5C1D2989429C1438653ADAD42EE86A1K5j7G" TargetMode="External"/><Relationship Id="rId5" Type="http://schemas.openxmlformats.org/officeDocument/2006/relationships/webSettings" Target="webSettings.xml"/><Relationship Id="rId15" Type="http://schemas.openxmlformats.org/officeDocument/2006/relationships/hyperlink" Target="consultantplus://offline/ref=3E4184102056FF14566E5B0D819637380403928D17EDED9D08C98286AC05D30DD1AA98E2BDC47EE03004BB17DCC4426033FDC1F8BE26C60C93A9613BL9T2L" TargetMode="External"/><Relationship Id="rId23" Type="http://schemas.openxmlformats.org/officeDocument/2006/relationships/hyperlink" Target="consultantplus://offline/ref=589E91ED173E80E5B4B52D8D12EB3BC88926C1AAA6E906EDD536048549FB58E8394C1B718A0EA9525F74B0D73CA0CC5C4E83B7588E0487EDEA125330gE3BJ" TargetMode="External"/><Relationship Id="rId28" Type="http://schemas.openxmlformats.org/officeDocument/2006/relationships/header" Target="header1.xml"/><Relationship Id="rId10" Type="http://schemas.openxmlformats.org/officeDocument/2006/relationships/hyperlink" Target="consultantplus://offline/ref=B66827187580A01226EE1368F24B5A58EDC410A8D539AF5E6592EFB2A4C9C872E3DEC15AD8A12BC051CEE73D80A8BE5D67609116146BB54B751DE795hE05K" TargetMode="External"/><Relationship Id="rId19" Type="http://schemas.openxmlformats.org/officeDocument/2006/relationships/hyperlink" Target="consultantplus://offline/ref=AF2F5BEC2A6F1843E38D5AD702E4BC96869023CE9CFBE6157D8A2E38FDC2F5B590BD945C9F958B11622BA18C888AC3FA22788BB5E2EC9B1F14A14791W9v7F" TargetMode="External"/><Relationship Id="rId4" Type="http://schemas.openxmlformats.org/officeDocument/2006/relationships/settings" Target="settings.xml"/><Relationship Id="rId9" Type="http://schemas.openxmlformats.org/officeDocument/2006/relationships/hyperlink" Target="consultantplus://offline/ref=B66827187580A01226EE1368F24B5A58EDC410A8D539AF5E6592EFB2A4C9C872E3DEC15AD8A12BC051CEE73C80A8BE5D67609116146BB54B751DE795hE05K" TargetMode="External"/><Relationship Id="rId14" Type="http://schemas.openxmlformats.org/officeDocument/2006/relationships/hyperlink" Target="consultantplus://offline/ref=3E4184102056FF14566E5B0D819637380403928D17EDED9D08C98286AC05D30DD1AA98E2BDC47EE03004BB16DCC4426033FDC1F8BE26C60C93A9613BL9T2L" TargetMode="External"/><Relationship Id="rId22" Type="http://schemas.openxmlformats.org/officeDocument/2006/relationships/hyperlink" Target="consultantplus://offline/ref=26A8F3CA4D8B36038E85425A3852B20AEB771AE34DF08C5219B4622DF99D43C95E8E1C295A050C7EE611E775D4E04A66D0F5BFF3EDDA91B793C4B0ACVBT6K" TargetMode="External"/><Relationship Id="rId27" Type="http://schemas.openxmlformats.org/officeDocument/2006/relationships/hyperlink" Target="consultantplus://offline/ref=9999E0610943575F9BC9BC9392F7E58AB8158A39E2EFA3FFC887E2CBC794DF1410F5E4262B885C630F15263D54l131K"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38C69-4039-43B4-854E-398BD71CE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1809</TotalTime>
  <Pages>15</Pages>
  <Words>6158</Words>
  <Characters>35101</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Шарипова Гузель Фаргатовна</dc:creator>
  <cp:keywords/>
  <dc:description/>
  <cp:lastModifiedBy>Шарипова Гузель Фаргатовна</cp:lastModifiedBy>
  <cp:revision>67</cp:revision>
  <cp:lastPrinted>2021-09-14T12:09:00Z</cp:lastPrinted>
  <dcterms:created xsi:type="dcterms:W3CDTF">2020-08-12T09:45:00Z</dcterms:created>
  <dcterms:modified xsi:type="dcterms:W3CDTF">2022-02-14T07:03:00Z</dcterms:modified>
</cp:coreProperties>
</file>