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C4660A">
        <w:rPr>
          <w:rFonts w:ascii="Times New Roman" w:hAnsi="Times New Roman" w:cs="Times New Roman"/>
          <w:sz w:val="24"/>
          <w:szCs w:val="24"/>
        </w:rPr>
        <w:t>июл</w:t>
      </w:r>
      <w:r w:rsidR="00B46F01">
        <w:rPr>
          <w:rFonts w:ascii="Times New Roman" w:hAnsi="Times New Roman" w:cs="Times New Roman"/>
          <w:sz w:val="24"/>
          <w:szCs w:val="24"/>
        </w:rPr>
        <w:t>ь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68684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6868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B46F01" w:rsidP="006868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4F5274" w:rsidRPr="00F726AB" w:rsidRDefault="00B46F01" w:rsidP="00F726A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 </w:t>
      </w:r>
      <w:r w:rsidR="003121A7"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9D6558">
        <w:rPr>
          <w:rFonts w:ascii="Times New Roman" w:hAnsi="Times New Roman" w:cs="Times New Roman"/>
          <w:sz w:val="24"/>
          <w:szCs w:val="24"/>
        </w:rPr>
        <w:t>июл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9D6558">
        <w:rPr>
          <w:rFonts w:ascii="Times New Roman" w:hAnsi="Times New Roman" w:cs="Times New Roman"/>
          <w:sz w:val="24"/>
          <w:szCs w:val="24"/>
        </w:rPr>
        <w:t>65 825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за </w:t>
      </w:r>
      <w:r w:rsidR="009D6558">
        <w:rPr>
          <w:rFonts w:ascii="Times New Roman" w:hAnsi="Times New Roman" w:cs="Times New Roman"/>
          <w:sz w:val="24"/>
          <w:szCs w:val="24"/>
        </w:rPr>
        <w:t>июл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5217A0">
        <w:rPr>
          <w:rFonts w:ascii="Times New Roman" w:hAnsi="Times New Roman" w:cs="Times New Roman"/>
          <w:sz w:val="24"/>
          <w:szCs w:val="24"/>
        </w:rPr>
        <w:t xml:space="preserve"> </w:t>
      </w:r>
      <w:r w:rsidR="000F2551">
        <w:rPr>
          <w:rFonts w:ascii="Times New Roman" w:hAnsi="Times New Roman" w:cs="Times New Roman"/>
          <w:sz w:val="24"/>
          <w:szCs w:val="24"/>
        </w:rPr>
        <w:t>2021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F726AB">
        <w:rPr>
          <w:rFonts w:ascii="Times New Roman" w:hAnsi="Times New Roman" w:cs="Times New Roman"/>
          <w:sz w:val="24"/>
          <w:szCs w:val="24"/>
        </w:rPr>
        <w:t xml:space="preserve"> рублей, в том числе:</w:t>
      </w:r>
    </w:p>
    <w:p w:rsidR="00F43900" w:rsidRDefault="00F726AB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F2551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</w:t>
      </w:r>
      <w:r w:rsidRPr="00AC4D0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1B0337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775D9">
        <w:rPr>
          <w:rFonts w:ascii="Times New Roman" w:hAnsi="Times New Roman" w:cs="Times New Roman"/>
          <w:sz w:val="24"/>
          <w:szCs w:val="24"/>
        </w:rPr>
        <w:t>: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B0337">
        <w:rPr>
          <w:rFonts w:ascii="Times New Roman" w:hAnsi="Times New Roman" w:cs="Times New Roman"/>
          <w:sz w:val="24"/>
          <w:szCs w:val="24"/>
        </w:rPr>
        <w:t xml:space="preserve">заключен контракт №109-УС от 28.12.2020 с ИП Матвеев А.Н. на сумму - 507,6 т.р. на оказание услуг по проведению мероприятий при осуществлении деятельности по обращению с животными без владельцев. Срок исполнения по контракту - 31.12.2021. </w:t>
      </w:r>
      <w:r>
        <w:rPr>
          <w:rFonts w:ascii="Times New Roman" w:hAnsi="Times New Roman" w:cs="Times New Roman"/>
          <w:sz w:val="24"/>
          <w:szCs w:val="24"/>
        </w:rPr>
        <w:t xml:space="preserve">       -</w:t>
      </w:r>
      <w:r w:rsidRPr="001B0337">
        <w:rPr>
          <w:rFonts w:ascii="Times New Roman" w:hAnsi="Times New Roman" w:cs="Times New Roman"/>
          <w:sz w:val="24"/>
          <w:szCs w:val="24"/>
        </w:rPr>
        <w:t xml:space="preserve"> заключен контракт №0187300004521000026 от 22.03.2021 с ИП Матвеев А.Н. на сумму - 1 535 т.р. на оказание услуг по проведению мероприятий при осуществлении деятельности по обращению с животными без владельцев. Срок исполнения по контракту - 31.12.2021.</w:t>
      </w: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0337" w:rsidRDefault="001B0337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0F2551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Pr="00AC4D0C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AC4D0C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4D74">
        <w:rPr>
          <w:rFonts w:ascii="Times New Roman" w:hAnsi="Times New Roman" w:cs="Times New Roman"/>
          <w:sz w:val="24"/>
          <w:szCs w:val="24"/>
        </w:rPr>
        <w:t>заключен контракт №01873000045200005320001 от 22.12.2020 с ИП Днистрян В.М. на сумму 6 520 т.р. на выполнение работ по тех-му обслуживанию и текущему ремонту сетей уличного освещения; с</w:t>
      </w:r>
      <w:r>
        <w:rPr>
          <w:rFonts w:ascii="Times New Roman" w:hAnsi="Times New Roman" w:cs="Times New Roman"/>
          <w:sz w:val="24"/>
          <w:szCs w:val="24"/>
        </w:rPr>
        <w:t>рок исполнения - декабрь 2021 г;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084D74">
        <w:rPr>
          <w:rFonts w:ascii="Times New Roman" w:hAnsi="Times New Roman" w:cs="Times New Roman"/>
          <w:sz w:val="24"/>
          <w:szCs w:val="24"/>
        </w:rPr>
        <w:t>аключен контракт №ЭС-09/510-М от 08.12.2020 с АО "Газпром энергосбыт Тюмень" на сумму 12 500 т.р. на оказание услуг по передаче электрической энергии на уличное освещение. С</w:t>
      </w:r>
      <w:r>
        <w:rPr>
          <w:rFonts w:ascii="Times New Roman" w:hAnsi="Times New Roman" w:cs="Times New Roman"/>
          <w:sz w:val="24"/>
          <w:szCs w:val="24"/>
        </w:rPr>
        <w:t>рок исполнения - декабрь 2021 г;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084D74">
        <w:rPr>
          <w:rFonts w:ascii="Times New Roman" w:hAnsi="Times New Roman" w:cs="Times New Roman"/>
          <w:sz w:val="24"/>
          <w:szCs w:val="24"/>
        </w:rPr>
        <w:t>аключен контракт №15-УС от 20.04.2021 с ИП Днистрян В.М. на сумму 400 т.р. на оказание услуг по выполнению противопаводковых мероприятий. Срок исполнения - октябрь 2021 г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4D74">
        <w:rPr>
          <w:rFonts w:ascii="Times New Roman" w:hAnsi="Times New Roman" w:cs="Times New Roman"/>
          <w:sz w:val="24"/>
          <w:szCs w:val="24"/>
        </w:rPr>
        <w:t>заключен контракт №0187300004521000122 от 14.05.2021 с ООО "Геокар" на сумму 939,1 т.р. на оказание услуг по содержанию городских кладбищ; с</w:t>
      </w:r>
      <w:r>
        <w:rPr>
          <w:rFonts w:ascii="Times New Roman" w:hAnsi="Times New Roman" w:cs="Times New Roman"/>
          <w:sz w:val="24"/>
          <w:szCs w:val="24"/>
        </w:rPr>
        <w:t>рок исполнения - декабрь 2021 г;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4D74">
        <w:rPr>
          <w:rFonts w:ascii="Times New Roman" w:hAnsi="Times New Roman" w:cs="Times New Roman"/>
          <w:sz w:val="24"/>
          <w:szCs w:val="24"/>
        </w:rPr>
        <w:t xml:space="preserve"> заключен контракт №45-УС от 01.07.2021 с ООО "Электрон" на сумму 499,7 т.р. на оказание услуг по уходу за газонами. Срок исполнения - </w:t>
      </w:r>
      <w:r>
        <w:rPr>
          <w:rFonts w:ascii="Times New Roman" w:hAnsi="Times New Roman" w:cs="Times New Roman"/>
          <w:sz w:val="24"/>
          <w:szCs w:val="24"/>
        </w:rPr>
        <w:t>сентябрь 2021 г;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84D74">
        <w:rPr>
          <w:rFonts w:ascii="Times New Roman" w:hAnsi="Times New Roman" w:cs="Times New Roman"/>
          <w:sz w:val="24"/>
          <w:szCs w:val="24"/>
        </w:rPr>
        <w:t xml:space="preserve"> заключен контракт №46-УС от 07.07.2021 с ООО "Электрон" на сумму 499,9 т.р. на оказание услуг по уходу за цветниками и живой изгородью. Ср</w:t>
      </w:r>
      <w:r>
        <w:rPr>
          <w:rFonts w:ascii="Times New Roman" w:hAnsi="Times New Roman" w:cs="Times New Roman"/>
          <w:sz w:val="24"/>
          <w:szCs w:val="24"/>
        </w:rPr>
        <w:t>ок исполнения - сентябрь 2021 г;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4D74">
        <w:rPr>
          <w:rFonts w:ascii="Times New Roman" w:hAnsi="Times New Roman" w:cs="Times New Roman"/>
          <w:sz w:val="24"/>
          <w:szCs w:val="24"/>
        </w:rPr>
        <w:t>заключен контракт №16-УС от 23.04.2021 с ООО "Геокар" на сумму 526,9 т.р. на оказание услуг по содержанию детских площадок. С</w:t>
      </w:r>
      <w:r>
        <w:rPr>
          <w:rFonts w:ascii="Times New Roman" w:hAnsi="Times New Roman" w:cs="Times New Roman"/>
          <w:sz w:val="24"/>
          <w:szCs w:val="24"/>
        </w:rPr>
        <w:t>рок исполнения - октябрь 2021 г;</w:t>
      </w:r>
      <w:r w:rsidRPr="00084D7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4D74">
        <w:rPr>
          <w:rFonts w:ascii="Times New Roman" w:hAnsi="Times New Roman" w:cs="Times New Roman"/>
          <w:sz w:val="24"/>
          <w:szCs w:val="24"/>
        </w:rPr>
        <w:t>в стадии заключения контракт №54-Р на сумму 173,1 т.р. на выполнение работ по ремонту оборудования на детских игровых площадках; заключение контракта - август 2021</w:t>
      </w:r>
      <w:r>
        <w:rPr>
          <w:rFonts w:ascii="Times New Roman" w:hAnsi="Times New Roman" w:cs="Times New Roman"/>
          <w:sz w:val="24"/>
          <w:szCs w:val="24"/>
        </w:rPr>
        <w:t xml:space="preserve"> г.; исполнение - август 2021 г;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4D74">
        <w:rPr>
          <w:rFonts w:ascii="Times New Roman" w:hAnsi="Times New Roman" w:cs="Times New Roman"/>
          <w:sz w:val="24"/>
          <w:szCs w:val="24"/>
        </w:rPr>
        <w:t xml:space="preserve">заключено 3-и контракта на общую сумму 1 100,5 т.р. на выполнение работ по сносу гаражей, сараев, балков, жилых домов в г.Мегион; </w:t>
      </w:r>
      <w:r>
        <w:rPr>
          <w:rFonts w:ascii="Times New Roman" w:hAnsi="Times New Roman" w:cs="Times New Roman"/>
          <w:sz w:val="24"/>
          <w:szCs w:val="24"/>
        </w:rPr>
        <w:t xml:space="preserve">срок исполнения - август 2021 г;             - </w:t>
      </w:r>
      <w:r w:rsidRPr="00084D74">
        <w:rPr>
          <w:rFonts w:ascii="Times New Roman" w:hAnsi="Times New Roman" w:cs="Times New Roman"/>
          <w:sz w:val="24"/>
          <w:szCs w:val="24"/>
        </w:rPr>
        <w:t>размещено 2-а аукциона на общую сумму 252,7 т.р. на оказание услуг по выполнению ПСД на снос (демонтаж) нежилого здания РММ (1 корпус) и административного здания; заключение контракта - сентябрь 2021</w:t>
      </w:r>
      <w:r>
        <w:rPr>
          <w:rFonts w:ascii="Times New Roman" w:hAnsi="Times New Roman" w:cs="Times New Roman"/>
          <w:sz w:val="24"/>
          <w:szCs w:val="24"/>
        </w:rPr>
        <w:t xml:space="preserve"> г.; исполнение - ноябрь 2021 г;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4D74">
        <w:rPr>
          <w:rFonts w:ascii="Times New Roman" w:hAnsi="Times New Roman" w:cs="Times New Roman"/>
          <w:sz w:val="24"/>
          <w:szCs w:val="24"/>
        </w:rPr>
        <w:t xml:space="preserve">заключен контракт №38-Р от 24.06.2021 с ИП Татанашвили П.Г. на сумму 600 т.р. на выполнение работ по объекту "Отсыпка территории по ул. Береговая </w:t>
      </w:r>
      <w:r>
        <w:rPr>
          <w:rFonts w:ascii="Times New Roman" w:hAnsi="Times New Roman" w:cs="Times New Roman"/>
          <w:sz w:val="24"/>
          <w:szCs w:val="24"/>
        </w:rPr>
        <w:t>в г.Мегионе", контракт исполнен;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84D74">
        <w:rPr>
          <w:rFonts w:ascii="Times New Roman" w:hAnsi="Times New Roman" w:cs="Times New Roman"/>
          <w:sz w:val="24"/>
          <w:szCs w:val="24"/>
        </w:rPr>
        <w:t xml:space="preserve">стадии заключения контракт №56-УС с ИП Глотов С.А. на сумму 254,1 т.р. на оказание услуг по техническому обслуживанию LED экрана объемно-световой композиции на первом кольце при въезде в г.Мегион; заключение контракта - август 2021 </w:t>
      </w:r>
      <w:r w:rsidR="004266AF">
        <w:rPr>
          <w:rFonts w:ascii="Times New Roman" w:hAnsi="Times New Roman" w:cs="Times New Roman"/>
          <w:sz w:val="24"/>
          <w:szCs w:val="24"/>
        </w:rPr>
        <w:t>г.; исполнение - декабрь 2021 г;</w:t>
      </w:r>
    </w:p>
    <w:p w:rsidR="004266AF" w:rsidRDefault="004266AF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266AF">
        <w:rPr>
          <w:rFonts w:ascii="Times New Roman" w:hAnsi="Times New Roman" w:cs="Times New Roman"/>
          <w:sz w:val="24"/>
          <w:szCs w:val="24"/>
        </w:rPr>
        <w:t>заключен контракт №0187300004521000095 от 22.04.2021 с ООО Медицинская клиника "Артромедика" на сумму - 879,4 т.р. на оказание услуг по проведению мероприятий по дезинсекции (акарицидная и ларвицидная обработка) и дератизации на территории г.Мегион. Срок исполнения - сентябрь 2021 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4D74" w:rsidRDefault="00084D74" w:rsidP="000F25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D9" w:rsidRDefault="001775D9" w:rsidP="006868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6C69" w:rsidRPr="00446C69" w:rsidRDefault="0099647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330AE2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93D" w:rsidRDefault="00EC093D" w:rsidP="00C35A60">
      <w:pPr>
        <w:spacing w:after="0" w:line="240" w:lineRule="auto"/>
      </w:pPr>
      <w:r>
        <w:separator/>
      </w:r>
    </w:p>
  </w:endnote>
  <w:endnote w:type="continuationSeparator" w:id="0">
    <w:p w:rsidR="00EC093D" w:rsidRDefault="00EC093D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93D" w:rsidRDefault="00EC093D" w:rsidP="00C35A60">
      <w:pPr>
        <w:spacing w:after="0" w:line="240" w:lineRule="auto"/>
      </w:pPr>
      <w:r>
        <w:separator/>
      </w:r>
    </w:p>
  </w:footnote>
  <w:footnote w:type="continuationSeparator" w:id="0">
    <w:p w:rsidR="00EC093D" w:rsidRDefault="00EC093D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70D4"/>
    <w:rsid w:val="00025D17"/>
    <w:rsid w:val="00052B66"/>
    <w:rsid w:val="00053078"/>
    <w:rsid w:val="00054AD5"/>
    <w:rsid w:val="00075B39"/>
    <w:rsid w:val="00084D74"/>
    <w:rsid w:val="000A6812"/>
    <w:rsid w:val="000B0BCB"/>
    <w:rsid w:val="000E0E4C"/>
    <w:rsid w:val="000F140B"/>
    <w:rsid w:val="000F2551"/>
    <w:rsid w:val="000F5D1A"/>
    <w:rsid w:val="00142D82"/>
    <w:rsid w:val="00151C0D"/>
    <w:rsid w:val="00167EA1"/>
    <w:rsid w:val="00170D48"/>
    <w:rsid w:val="00171735"/>
    <w:rsid w:val="0017595D"/>
    <w:rsid w:val="001775D9"/>
    <w:rsid w:val="001A16A3"/>
    <w:rsid w:val="001A402F"/>
    <w:rsid w:val="001A69D1"/>
    <w:rsid w:val="001B0337"/>
    <w:rsid w:val="001B739B"/>
    <w:rsid w:val="001D05A7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41AE"/>
    <w:rsid w:val="002466EC"/>
    <w:rsid w:val="00253D71"/>
    <w:rsid w:val="0027158D"/>
    <w:rsid w:val="00276041"/>
    <w:rsid w:val="002A0B7E"/>
    <w:rsid w:val="002A7DA8"/>
    <w:rsid w:val="002B0335"/>
    <w:rsid w:val="002C170D"/>
    <w:rsid w:val="002D089F"/>
    <w:rsid w:val="002E3FA0"/>
    <w:rsid w:val="00307033"/>
    <w:rsid w:val="003121A7"/>
    <w:rsid w:val="0031478F"/>
    <w:rsid w:val="003200CD"/>
    <w:rsid w:val="00330AE2"/>
    <w:rsid w:val="00341A6E"/>
    <w:rsid w:val="00347616"/>
    <w:rsid w:val="00362C2A"/>
    <w:rsid w:val="00371F68"/>
    <w:rsid w:val="00372181"/>
    <w:rsid w:val="00395AA0"/>
    <w:rsid w:val="003A18B7"/>
    <w:rsid w:val="003A28E4"/>
    <w:rsid w:val="003D4C05"/>
    <w:rsid w:val="003E43A9"/>
    <w:rsid w:val="003E510D"/>
    <w:rsid w:val="003E544E"/>
    <w:rsid w:val="003F3259"/>
    <w:rsid w:val="00416939"/>
    <w:rsid w:val="00426699"/>
    <w:rsid w:val="004266AF"/>
    <w:rsid w:val="00436C71"/>
    <w:rsid w:val="00437307"/>
    <w:rsid w:val="00441DFE"/>
    <w:rsid w:val="00446C69"/>
    <w:rsid w:val="004600CC"/>
    <w:rsid w:val="0046672C"/>
    <w:rsid w:val="00480A62"/>
    <w:rsid w:val="00484830"/>
    <w:rsid w:val="00490FC5"/>
    <w:rsid w:val="00496819"/>
    <w:rsid w:val="004A104A"/>
    <w:rsid w:val="004A48E1"/>
    <w:rsid w:val="004E0B5E"/>
    <w:rsid w:val="004E1930"/>
    <w:rsid w:val="004E2470"/>
    <w:rsid w:val="004F5274"/>
    <w:rsid w:val="00521551"/>
    <w:rsid w:val="00521578"/>
    <w:rsid w:val="00521755"/>
    <w:rsid w:val="005217A0"/>
    <w:rsid w:val="00535D01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C7A"/>
    <w:rsid w:val="005B104A"/>
    <w:rsid w:val="005C13C7"/>
    <w:rsid w:val="005C28BC"/>
    <w:rsid w:val="005D1DD0"/>
    <w:rsid w:val="005D3BCC"/>
    <w:rsid w:val="005D40F9"/>
    <w:rsid w:val="005E3FB8"/>
    <w:rsid w:val="005E67B8"/>
    <w:rsid w:val="005F49EE"/>
    <w:rsid w:val="0060186E"/>
    <w:rsid w:val="0060385F"/>
    <w:rsid w:val="00603FE3"/>
    <w:rsid w:val="006044AB"/>
    <w:rsid w:val="00652637"/>
    <w:rsid w:val="00656A31"/>
    <w:rsid w:val="00661698"/>
    <w:rsid w:val="00667792"/>
    <w:rsid w:val="006807D0"/>
    <w:rsid w:val="0068684F"/>
    <w:rsid w:val="006A1B48"/>
    <w:rsid w:val="006C239D"/>
    <w:rsid w:val="006E60DA"/>
    <w:rsid w:val="006E7C22"/>
    <w:rsid w:val="006F53A3"/>
    <w:rsid w:val="006F5F41"/>
    <w:rsid w:val="006F7FB6"/>
    <w:rsid w:val="00701DD4"/>
    <w:rsid w:val="00703049"/>
    <w:rsid w:val="00735A58"/>
    <w:rsid w:val="00744E77"/>
    <w:rsid w:val="007454DE"/>
    <w:rsid w:val="00776AA9"/>
    <w:rsid w:val="00782AFC"/>
    <w:rsid w:val="00783AAE"/>
    <w:rsid w:val="00785F7B"/>
    <w:rsid w:val="00787233"/>
    <w:rsid w:val="007A6DB2"/>
    <w:rsid w:val="007B3638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52973"/>
    <w:rsid w:val="00855928"/>
    <w:rsid w:val="00864652"/>
    <w:rsid w:val="00867DCB"/>
    <w:rsid w:val="00876792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6404D"/>
    <w:rsid w:val="009728EF"/>
    <w:rsid w:val="00975A97"/>
    <w:rsid w:val="00983756"/>
    <w:rsid w:val="009867DE"/>
    <w:rsid w:val="00996479"/>
    <w:rsid w:val="009C7137"/>
    <w:rsid w:val="009D2C52"/>
    <w:rsid w:val="009D6558"/>
    <w:rsid w:val="009D7253"/>
    <w:rsid w:val="009E5CE4"/>
    <w:rsid w:val="00A0340C"/>
    <w:rsid w:val="00A13A68"/>
    <w:rsid w:val="00A265A9"/>
    <w:rsid w:val="00A30C15"/>
    <w:rsid w:val="00A35C5C"/>
    <w:rsid w:val="00A465A2"/>
    <w:rsid w:val="00A51A3F"/>
    <w:rsid w:val="00A6478B"/>
    <w:rsid w:val="00A77700"/>
    <w:rsid w:val="00AA0927"/>
    <w:rsid w:val="00AA60AC"/>
    <w:rsid w:val="00AC1C6E"/>
    <w:rsid w:val="00AC210F"/>
    <w:rsid w:val="00AC4D0C"/>
    <w:rsid w:val="00AD1216"/>
    <w:rsid w:val="00AE6139"/>
    <w:rsid w:val="00AF6B3B"/>
    <w:rsid w:val="00B01270"/>
    <w:rsid w:val="00B11153"/>
    <w:rsid w:val="00B23F27"/>
    <w:rsid w:val="00B262B5"/>
    <w:rsid w:val="00B41882"/>
    <w:rsid w:val="00B46F01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35A60"/>
    <w:rsid w:val="00C445BD"/>
    <w:rsid w:val="00C4660A"/>
    <w:rsid w:val="00C61733"/>
    <w:rsid w:val="00C7366E"/>
    <w:rsid w:val="00C7700E"/>
    <w:rsid w:val="00C93B49"/>
    <w:rsid w:val="00C9466B"/>
    <w:rsid w:val="00CA12F9"/>
    <w:rsid w:val="00CA4E2B"/>
    <w:rsid w:val="00CD5175"/>
    <w:rsid w:val="00CE12D7"/>
    <w:rsid w:val="00CE1DC0"/>
    <w:rsid w:val="00CF11EE"/>
    <w:rsid w:val="00D07D9D"/>
    <w:rsid w:val="00D07EB7"/>
    <w:rsid w:val="00D460B0"/>
    <w:rsid w:val="00D50FCA"/>
    <w:rsid w:val="00D54CA7"/>
    <w:rsid w:val="00D666FD"/>
    <w:rsid w:val="00DD1C97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640D2"/>
    <w:rsid w:val="00E731BF"/>
    <w:rsid w:val="00E7531D"/>
    <w:rsid w:val="00E9504E"/>
    <w:rsid w:val="00E97918"/>
    <w:rsid w:val="00EB2929"/>
    <w:rsid w:val="00EC093D"/>
    <w:rsid w:val="00EC3145"/>
    <w:rsid w:val="00EC4F61"/>
    <w:rsid w:val="00EC7E53"/>
    <w:rsid w:val="00ED04D1"/>
    <w:rsid w:val="00EE12F5"/>
    <w:rsid w:val="00F06A1B"/>
    <w:rsid w:val="00F27BD2"/>
    <w:rsid w:val="00F3227F"/>
    <w:rsid w:val="00F43900"/>
    <w:rsid w:val="00F4791E"/>
    <w:rsid w:val="00F54AD2"/>
    <w:rsid w:val="00F56F48"/>
    <w:rsid w:val="00F67140"/>
    <w:rsid w:val="00F70560"/>
    <w:rsid w:val="00F726AB"/>
    <w:rsid w:val="00F82622"/>
    <w:rsid w:val="00FB3308"/>
    <w:rsid w:val="00FC1513"/>
    <w:rsid w:val="00FD71C4"/>
    <w:rsid w:val="00FD75BF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0095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5DA7E0-9F43-4BEA-8F82-3E5F18DE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9048</TotalTime>
  <Pages>2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168</cp:revision>
  <cp:lastPrinted>2021-07-16T11:43:00Z</cp:lastPrinted>
  <dcterms:created xsi:type="dcterms:W3CDTF">2019-10-21T05:29:00Z</dcterms:created>
  <dcterms:modified xsi:type="dcterms:W3CDTF">2021-08-17T07:42:00Z</dcterms:modified>
</cp:coreProperties>
</file>