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262" w:rsidRPr="002A1F56" w:rsidRDefault="00E05262" w:rsidP="006E69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"/>
          <w:szCs w:val="2"/>
        </w:rPr>
      </w:pPr>
    </w:p>
    <w:tbl>
      <w:tblPr>
        <w:tblStyle w:val="a5"/>
        <w:tblW w:w="9639" w:type="dxa"/>
        <w:tblLayout w:type="fixed"/>
        <w:tblLook w:val="04A0" w:firstRow="1" w:lastRow="0" w:firstColumn="1" w:lastColumn="0" w:noHBand="0" w:noVBand="1"/>
      </w:tblPr>
      <w:tblGrid>
        <w:gridCol w:w="1134"/>
        <w:gridCol w:w="5239"/>
        <w:gridCol w:w="1706"/>
        <w:gridCol w:w="1560"/>
      </w:tblGrid>
      <w:tr w:rsidR="00693203" w:rsidTr="003F054B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93203" w:rsidRDefault="00693203" w:rsidP="006E69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>
                      <wp:extent cx="6278400" cy="0"/>
                      <wp:effectExtent l="0" t="19050" r="65405" b="38100"/>
                      <wp:docPr id="5" name="Прямая соединительная линия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278400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5400" algn="ctr" rotWithShape="0">
                                  <a:srgbClr val="808080"/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0276778B" id="Прямая соединительная линия 5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4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" strokeweight="4.5pt">
                      <v:stroke linestyle="thinThick"/>
                      <v:shadow on="t" offset=",0"/>
                      <w10:anchorlock/>
                    </v:line>
                  </w:pict>
                </mc:Fallback>
              </mc:AlternateContent>
            </w:r>
          </w:p>
          <w:p w:rsidR="00693203" w:rsidRDefault="00693203" w:rsidP="006E69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93203" w:rsidTr="00C66A4F"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3203" w:rsidRDefault="00693203" w:rsidP="00C66A4F">
            <w:pPr>
              <w:tabs>
                <w:tab w:val="left" w:pos="5760"/>
              </w:tabs>
              <w:spacing w:line="276" w:lineRule="auto"/>
              <w:ind w:right="-14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71500" cy="72390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3203" w:rsidRPr="004A6196" w:rsidRDefault="00693203" w:rsidP="00693203">
            <w:pPr>
              <w:pStyle w:val="ad"/>
              <w:rPr>
                <w:rFonts w:ascii="Times New Roman" w:eastAsia="Batang" w:hAnsi="Times New Roman"/>
                <w:i w:val="0"/>
                <w:sz w:val="24"/>
                <w:szCs w:val="24"/>
              </w:rPr>
            </w:pPr>
            <w:r>
              <w:rPr>
                <w:rFonts w:ascii="Times New Roman" w:eastAsia="Batang" w:hAnsi="Times New Roman"/>
                <w:i w:val="0"/>
                <w:sz w:val="24"/>
                <w:szCs w:val="24"/>
              </w:rPr>
              <w:t xml:space="preserve">ХАНТЫ-МАНСИЙСКИЙ </w:t>
            </w:r>
            <w:r w:rsidRPr="004A6196">
              <w:rPr>
                <w:rFonts w:ascii="Times New Roman" w:eastAsia="Batang" w:hAnsi="Times New Roman"/>
                <w:i w:val="0"/>
                <w:sz w:val="24"/>
                <w:szCs w:val="24"/>
              </w:rPr>
              <w:t>АВТОНОМНЫЙ</w:t>
            </w:r>
            <w:r>
              <w:rPr>
                <w:rFonts w:ascii="Times New Roman" w:eastAsia="Batang" w:hAnsi="Times New Roman"/>
                <w:i w:val="0"/>
                <w:sz w:val="24"/>
                <w:szCs w:val="24"/>
              </w:rPr>
              <w:t xml:space="preserve"> </w:t>
            </w:r>
            <w:r w:rsidRPr="004A6196">
              <w:rPr>
                <w:rFonts w:ascii="Times New Roman" w:eastAsia="Batang" w:hAnsi="Times New Roman"/>
                <w:i w:val="0"/>
                <w:sz w:val="24"/>
                <w:szCs w:val="24"/>
              </w:rPr>
              <w:t>ОКРУГ – ЮГРА</w:t>
            </w:r>
          </w:p>
          <w:p w:rsidR="00693203" w:rsidRPr="004A6196" w:rsidRDefault="00693203" w:rsidP="00693203">
            <w:pPr>
              <w:pStyle w:val="ad"/>
              <w:rPr>
                <w:rFonts w:ascii="Times New Roman" w:eastAsia="Batang" w:hAnsi="Times New Roman"/>
                <w:i w:val="0"/>
                <w:sz w:val="24"/>
                <w:szCs w:val="24"/>
              </w:rPr>
            </w:pPr>
            <w:r w:rsidRPr="004A6196">
              <w:rPr>
                <w:rFonts w:ascii="Times New Roman" w:eastAsia="Batang" w:hAnsi="Times New Roman"/>
                <w:i w:val="0"/>
                <w:sz w:val="24"/>
                <w:szCs w:val="24"/>
              </w:rPr>
              <w:t>ГОРОДСКОЙ ОКРУГ ГОРОД МЕГИОН</w:t>
            </w:r>
          </w:p>
          <w:p w:rsidR="00693203" w:rsidRPr="004A6196" w:rsidRDefault="00693203" w:rsidP="00693203">
            <w:pPr>
              <w:pStyle w:val="ad"/>
              <w:rPr>
                <w:rFonts w:ascii="Times New Roman" w:eastAsia="Batang" w:hAnsi="Times New Roman"/>
                <w:i w:val="0"/>
                <w:sz w:val="24"/>
                <w:szCs w:val="24"/>
              </w:rPr>
            </w:pPr>
            <w:r w:rsidRPr="004A6196">
              <w:rPr>
                <w:rFonts w:ascii="Times New Roman" w:eastAsia="Batang" w:hAnsi="Times New Roman"/>
                <w:i w:val="0"/>
                <w:sz w:val="24"/>
                <w:szCs w:val="24"/>
              </w:rPr>
              <w:t>МУНИЦИПАЛЬНОЕ КАЗЕННОЕ УЧРЕЖДЕНИЕ</w:t>
            </w:r>
          </w:p>
          <w:p w:rsidR="00693203" w:rsidRPr="00693203" w:rsidRDefault="00693203" w:rsidP="003F054B">
            <w:pPr>
              <w:pStyle w:val="1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A6196">
              <w:rPr>
                <w:rFonts w:ascii="Times New Roman" w:hAnsi="Times New Roman"/>
                <w:i w:val="0"/>
                <w:smallCaps/>
                <w:sz w:val="24"/>
                <w:szCs w:val="24"/>
              </w:rPr>
              <w:t>УПРАВЛЕНИЕ ГРАЖДАНСКОЙ ЗАЩИТЫ НАСЕЛЕНИЯ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3203" w:rsidRPr="00693203" w:rsidRDefault="00693203" w:rsidP="00C66A4F">
            <w:pPr>
              <w:tabs>
                <w:tab w:val="left" w:pos="5760"/>
              </w:tabs>
              <w:ind w:right="-146"/>
              <w:rPr>
                <w:rFonts w:ascii="Times New Roman" w:hAnsi="Times New Roman" w:cs="Times New Roman"/>
                <w:sz w:val="24"/>
                <w:szCs w:val="24"/>
              </w:rPr>
            </w:pPr>
            <w:r w:rsidRPr="00083BCE">
              <w:rPr>
                <w:noProof/>
                <w:lang w:eastAsia="ru-RU"/>
              </w:rPr>
              <w:drawing>
                <wp:inline distT="0" distB="0" distL="0" distR="0">
                  <wp:extent cx="771525" cy="752475"/>
                  <wp:effectExtent l="0" t="0" r="9525" b="952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054B" w:rsidRPr="00693203" w:rsidTr="003F054B">
        <w:tc>
          <w:tcPr>
            <w:tcW w:w="63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F054B" w:rsidRPr="00693203" w:rsidRDefault="00585EC2" w:rsidP="00693203">
            <w:pPr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  <w:t>628684</w:t>
            </w:r>
            <w:r w:rsidR="003F054B" w:rsidRPr="00693203"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  <w:t xml:space="preserve"> г. Мегион</w:t>
            </w:r>
          </w:p>
          <w:p w:rsidR="003F054B" w:rsidRPr="00693203" w:rsidRDefault="003F054B" w:rsidP="00693203">
            <w:pPr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</w:pPr>
            <w:r w:rsidRPr="00693203"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  <w:t xml:space="preserve">ул. </w:t>
            </w:r>
            <w:r w:rsidR="00585EC2"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  <w:t>Заречная</w:t>
            </w:r>
            <w:r w:rsidRPr="00693203"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  <w:t>,</w:t>
            </w:r>
            <w:r w:rsidR="00585EC2"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  <w:t>14Б</w:t>
            </w:r>
            <w:r w:rsidRPr="00693203"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  <w:t xml:space="preserve"> </w:t>
            </w:r>
          </w:p>
          <w:p w:rsidR="003F054B" w:rsidRPr="00CA78F3" w:rsidRDefault="003F054B" w:rsidP="003F054B">
            <w:pPr>
              <w:rPr>
                <w:noProof/>
                <w:lang w:eastAsia="ru-RU"/>
              </w:rPr>
            </w:pPr>
            <w:r w:rsidRPr="00693203"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  <w:t>ИНН 8605024185 КПП 860501001</w:t>
            </w:r>
          </w:p>
        </w:tc>
        <w:tc>
          <w:tcPr>
            <w:tcW w:w="32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F054B" w:rsidRPr="00693203" w:rsidRDefault="003F054B" w:rsidP="00693203">
            <w:pPr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</w:pPr>
            <w:r w:rsidRPr="00693203"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  <w:t>телефон: (34643) 9-6789</w:t>
            </w:r>
          </w:p>
          <w:p w:rsidR="003F054B" w:rsidRDefault="003F054B" w:rsidP="00693203">
            <w:pPr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</w:pPr>
            <w:r w:rsidRPr="00693203"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  <w:t>факс: (34643) 9-6789, вн.0</w:t>
            </w:r>
          </w:p>
          <w:p w:rsidR="003F054B" w:rsidRPr="00693203" w:rsidRDefault="003F054B" w:rsidP="00693203">
            <w:pPr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</w:pPr>
            <w:r w:rsidRPr="00693203"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  <w:t>E-mail: gochs@admmegion.ru</w:t>
            </w:r>
          </w:p>
        </w:tc>
      </w:tr>
      <w:tr w:rsidR="00693203" w:rsidTr="003F054B">
        <w:trPr>
          <w:trHeight w:val="96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93203" w:rsidRPr="006E69D9" w:rsidRDefault="00693203" w:rsidP="00591417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49C6BD55" wp14:editId="685A39F2">
                      <wp:extent cx="6278400" cy="0"/>
                      <wp:effectExtent l="0" t="19050" r="65405" b="38100"/>
                      <wp:docPr id="7" name="Прямая соединительная линия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278400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5400" algn="ctr" rotWithShape="0">
                                  <a:srgbClr val="808080"/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69458CF8" id="Прямая соединительная линия 7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4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" strokeweight="4.5pt">
                      <v:stroke linestyle="thinThick"/>
                      <v:shadow on="t" offset=",0"/>
                      <w10:anchorlock/>
                    </v:line>
                  </w:pict>
                </mc:Fallback>
              </mc:AlternateContent>
            </w:r>
          </w:p>
        </w:tc>
      </w:tr>
      <w:tr w:rsidR="00693203" w:rsidRPr="006E69D9" w:rsidTr="003F054B">
        <w:trPr>
          <w:trHeight w:val="398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3203" w:rsidRPr="006E69D9" w:rsidRDefault="00693203" w:rsidP="00C66A4F">
            <w:pPr>
              <w:ind w:left="-105"/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bookmarkStart w:id="0" w:name="Regdate"/>
            <w:r w:rsidRPr="006E69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E69D9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[</w:t>
            </w:r>
            <w:r w:rsidRPr="00822F9D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Дата документа</w:t>
            </w:r>
            <w:r w:rsidRPr="006E69D9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]</w:t>
            </w:r>
            <w:bookmarkEnd w:id="0"/>
            <w:r w:rsidRPr="006E69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bookmarkStart w:id="1" w:name="Regnum"/>
            <w:r w:rsidRPr="00822F9D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[Номер документа]</w:t>
            </w:r>
            <w:bookmarkEnd w:id="1"/>
          </w:p>
        </w:tc>
      </w:tr>
    </w:tbl>
    <w:p w:rsidR="009917B5" w:rsidRDefault="009917B5" w:rsidP="004C730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32D6" w:rsidRDefault="008432D6" w:rsidP="008432D6">
      <w:pPr>
        <w:tabs>
          <w:tab w:val="left" w:pos="7811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8432D6" w:rsidRDefault="008432D6" w:rsidP="008432D6">
      <w:pPr>
        <w:tabs>
          <w:tab w:val="left" w:pos="7811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8432D6" w:rsidRDefault="008432D6" w:rsidP="008432D6">
      <w:pPr>
        <w:tabs>
          <w:tab w:val="left" w:pos="7811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8432D6" w:rsidRPr="00794DB5" w:rsidRDefault="008432D6" w:rsidP="008432D6">
      <w:pPr>
        <w:tabs>
          <w:tab w:val="left" w:pos="7811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794DB5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8432D6" w:rsidRPr="00794DB5" w:rsidRDefault="008432D6" w:rsidP="008432D6">
      <w:pPr>
        <w:tabs>
          <w:tab w:val="left" w:pos="7811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794DB5">
        <w:rPr>
          <w:rFonts w:ascii="Times New Roman" w:hAnsi="Times New Roman" w:cs="Times New Roman"/>
          <w:sz w:val="24"/>
          <w:szCs w:val="24"/>
        </w:rPr>
        <w:t xml:space="preserve">об исполнении муниципальной программы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794DB5">
        <w:rPr>
          <w:rFonts w:ascii="Times New Roman" w:hAnsi="Times New Roman" w:cs="Times New Roman"/>
          <w:sz w:val="24"/>
          <w:szCs w:val="24"/>
        </w:rPr>
        <w:t>Развитие систем гражданской защиты населения города Мегиона на 2019-2025 годы</w:t>
      </w:r>
      <w:r>
        <w:rPr>
          <w:rFonts w:ascii="Times New Roman" w:hAnsi="Times New Roman" w:cs="Times New Roman"/>
          <w:sz w:val="24"/>
          <w:szCs w:val="24"/>
        </w:rPr>
        <w:t>» на 01.</w:t>
      </w:r>
      <w:r w:rsidR="000D77BF">
        <w:rPr>
          <w:rFonts w:ascii="Times New Roman" w:hAnsi="Times New Roman" w:cs="Times New Roman"/>
          <w:sz w:val="24"/>
          <w:szCs w:val="24"/>
        </w:rPr>
        <w:t>01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0D77BF">
        <w:rPr>
          <w:rFonts w:ascii="Times New Roman" w:hAnsi="Times New Roman" w:cs="Times New Roman"/>
          <w:sz w:val="24"/>
          <w:szCs w:val="24"/>
        </w:rPr>
        <w:t>3</w:t>
      </w:r>
    </w:p>
    <w:p w:rsidR="008432D6" w:rsidRPr="00794DB5" w:rsidRDefault="008432D6" w:rsidP="008432D6">
      <w:pPr>
        <w:tabs>
          <w:tab w:val="left" w:pos="781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32D6" w:rsidRDefault="008432D6" w:rsidP="008432D6">
      <w:pPr>
        <w:tabs>
          <w:tab w:val="left" w:pos="781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4DB5">
        <w:rPr>
          <w:rFonts w:ascii="Times New Roman" w:hAnsi="Times New Roman" w:cs="Times New Roman"/>
          <w:sz w:val="24"/>
          <w:szCs w:val="24"/>
        </w:rPr>
        <w:t xml:space="preserve">Муниципальная программа утверждена постановлением администрации города Мегиона от 19.12.2018 № 2748 «Об утверждении муниципальной программы «Развитие систем гражданской защиты населения города Мегиона на 2019-2025 годы» </w:t>
      </w:r>
    </w:p>
    <w:p w:rsidR="008432D6" w:rsidRPr="00794DB5" w:rsidRDefault="008432D6" w:rsidP="008432D6">
      <w:pPr>
        <w:tabs>
          <w:tab w:val="left" w:pos="781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432D6" w:rsidRDefault="008432D6" w:rsidP="008432D6">
      <w:pPr>
        <w:tabs>
          <w:tab w:val="left" w:pos="781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4DB5">
        <w:rPr>
          <w:rFonts w:ascii="Times New Roman" w:hAnsi="Times New Roman" w:cs="Times New Roman"/>
          <w:sz w:val="24"/>
          <w:szCs w:val="24"/>
        </w:rPr>
        <w:t xml:space="preserve">Бюджетной сметой на 2022 год предусмотрено </w:t>
      </w:r>
      <w:r w:rsidR="000D77BF">
        <w:rPr>
          <w:rFonts w:ascii="Times New Roman" w:hAnsi="Times New Roman" w:cs="Times New Roman"/>
          <w:sz w:val="24"/>
          <w:szCs w:val="24"/>
        </w:rPr>
        <w:t>42 001,0</w:t>
      </w:r>
      <w:r w:rsidRPr="00794DB5">
        <w:rPr>
          <w:rFonts w:ascii="Times New Roman" w:hAnsi="Times New Roman" w:cs="Times New Roman"/>
          <w:sz w:val="24"/>
          <w:szCs w:val="24"/>
        </w:rPr>
        <w:t xml:space="preserve"> рублей. Исполнение муниципальной программы на 01.</w:t>
      </w:r>
      <w:r w:rsidR="000D77BF">
        <w:rPr>
          <w:rFonts w:ascii="Times New Roman" w:hAnsi="Times New Roman" w:cs="Times New Roman"/>
          <w:sz w:val="24"/>
          <w:szCs w:val="24"/>
        </w:rPr>
        <w:t>01</w:t>
      </w:r>
      <w:r w:rsidRPr="00794DB5">
        <w:rPr>
          <w:rFonts w:ascii="Times New Roman" w:hAnsi="Times New Roman" w:cs="Times New Roman"/>
          <w:sz w:val="24"/>
          <w:szCs w:val="24"/>
        </w:rPr>
        <w:t>.202</w:t>
      </w:r>
      <w:r w:rsidR="000D77BF">
        <w:rPr>
          <w:rFonts w:ascii="Times New Roman" w:hAnsi="Times New Roman" w:cs="Times New Roman"/>
          <w:sz w:val="24"/>
          <w:szCs w:val="24"/>
        </w:rPr>
        <w:t>3</w:t>
      </w:r>
      <w:r w:rsidRPr="00794DB5">
        <w:rPr>
          <w:rFonts w:ascii="Times New Roman" w:hAnsi="Times New Roman" w:cs="Times New Roman"/>
          <w:sz w:val="24"/>
          <w:szCs w:val="24"/>
        </w:rPr>
        <w:t xml:space="preserve"> составило </w:t>
      </w:r>
      <w:r w:rsidR="000D77BF">
        <w:rPr>
          <w:rFonts w:ascii="Times New Roman" w:hAnsi="Times New Roman" w:cs="Times New Roman"/>
          <w:sz w:val="24"/>
          <w:szCs w:val="24"/>
        </w:rPr>
        <w:t>39 979,8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4DB5">
        <w:rPr>
          <w:rFonts w:ascii="Times New Roman" w:hAnsi="Times New Roman" w:cs="Times New Roman"/>
          <w:sz w:val="24"/>
          <w:szCs w:val="24"/>
        </w:rPr>
        <w:t xml:space="preserve">рублей, что составляет </w:t>
      </w:r>
      <w:r w:rsidR="000D77BF">
        <w:rPr>
          <w:rFonts w:ascii="Times New Roman" w:hAnsi="Times New Roman" w:cs="Times New Roman"/>
          <w:sz w:val="24"/>
          <w:szCs w:val="24"/>
        </w:rPr>
        <w:t>95,2</w:t>
      </w:r>
      <w:r w:rsidRPr="00794DB5">
        <w:rPr>
          <w:rFonts w:ascii="Times New Roman" w:hAnsi="Times New Roman" w:cs="Times New Roman"/>
          <w:sz w:val="24"/>
          <w:szCs w:val="24"/>
        </w:rPr>
        <w:t>%.</w:t>
      </w:r>
      <w:r>
        <w:rPr>
          <w:rFonts w:ascii="Times New Roman" w:hAnsi="Times New Roman" w:cs="Times New Roman"/>
          <w:sz w:val="24"/>
          <w:szCs w:val="24"/>
        </w:rPr>
        <w:t xml:space="preserve"> В том числе:</w:t>
      </w:r>
    </w:p>
    <w:p w:rsidR="008432D6" w:rsidRPr="009F4718" w:rsidRDefault="008432D6" w:rsidP="008432D6">
      <w:pPr>
        <w:tabs>
          <w:tab w:val="left" w:pos="781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16"/>
          <w:szCs w:val="24"/>
        </w:rPr>
      </w:pPr>
    </w:p>
    <w:p w:rsidR="008432D6" w:rsidRDefault="008432D6" w:rsidP="008432D6">
      <w:pPr>
        <w:tabs>
          <w:tab w:val="left" w:pos="781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94DB5">
        <w:rPr>
          <w:rFonts w:ascii="Times New Roman" w:hAnsi="Times New Roman" w:cs="Times New Roman"/>
          <w:sz w:val="24"/>
          <w:szCs w:val="24"/>
        </w:rPr>
        <w:t>Подпрограмма 1.</w:t>
      </w:r>
      <w:r>
        <w:rPr>
          <w:rFonts w:ascii="Times New Roman" w:hAnsi="Times New Roman" w:cs="Times New Roman"/>
          <w:sz w:val="24"/>
          <w:szCs w:val="24"/>
        </w:rPr>
        <w:t>1.«</w:t>
      </w:r>
      <w:r w:rsidRPr="005E2294">
        <w:rPr>
          <w:rFonts w:ascii="Times New Roman" w:hAnsi="Times New Roman" w:cs="Times New Roman"/>
          <w:sz w:val="24"/>
          <w:szCs w:val="24"/>
        </w:rPr>
        <w:t xml:space="preserve">Функционирование единой </w:t>
      </w:r>
      <w:r>
        <w:rPr>
          <w:rFonts w:ascii="Times New Roman" w:hAnsi="Times New Roman" w:cs="Times New Roman"/>
          <w:sz w:val="24"/>
          <w:szCs w:val="24"/>
        </w:rPr>
        <w:t xml:space="preserve">дежурно-диспетчерской службы </w:t>
      </w:r>
      <w:r w:rsidRPr="005E2294">
        <w:rPr>
          <w:rFonts w:ascii="Times New Roman" w:hAnsi="Times New Roman" w:cs="Times New Roman"/>
          <w:sz w:val="24"/>
          <w:szCs w:val="24"/>
        </w:rPr>
        <w:t>города Мегиона</w:t>
      </w:r>
      <w:r>
        <w:rPr>
          <w:rFonts w:ascii="Times New Roman" w:hAnsi="Times New Roman" w:cs="Times New Roman"/>
          <w:sz w:val="24"/>
          <w:szCs w:val="24"/>
        </w:rPr>
        <w:t>», основное мероприятие «</w:t>
      </w:r>
      <w:r w:rsidRPr="005E2294">
        <w:rPr>
          <w:rFonts w:ascii="Times New Roman" w:hAnsi="Times New Roman" w:cs="Times New Roman"/>
          <w:sz w:val="24"/>
          <w:szCs w:val="24"/>
        </w:rPr>
        <w:t>Содержание каналов связи, обеспече</w:t>
      </w:r>
      <w:r>
        <w:rPr>
          <w:rFonts w:ascii="Times New Roman" w:hAnsi="Times New Roman" w:cs="Times New Roman"/>
          <w:sz w:val="24"/>
          <w:szCs w:val="24"/>
        </w:rPr>
        <w:t xml:space="preserve">ние информационной безопасности». Предусмотрено бюджетной сметой на 2022 год </w:t>
      </w:r>
      <w:r w:rsidR="000D77BF">
        <w:rPr>
          <w:rFonts w:ascii="Times New Roman" w:hAnsi="Times New Roman" w:cs="Times New Roman"/>
          <w:sz w:val="24"/>
          <w:szCs w:val="24"/>
        </w:rPr>
        <w:t>1 6</w:t>
      </w:r>
      <w:r w:rsidR="000D77BF">
        <w:rPr>
          <w:rFonts w:ascii="Times New Roman" w:hAnsi="Times New Roman" w:cs="Times New Roman"/>
          <w:sz w:val="24"/>
          <w:szCs w:val="24"/>
        </w:rPr>
        <w:t>41</w:t>
      </w:r>
      <w:r w:rsidR="000D77BF">
        <w:rPr>
          <w:rFonts w:ascii="Times New Roman" w:hAnsi="Times New Roman" w:cs="Times New Roman"/>
          <w:sz w:val="24"/>
          <w:szCs w:val="24"/>
        </w:rPr>
        <w:t xml:space="preserve">,8 </w:t>
      </w:r>
      <w:r>
        <w:rPr>
          <w:rFonts w:ascii="Times New Roman" w:hAnsi="Times New Roman" w:cs="Times New Roman"/>
          <w:sz w:val="24"/>
          <w:szCs w:val="24"/>
        </w:rPr>
        <w:t xml:space="preserve">тыс.руб. </w:t>
      </w:r>
      <w:r>
        <w:rPr>
          <w:rFonts w:ascii="Times New Roman" w:hAnsi="Times New Roman" w:cs="Times New Roman"/>
          <w:bCs/>
          <w:sz w:val="24"/>
          <w:szCs w:val="24"/>
        </w:rPr>
        <w:t>Исполнено на 01.</w:t>
      </w:r>
      <w:r w:rsidR="000D77BF">
        <w:rPr>
          <w:rFonts w:ascii="Times New Roman" w:hAnsi="Times New Roman" w:cs="Times New Roman"/>
          <w:bCs/>
          <w:sz w:val="24"/>
          <w:szCs w:val="24"/>
        </w:rPr>
        <w:t>01</w:t>
      </w:r>
      <w:r>
        <w:rPr>
          <w:rFonts w:ascii="Times New Roman" w:hAnsi="Times New Roman" w:cs="Times New Roman"/>
          <w:bCs/>
          <w:sz w:val="24"/>
          <w:szCs w:val="24"/>
        </w:rPr>
        <w:t>.202</w:t>
      </w:r>
      <w:r w:rsidR="000D77BF">
        <w:rPr>
          <w:rFonts w:ascii="Times New Roman" w:hAnsi="Times New Roman" w:cs="Times New Roman"/>
          <w:bCs/>
          <w:sz w:val="24"/>
          <w:szCs w:val="24"/>
        </w:rPr>
        <w:t>3</w:t>
      </w:r>
      <w:r>
        <w:rPr>
          <w:rFonts w:ascii="Times New Roman" w:hAnsi="Times New Roman" w:cs="Times New Roman"/>
          <w:bCs/>
          <w:sz w:val="24"/>
          <w:szCs w:val="24"/>
        </w:rPr>
        <w:t xml:space="preserve"> –</w:t>
      </w:r>
      <w:r w:rsidR="000D77BF">
        <w:rPr>
          <w:rFonts w:ascii="Times New Roman" w:hAnsi="Times New Roman" w:cs="Times New Roman"/>
          <w:bCs/>
          <w:sz w:val="24"/>
          <w:szCs w:val="24"/>
        </w:rPr>
        <w:t xml:space="preserve"> 1 573,9 </w:t>
      </w:r>
      <w:r>
        <w:rPr>
          <w:rFonts w:ascii="Times New Roman" w:hAnsi="Times New Roman" w:cs="Times New Roman"/>
          <w:bCs/>
          <w:sz w:val="24"/>
          <w:szCs w:val="24"/>
        </w:rPr>
        <w:t>тыс.</w:t>
      </w:r>
      <w:r w:rsidRPr="00794DB5">
        <w:rPr>
          <w:rFonts w:ascii="Times New Roman" w:hAnsi="Times New Roman" w:cs="Times New Roman"/>
          <w:bCs/>
          <w:sz w:val="24"/>
          <w:szCs w:val="24"/>
        </w:rPr>
        <w:t>руб.</w:t>
      </w:r>
    </w:p>
    <w:p w:rsidR="008432D6" w:rsidRPr="00606EE8" w:rsidRDefault="008432D6" w:rsidP="008432D6">
      <w:pPr>
        <w:tabs>
          <w:tab w:val="left" w:pos="781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bCs/>
          <w:sz w:val="10"/>
          <w:szCs w:val="24"/>
        </w:rPr>
      </w:pPr>
    </w:p>
    <w:p w:rsidR="008432D6" w:rsidRDefault="008432D6" w:rsidP="008432D6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Подпрограмма 2.1.«</w:t>
      </w:r>
      <w:r w:rsidRPr="00794DB5">
        <w:rPr>
          <w:rFonts w:ascii="Times New Roman" w:hAnsi="Times New Roman" w:cs="Times New Roman"/>
          <w:sz w:val="24"/>
          <w:szCs w:val="24"/>
        </w:rPr>
        <w:t>Развитие системы оповещения населения при угрозе возникновения чрезвычайных ситуаци</w:t>
      </w:r>
      <w:r>
        <w:rPr>
          <w:rFonts w:ascii="Times New Roman" w:hAnsi="Times New Roman" w:cs="Times New Roman"/>
          <w:sz w:val="24"/>
          <w:szCs w:val="24"/>
        </w:rPr>
        <w:t>й на территории города Мегиона», основное мероприятие «</w:t>
      </w:r>
      <w:r w:rsidRPr="007D50A7">
        <w:rPr>
          <w:rFonts w:ascii="Times New Roman" w:hAnsi="Times New Roman" w:cs="Times New Roman"/>
          <w:sz w:val="24"/>
          <w:szCs w:val="24"/>
        </w:rPr>
        <w:t>Совершенствование сист</w:t>
      </w:r>
      <w:r>
        <w:rPr>
          <w:rFonts w:ascii="Times New Roman" w:hAnsi="Times New Roman" w:cs="Times New Roman"/>
          <w:sz w:val="24"/>
          <w:szCs w:val="24"/>
        </w:rPr>
        <w:t>емы оповещения населения города».</w:t>
      </w:r>
      <w:r w:rsidRPr="00A925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Предусмотрено бюджетной сметой на 2022 год </w:t>
      </w:r>
      <w:r w:rsidR="000D77BF">
        <w:rPr>
          <w:rFonts w:ascii="Times New Roman" w:hAnsi="Times New Roman" w:cs="Times New Roman"/>
          <w:sz w:val="24"/>
          <w:szCs w:val="24"/>
        </w:rPr>
        <w:t>158,2</w:t>
      </w:r>
      <w:r>
        <w:rPr>
          <w:rFonts w:ascii="Times New Roman" w:hAnsi="Times New Roman" w:cs="Times New Roman"/>
          <w:sz w:val="24"/>
          <w:szCs w:val="24"/>
        </w:rPr>
        <w:t xml:space="preserve"> тыс.руб. Исполнение на 01.</w:t>
      </w:r>
      <w:r w:rsidR="000D77BF">
        <w:rPr>
          <w:rFonts w:ascii="Times New Roman" w:hAnsi="Times New Roman" w:cs="Times New Roman"/>
          <w:sz w:val="24"/>
          <w:szCs w:val="24"/>
        </w:rPr>
        <w:t>01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0D77BF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составило 133,0 тыс.руб. </w:t>
      </w:r>
    </w:p>
    <w:p w:rsidR="008432D6" w:rsidRPr="00606EE8" w:rsidRDefault="008432D6" w:rsidP="008432D6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12"/>
          <w:szCs w:val="24"/>
        </w:rPr>
      </w:pPr>
    </w:p>
    <w:p w:rsidR="008432D6" w:rsidRDefault="008432D6" w:rsidP="008432D6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4DB5">
        <w:rPr>
          <w:rFonts w:ascii="Times New Roman" w:hAnsi="Times New Roman" w:cs="Times New Roman"/>
          <w:sz w:val="24"/>
          <w:szCs w:val="24"/>
        </w:rPr>
        <w:t>Подпрограмма 3.1</w:t>
      </w:r>
      <w:r>
        <w:rPr>
          <w:rFonts w:ascii="Times New Roman" w:hAnsi="Times New Roman" w:cs="Times New Roman"/>
          <w:sz w:val="24"/>
          <w:szCs w:val="24"/>
        </w:rPr>
        <w:t>.«</w:t>
      </w:r>
      <w:r w:rsidRPr="00C7668E">
        <w:rPr>
          <w:rFonts w:ascii="Times New Roman" w:hAnsi="Times New Roman" w:cs="Times New Roman"/>
          <w:sz w:val="24"/>
          <w:szCs w:val="24"/>
        </w:rPr>
        <w:t>Предупреждение и ликвидация чрезвычайных ситуаций</w:t>
      </w:r>
      <w:r>
        <w:rPr>
          <w:rFonts w:ascii="Times New Roman" w:hAnsi="Times New Roman" w:cs="Times New Roman"/>
          <w:sz w:val="24"/>
          <w:szCs w:val="24"/>
        </w:rPr>
        <w:t>»:</w:t>
      </w:r>
    </w:p>
    <w:p w:rsidR="008432D6" w:rsidRDefault="008432D6" w:rsidP="008432D6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-основное мероприятие «</w:t>
      </w:r>
      <w:r w:rsidRPr="002F1A5B">
        <w:rPr>
          <w:rFonts w:ascii="Times New Roman" w:hAnsi="Times New Roman" w:cs="Times New Roman"/>
          <w:sz w:val="24"/>
          <w:szCs w:val="24"/>
        </w:rPr>
        <w:t xml:space="preserve">Обеспечение деятельности МКУ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F1A5B">
        <w:rPr>
          <w:rFonts w:ascii="Times New Roman" w:hAnsi="Times New Roman" w:cs="Times New Roman"/>
          <w:sz w:val="24"/>
          <w:szCs w:val="24"/>
        </w:rPr>
        <w:t>УГЗН</w:t>
      </w:r>
      <w:r>
        <w:rPr>
          <w:rFonts w:ascii="Times New Roman" w:hAnsi="Times New Roman" w:cs="Times New Roman"/>
          <w:sz w:val="24"/>
          <w:szCs w:val="24"/>
        </w:rPr>
        <w:t xml:space="preserve">», бюджетной сметой предусмотрено </w:t>
      </w:r>
      <w:r w:rsidR="000D77BF">
        <w:rPr>
          <w:rFonts w:ascii="Times New Roman" w:hAnsi="Times New Roman" w:cs="Times New Roman"/>
          <w:sz w:val="24"/>
          <w:szCs w:val="24"/>
        </w:rPr>
        <w:t>40 201,0</w:t>
      </w:r>
      <w:r>
        <w:rPr>
          <w:rFonts w:ascii="Times New Roman" w:hAnsi="Times New Roman" w:cs="Times New Roman"/>
          <w:sz w:val="24"/>
          <w:szCs w:val="24"/>
        </w:rPr>
        <w:t xml:space="preserve"> тыс.руб. </w:t>
      </w:r>
      <w:r w:rsidRPr="00794DB5">
        <w:rPr>
          <w:rFonts w:ascii="Times New Roman" w:hAnsi="Times New Roman" w:cs="Times New Roman"/>
          <w:sz w:val="24"/>
          <w:szCs w:val="24"/>
        </w:rPr>
        <w:t>Исполнен</w:t>
      </w:r>
      <w:r>
        <w:rPr>
          <w:rFonts w:ascii="Times New Roman" w:hAnsi="Times New Roman" w:cs="Times New Roman"/>
          <w:sz w:val="24"/>
          <w:szCs w:val="24"/>
        </w:rPr>
        <w:t xml:space="preserve">ие </w:t>
      </w:r>
      <w:r w:rsidRPr="00794DB5">
        <w:rPr>
          <w:rFonts w:ascii="Times New Roman" w:hAnsi="Times New Roman" w:cs="Times New Roman"/>
          <w:sz w:val="24"/>
          <w:szCs w:val="24"/>
        </w:rPr>
        <w:t>на 01.</w:t>
      </w:r>
      <w:r w:rsidR="000D77BF">
        <w:rPr>
          <w:rFonts w:ascii="Times New Roman" w:hAnsi="Times New Roman" w:cs="Times New Roman"/>
          <w:sz w:val="24"/>
          <w:szCs w:val="24"/>
        </w:rPr>
        <w:t>01</w:t>
      </w:r>
      <w:r w:rsidRPr="00794DB5">
        <w:rPr>
          <w:rFonts w:ascii="Times New Roman" w:hAnsi="Times New Roman" w:cs="Times New Roman"/>
          <w:sz w:val="24"/>
          <w:szCs w:val="24"/>
        </w:rPr>
        <w:t>.202</w:t>
      </w:r>
      <w:r w:rsidR="000D77BF">
        <w:rPr>
          <w:rFonts w:ascii="Times New Roman" w:hAnsi="Times New Roman" w:cs="Times New Roman"/>
          <w:sz w:val="24"/>
          <w:szCs w:val="24"/>
        </w:rPr>
        <w:t>3</w:t>
      </w:r>
      <w:r w:rsidRPr="00794DB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составило </w:t>
      </w:r>
      <w:r w:rsidR="000D77BF">
        <w:rPr>
          <w:rFonts w:ascii="Times New Roman" w:hAnsi="Times New Roman" w:cs="Times New Roman"/>
          <w:sz w:val="24"/>
          <w:szCs w:val="24"/>
        </w:rPr>
        <w:t>38 272,9</w:t>
      </w:r>
      <w:r>
        <w:rPr>
          <w:rFonts w:ascii="Times New Roman" w:hAnsi="Times New Roman" w:cs="Times New Roman"/>
          <w:sz w:val="24"/>
          <w:szCs w:val="24"/>
        </w:rPr>
        <w:t xml:space="preserve"> тыс.руб.</w:t>
      </w:r>
    </w:p>
    <w:p w:rsidR="008432D6" w:rsidRDefault="008432D6" w:rsidP="008432D6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F1A5B">
        <w:rPr>
          <w:rFonts w:ascii="Times New Roman" w:hAnsi="Times New Roman" w:cs="Times New Roman"/>
          <w:sz w:val="24"/>
          <w:szCs w:val="24"/>
        </w:rPr>
        <w:t xml:space="preserve">основное мероприятие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F1A5B">
        <w:rPr>
          <w:rFonts w:ascii="Times New Roman" w:hAnsi="Times New Roman" w:cs="Times New Roman"/>
          <w:sz w:val="24"/>
          <w:szCs w:val="24"/>
        </w:rPr>
        <w:t xml:space="preserve">Обеспечение выполнения полномочий и функций МКУ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F1A5B">
        <w:rPr>
          <w:rFonts w:ascii="Times New Roman" w:hAnsi="Times New Roman" w:cs="Times New Roman"/>
          <w:sz w:val="24"/>
          <w:szCs w:val="24"/>
        </w:rPr>
        <w:t>УГЗН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F1A5B">
        <w:rPr>
          <w:rFonts w:ascii="Times New Roman" w:hAnsi="Times New Roman" w:cs="Times New Roman"/>
          <w:sz w:val="24"/>
          <w:szCs w:val="24"/>
        </w:rPr>
        <w:t xml:space="preserve"> в установленных сферах деятельности</w:t>
      </w:r>
      <w:r>
        <w:rPr>
          <w:rFonts w:ascii="Times New Roman" w:hAnsi="Times New Roman" w:cs="Times New Roman"/>
          <w:sz w:val="24"/>
          <w:szCs w:val="24"/>
        </w:rPr>
        <w:t>», предусмотрено бюджетной сметой 300,0 тыс.руб. Исполнено на 01.</w:t>
      </w:r>
      <w:r w:rsidR="000D77BF">
        <w:rPr>
          <w:rFonts w:ascii="Times New Roman" w:hAnsi="Times New Roman" w:cs="Times New Roman"/>
          <w:sz w:val="24"/>
          <w:szCs w:val="24"/>
        </w:rPr>
        <w:t>01.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0D77BF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0D77BF">
        <w:rPr>
          <w:rFonts w:ascii="Times New Roman" w:hAnsi="Times New Roman" w:cs="Times New Roman"/>
          <w:sz w:val="24"/>
          <w:szCs w:val="24"/>
        </w:rPr>
        <w:t>259,7 тыс.руб.</w:t>
      </w:r>
    </w:p>
    <w:p w:rsidR="008432D6" w:rsidRDefault="008432D6" w:rsidP="008432D6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432D6" w:rsidRPr="00794DB5" w:rsidRDefault="008432D6" w:rsidP="008432D6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4DB5">
        <w:rPr>
          <w:rFonts w:ascii="Times New Roman" w:hAnsi="Times New Roman" w:cs="Times New Roman"/>
          <w:sz w:val="24"/>
          <w:szCs w:val="24"/>
        </w:rPr>
        <w:t>Исполнение целевых показателей на 01.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794DB5">
        <w:rPr>
          <w:rFonts w:ascii="Times New Roman" w:hAnsi="Times New Roman" w:cs="Times New Roman"/>
          <w:sz w:val="24"/>
          <w:szCs w:val="24"/>
        </w:rPr>
        <w:t>.2022:</w:t>
      </w:r>
    </w:p>
    <w:p w:rsidR="008432D6" w:rsidRPr="00794DB5" w:rsidRDefault="008432D6" w:rsidP="008432D6">
      <w:pPr>
        <w:spacing w:after="0" w:line="240" w:lineRule="auto"/>
        <w:ind w:left="851" w:right="-1" w:hanging="709"/>
        <w:jc w:val="both"/>
        <w:rPr>
          <w:rFonts w:ascii="Times New Roman" w:hAnsi="Times New Roman" w:cs="Times New Roman"/>
          <w:sz w:val="24"/>
          <w:szCs w:val="24"/>
        </w:rPr>
      </w:pPr>
      <w:r w:rsidRPr="00794DB5">
        <w:rPr>
          <w:rFonts w:ascii="Times New Roman" w:hAnsi="Times New Roman" w:cs="Times New Roman"/>
          <w:sz w:val="24"/>
          <w:szCs w:val="24"/>
        </w:rPr>
        <w:t>- показатель 1 «Обеспечение надежности функционирования единой дежурно-диспетчерской службы каналами связи на уровне 100%» - обеспечивается на уровне 100%</w:t>
      </w:r>
    </w:p>
    <w:p w:rsidR="008432D6" w:rsidRPr="00794DB5" w:rsidRDefault="008432D6" w:rsidP="008432D6">
      <w:pPr>
        <w:spacing w:after="0" w:line="240" w:lineRule="auto"/>
        <w:ind w:left="851" w:right="-1" w:hanging="709"/>
        <w:jc w:val="both"/>
        <w:rPr>
          <w:rFonts w:ascii="Times New Roman" w:hAnsi="Times New Roman" w:cs="Times New Roman"/>
          <w:sz w:val="24"/>
          <w:szCs w:val="24"/>
        </w:rPr>
      </w:pPr>
      <w:r w:rsidRPr="00794DB5">
        <w:rPr>
          <w:rFonts w:ascii="Times New Roman" w:hAnsi="Times New Roman" w:cs="Times New Roman"/>
          <w:sz w:val="24"/>
          <w:szCs w:val="24"/>
        </w:rPr>
        <w:t>- показатель 2 «Поддержание временных показателей на оповещение населения на уровне не более 5 минут» - поддерживается на уровне не более 5 минут.</w:t>
      </w:r>
    </w:p>
    <w:p w:rsidR="008432D6" w:rsidRPr="00794DB5" w:rsidRDefault="008432D6" w:rsidP="008432D6">
      <w:pPr>
        <w:spacing w:after="0" w:line="240" w:lineRule="auto"/>
        <w:ind w:left="851" w:right="-1" w:hanging="709"/>
        <w:jc w:val="both"/>
        <w:rPr>
          <w:rFonts w:ascii="Times New Roman" w:hAnsi="Times New Roman" w:cs="Times New Roman"/>
          <w:sz w:val="24"/>
          <w:szCs w:val="24"/>
        </w:rPr>
      </w:pPr>
      <w:r w:rsidRPr="00794DB5">
        <w:rPr>
          <w:rFonts w:ascii="Times New Roman" w:hAnsi="Times New Roman" w:cs="Times New Roman"/>
          <w:sz w:val="24"/>
          <w:szCs w:val="24"/>
        </w:rPr>
        <w:t xml:space="preserve">- показатель 3 «Обеспечение уровня работоспособности муниципального казенного учреждения «Управление гражданской защиты населения» до 100% -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794DB5">
        <w:rPr>
          <w:rFonts w:ascii="Times New Roman" w:hAnsi="Times New Roman" w:cs="Times New Roman"/>
          <w:sz w:val="24"/>
          <w:szCs w:val="24"/>
        </w:rPr>
        <w:t>беспечивается на уровне 100%</w:t>
      </w:r>
    </w:p>
    <w:p w:rsidR="008432D6" w:rsidRPr="00794DB5" w:rsidRDefault="008432D6" w:rsidP="008432D6">
      <w:pPr>
        <w:spacing w:after="0" w:line="240" w:lineRule="auto"/>
        <w:ind w:left="851" w:right="-1" w:hanging="709"/>
        <w:jc w:val="both"/>
        <w:rPr>
          <w:rFonts w:ascii="Times New Roman" w:hAnsi="Times New Roman" w:cs="Times New Roman"/>
          <w:sz w:val="24"/>
          <w:szCs w:val="24"/>
        </w:rPr>
      </w:pPr>
      <w:r w:rsidRPr="00794DB5">
        <w:rPr>
          <w:rFonts w:ascii="Times New Roman" w:hAnsi="Times New Roman" w:cs="Times New Roman"/>
          <w:sz w:val="24"/>
          <w:szCs w:val="24"/>
        </w:rPr>
        <w:lastRenderedPageBreak/>
        <w:t>- показатель 4 «Обеспечение уровня выполнения мероприятий по предупреждению и ликвидации чрезвычайных ситуаций до 100% - обеспечивается на уровне 100%</w:t>
      </w:r>
    </w:p>
    <w:p w:rsidR="008432D6" w:rsidRDefault="008432D6" w:rsidP="008432D6">
      <w:pPr>
        <w:spacing w:after="0" w:line="240" w:lineRule="auto"/>
        <w:ind w:left="142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4DB5">
        <w:rPr>
          <w:rFonts w:ascii="Times New Roman" w:hAnsi="Times New Roman" w:cs="Times New Roman"/>
          <w:sz w:val="24"/>
          <w:szCs w:val="24"/>
        </w:rPr>
        <w:t xml:space="preserve">- показатель 5 «Количество информационно-пропагандистской печатной продукции по вопросам пожарной безопасности, распространяемой среди населения города (шт.)»  </w:t>
      </w:r>
    </w:p>
    <w:p w:rsidR="008432D6" w:rsidRDefault="008432D6" w:rsidP="008432D6">
      <w:pPr>
        <w:spacing w:after="0" w:line="240" w:lineRule="auto"/>
        <w:ind w:left="142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4DB5">
        <w:rPr>
          <w:rFonts w:ascii="Times New Roman" w:hAnsi="Times New Roman" w:cs="Times New Roman"/>
          <w:sz w:val="24"/>
          <w:szCs w:val="24"/>
        </w:rPr>
        <w:t xml:space="preserve">Исполнение </w:t>
      </w:r>
      <w:r>
        <w:rPr>
          <w:rFonts w:ascii="Times New Roman" w:hAnsi="Times New Roman" w:cs="Times New Roman"/>
          <w:sz w:val="24"/>
          <w:szCs w:val="24"/>
        </w:rPr>
        <w:t>на 01.</w:t>
      </w:r>
      <w:r w:rsidR="000D77BF">
        <w:rPr>
          <w:rFonts w:ascii="Times New Roman" w:hAnsi="Times New Roman" w:cs="Times New Roman"/>
          <w:sz w:val="24"/>
          <w:szCs w:val="24"/>
        </w:rPr>
        <w:t>01.2023</w:t>
      </w:r>
      <w:bookmarkStart w:id="2" w:name="_GoBack"/>
      <w:bookmarkEnd w:id="2"/>
      <w:r>
        <w:rPr>
          <w:rFonts w:ascii="Times New Roman" w:hAnsi="Times New Roman" w:cs="Times New Roman"/>
          <w:sz w:val="24"/>
          <w:szCs w:val="24"/>
        </w:rPr>
        <w:t xml:space="preserve"> составляет 2300 шт</w:t>
      </w:r>
      <w:r w:rsidRPr="00794DB5">
        <w:rPr>
          <w:rFonts w:ascii="Times New Roman" w:hAnsi="Times New Roman" w:cs="Times New Roman"/>
          <w:sz w:val="24"/>
          <w:szCs w:val="24"/>
        </w:rPr>
        <w:t>.</w:t>
      </w:r>
    </w:p>
    <w:p w:rsidR="008432D6" w:rsidRDefault="008432D6" w:rsidP="008432D6">
      <w:pPr>
        <w:spacing w:after="0" w:line="240" w:lineRule="auto"/>
        <w:ind w:left="142"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114E8" w:rsidRPr="00E77DC7" w:rsidRDefault="00F114E8" w:rsidP="00E77DC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F114E8" w:rsidRPr="00E77DC7" w:rsidRDefault="00F114E8" w:rsidP="00E77DC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343BF0" w:rsidRPr="00E77DC7" w:rsidRDefault="00343BF0" w:rsidP="00E77DC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5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7"/>
        <w:gridCol w:w="3901"/>
        <w:gridCol w:w="2427"/>
      </w:tblGrid>
      <w:tr w:rsidR="00CA78F3" w:rsidRPr="00927695" w:rsidTr="0035636F">
        <w:trPr>
          <w:trHeight w:val="1699"/>
        </w:trPr>
        <w:tc>
          <w:tcPr>
            <w:tcW w:w="3227" w:type="dxa"/>
          </w:tcPr>
          <w:p w:rsidR="00CA78F3" w:rsidRPr="00E77DC7" w:rsidRDefault="00CA78F3" w:rsidP="003F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53E8A746" wp14:editId="1F6608DD">
                      <wp:simplePos x="0" y="0"/>
                      <wp:positionH relativeFrom="column">
                        <wp:posOffset>1960357</wp:posOffset>
                      </wp:positionH>
                      <wp:positionV relativeFrom="paragraph">
                        <wp:posOffset>5902</wp:posOffset>
                      </wp:positionV>
                      <wp:extent cx="2552700" cy="990600"/>
                      <wp:effectExtent l="0" t="0" r="19050" b="19050"/>
                      <wp:wrapNone/>
                      <wp:docPr id="11" name="Группа 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52700" cy="990600"/>
                                <a:chOff x="0" y="0"/>
                                <a:chExt cx="2552700" cy="990600"/>
                              </a:xfrm>
                            </wpg:grpSpPr>
                            <wps:wsp>
                              <wps:cNvPr id="12" name="Скругленный прямоугольник 12"/>
                              <wps:cNvSpPr/>
                              <wps:spPr>
                                <a:xfrm>
                                  <a:off x="0" y="0"/>
                                  <a:ext cx="2552700" cy="990600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3" name="Рисунок 13" descr="\\Terra\bpemehu.net\Мегион герб.gif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0" r:link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05851" y="66675"/>
                                  <a:ext cx="268605" cy="32004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82D0D5E" id="Группа 11" o:spid="_x0000_s1026" style="position:absolute;margin-left:154.35pt;margin-top:.45pt;width:201pt;height:78pt;z-index:251659264" coordsize="25527,990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">
                      <v:roundrect id="Скругленный прямоугольник 12" o:spid="_x0000_s1027" style="position:absolute;width:25527;height:990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" filled="f" strokecolor="#a5a5a5 [2092]" strokeweight="1pt"/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Рисунок 13" o:spid="_x0000_s1028" type="#_x0000_t75" style="position:absolute;left:2058;top:666;width:2686;height:32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">
                        <v:imagedata r:id="rId12" r:href="rId13"/>
                        <v:path arrowok="t"/>
                      </v:shape>
                    </v:group>
                  </w:pict>
                </mc:Fallback>
              </mc:AlternateContent>
            </w:r>
            <w:r w:rsidR="00585EC2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3901" w:type="dxa"/>
            <w:vAlign w:val="center"/>
          </w:tcPr>
          <w:p w:rsidR="00CA78F3" w:rsidRPr="006A5B30" w:rsidRDefault="00CA78F3" w:rsidP="00BC7E99">
            <w:pPr>
              <w:pStyle w:val="ac"/>
              <w:jc w:val="center"/>
              <w:rPr>
                <w:b/>
                <w:color w:val="808080" w:themeColor="background1" w:themeShade="80"/>
                <w:sz w:val="20"/>
                <w:szCs w:val="20"/>
              </w:rPr>
            </w:pPr>
            <w:bookmarkStart w:id="3" w:name="EdsText"/>
            <w:r w:rsidRPr="006A5B30">
              <w:rPr>
                <w:b/>
                <w:color w:val="808080" w:themeColor="background1" w:themeShade="80"/>
                <w:sz w:val="20"/>
                <w:szCs w:val="20"/>
              </w:rPr>
              <w:t>ДОКУМЕНТ ПОДПИСАН</w:t>
            </w:r>
          </w:p>
          <w:p w:rsidR="00CA78F3" w:rsidRPr="006A5B30" w:rsidRDefault="00CA78F3" w:rsidP="00BC7E99">
            <w:pPr>
              <w:pStyle w:val="ac"/>
              <w:jc w:val="center"/>
              <w:rPr>
                <w:b/>
                <w:color w:val="808080" w:themeColor="background1" w:themeShade="80"/>
                <w:sz w:val="20"/>
                <w:szCs w:val="20"/>
              </w:rPr>
            </w:pPr>
            <w:r w:rsidRPr="006A5B30">
              <w:rPr>
                <w:b/>
                <w:color w:val="808080" w:themeColor="background1" w:themeShade="80"/>
                <w:sz w:val="20"/>
                <w:szCs w:val="20"/>
              </w:rPr>
              <w:t>ЭЛЕКТРОННОЙ ПОДПИСЬЮ</w:t>
            </w:r>
          </w:p>
          <w:p w:rsidR="00CA78F3" w:rsidRPr="006A5B30" w:rsidRDefault="00CA78F3" w:rsidP="00BC7E99">
            <w:pPr>
              <w:autoSpaceDE w:val="0"/>
              <w:autoSpaceDN w:val="0"/>
              <w:adjustRightInd w:val="0"/>
              <w:rPr>
                <w:color w:val="808080" w:themeColor="background1" w:themeShade="80"/>
                <w:sz w:val="8"/>
                <w:szCs w:val="8"/>
              </w:rPr>
            </w:pPr>
          </w:p>
          <w:p w:rsidR="00CA78F3" w:rsidRPr="006A5B30" w:rsidRDefault="00CA78F3" w:rsidP="00BC7E99">
            <w:pPr>
              <w:autoSpaceDE w:val="0"/>
              <w:autoSpaceDN w:val="0"/>
              <w:adjustRightInd w:val="0"/>
              <w:rPr>
                <w:color w:val="808080" w:themeColor="background1" w:themeShade="80"/>
                <w:sz w:val="18"/>
                <w:szCs w:val="18"/>
              </w:rPr>
            </w:pPr>
            <w:r w:rsidRPr="006A5B30">
              <w:rPr>
                <w:color w:val="808080" w:themeColor="background1" w:themeShade="80"/>
                <w:sz w:val="18"/>
                <w:szCs w:val="18"/>
              </w:rPr>
              <w:t>Сертификат  [Номер сертификата 1]</w:t>
            </w:r>
          </w:p>
          <w:p w:rsidR="00CA78F3" w:rsidRPr="006A5B30" w:rsidRDefault="00CA78F3" w:rsidP="00BC7E99">
            <w:pPr>
              <w:autoSpaceDE w:val="0"/>
              <w:autoSpaceDN w:val="0"/>
              <w:adjustRightInd w:val="0"/>
              <w:rPr>
                <w:color w:val="808080" w:themeColor="background1" w:themeShade="80"/>
                <w:sz w:val="18"/>
                <w:szCs w:val="18"/>
              </w:rPr>
            </w:pPr>
            <w:r w:rsidRPr="006A5B30">
              <w:rPr>
                <w:color w:val="808080" w:themeColor="background1" w:themeShade="80"/>
                <w:sz w:val="18"/>
                <w:szCs w:val="18"/>
              </w:rPr>
              <w:t>Владелец [Владелец сертификата 1]</w:t>
            </w:r>
          </w:p>
          <w:p w:rsidR="00CA78F3" w:rsidRPr="00CA7141" w:rsidRDefault="00CA78F3" w:rsidP="00CB2632">
            <w:pPr>
              <w:pStyle w:val="ac"/>
              <w:rPr>
                <w:rFonts w:ascii="Times New Roman" w:hAnsi="Times New Roman" w:cs="Times New Roman"/>
                <w:sz w:val="10"/>
                <w:szCs w:val="10"/>
              </w:rPr>
            </w:pPr>
            <w:r w:rsidRPr="006A5B30">
              <w:rPr>
                <w:color w:val="808080" w:themeColor="background1" w:themeShade="80"/>
                <w:sz w:val="18"/>
                <w:szCs w:val="18"/>
              </w:rPr>
              <w:t xml:space="preserve">Действителен </w:t>
            </w:r>
            <w:r w:rsidR="00CB2632">
              <w:rPr>
                <w:color w:val="808080" w:themeColor="background1" w:themeShade="80"/>
                <w:sz w:val="18"/>
                <w:szCs w:val="18"/>
              </w:rPr>
              <w:t xml:space="preserve">с </w:t>
            </w:r>
            <w:r w:rsidRPr="006A5B30">
              <w:rPr>
                <w:color w:val="808080" w:themeColor="background1" w:themeShade="80"/>
                <w:sz w:val="18"/>
                <w:szCs w:val="18"/>
              </w:rPr>
              <w:t>[ДатаС 1] по [ДатаПо 1]</w:t>
            </w:r>
            <w:bookmarkEnd w:id="3"/>
          </w:p>
        </w:tc>
        <w:tc>
          <w:tcPr>
            <w:tcW w:w="2427" w:type="dxa"/>
          </w:tcPr>
          <w:p w:rsidR="00CA78F3" w:rsidRPr="00E77DC7" w:rsidRDefault="00585EC2" w:rsidP="003F054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5676">
              <w:rPr>
                <w:rFonts w:ascii="Times New Roman" w:hAnsi="Times New Roman" w:cs="Times New Roman"/>
                <w:sz w:val="24"/>
              </w:rPr>
              <w:t>Ю.В.</w:t>
            </w:r>
            <w:r w:rsidR="007F5FAA" w:rsidRPr="0069567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95676">
              <w:rPr>
                <w:rFonts w:ascii="Times New Roman" w:hAnsi="Times New Roman" w:cs="Times New Roman"/>
                <w:sz w:val="24"/>
              </w:rPr>
              <w:t>Бирюков</w:t>
            </w:r>
          </w:p>
        </w:tc>
      </w:tr>
    </w:tbl>
    <w:p w:rsidR="00655734" w:rsidRDefault="00655734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F114E8" w:rsidRDefault="00F114E8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652A33" w:rsidRDefault="00652A33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652A33" w:rsidRDefault="00652A33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652A33" w:rsidRDefault="00652A33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652A33" w:rsidRDefault="00652A33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F114E8" w:rsidRDefault="00F114E8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7E6B8A" w:rsidRDefault="007E6B8A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4F42C2" w:rsidRDefault="004F42C2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4F42C2" w:rsidRDefault="004F42C2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4F42C2" w:rsidRDefault="004F42C2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7E6B8A" w:rsidRDefault="007E6B8A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7E6B8A" w:rsidRPr="00D64FB3" w:rsidRDefault="007E6B8A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3F054B" w:rsidRDefault="003F054B">
      <w:pPr>
        <w:rPr>
          <w:rFonts w:ascii="Times New Roman" w:hAnsi="Times New Roman" w:cs="Times New Roman"/>
          <w:bCs/>
          <w:sz w:val="20"/>
          <w:szCs w:val="20"/>
        </w:rPr>
      </w:pPr>
    </w:p>
    <w:p w:rsidR="008432D6" w:rsidRDefault="008432D6">
      <w:pPr>
        <w:rPr>
          <w:rFonts w:ascii="Times New Roman" w:hAnsi="Times New Roman" w:cs="Times New Roman"/>
          <w:bCs/>
          <w:sz w:val="20"/>
          <w:szCs w:val="20"/>
        </w:rPr>
      </w:pPr>
    </w:p>
    <w:p w:rsidR="008432D6" w:rsidRDefault="008432D6">
      <w:pPr>
        <w:rPr>
          <w:rFonts w:ascii="Times New Roman" w:hAnsi="Times New Roman" w:cs="Times New Roman"/>
          <w:bCs/>
          <w:sz w:val="20"/>
          <w:szCs w:val="20"/>
        </w:rPr>
      </w:pPr>
    </w:p>
    <w:p w:rsidR="008432D6" w:rsidRDefault="008432D6">
      <w:pPr>
        <w:rPr>
          <w:rFonts w:ascii="Times New Roman" w:hAnsi="Times New Roman" w:cs="Times New Roman"/>
          <w:bCs/>
          <w:sz w:val="20"/>
          <w:szCs w:val="20"/>
        </w:rPr>
      </w:pPr>
    </w:p>
    <w:p w:rsidR="008432D6" w:rsidRDefault="008432D6">
      <w:pPr>
        <w:rPr>
          <w:rFonts w:ascii="Times New Roman" w:hAnsi="Times New Roman" w:cs="Times New Roman"/>
          <w:bCs/>
          <w:sz w:val="20"/>
          <w:szCs w:val="20"/>
        </w:rPr>
      </w:pPr>
    </w:p>
    <w:p w:rsidR="008432D6" w:rsidRDefault="008432D6">
      <w:pPr>
        <w:rPr>
          <w:rFonts w:ascii="Times New Roman" w:hAnsi="Times New Roman" w:cs="Times New Roman"/>
          <w:bCs/>
          <w:sz w:val="20"/>
          <w:szCs w:val="20"/>
        </w:rPr>
      </w:pPr>
    </w:p>
    <w:p w:rsidR="008432D6" w:rsidRDefault="008432D6">
      <w:pPr>
        <w:rPr>
          <w:rFonts w:ascii="Times New Roman" w:hAnsi="Times New Roman" w:cs="Times New Roman"/>
          <w:bCs/>
          <w:sz w:val="20"/>
          <w:szCs w:val="20"/>
        </w:rPr>
      </w:pPr>
    </w:p>
    <w:p w:rsidR="008432D6" w:rsidRDefault="008432D6">
      <w:pPr>
        <w:rPr>
          <w:rFonts w:ascii="Times New Roman" w:hAnsi="Times New Roman" w:cs="Times New Roman"/>
          <w:bCs/>
          <w:sz w:val="20"/>
          <w:szCs w:val="20"/>
        </w:rPr>
      </w:pPr>
    </w:p>
    <w:p w:rsidR="008432D6" w:rsidRDefault="008432D6">
      <w:pPr>
        <w:rPr>
          <w:rFonts w:ascii="Times New Roman" w:hAnsi="Times New Roman" w:cs="Times New Roman"/>
          <w:bCs/>
          <w:sz w:val="20"/>
          <w:szCs w:val="20"/>
        </w:rPr>
      </w:pPr>
    </w:p>
    <w:p w:rsidR="008432D6" w:rsidRDefault="008432D6">
      <w:pPr>
        <w:rPr>
          <w:rFonts w:ascii="Times New Roman" w:hAnsi="Times New Roman" w:cs="Times New Roman"/>
          <w:bCs/>
          <w:sz w:val="20"/>
          <w:szCs w:val="20"/>
        </w:rPr>
      </w:pPr>
    </w:p>
    <w:p w:rsidR="008432D6" w:rsidRDefault="008432D6">
      <w:pPr>
        <w:rPr>
          <w:rFonts w:ascii="Times New Roman" w:hAnsi="Times New Roman" w:cs="Times New Roman"/>
          <w:bCs/>
          <w:sz w:val="20"/>
          <w:szCs w:val="20"/>
        </w:rPr>
      </w:pPr>
    </w:p>
    <w:p w:rsidR="00652A33" w:rsidRPr="00716627" w:rsidRDefault="00652A33" w:rsidP="00652A33">
      <w:pPr>
        <w:rPr>
          <w:rFonts w:ascii="Times New Roman" w:hAnsi="Times New Roman" w:cs="Times New Roman"/>
          <w:sz w:val="20"/>
          <w:szCs w:val="20"/>
        </w:rPr>
      </w:pPr>
    </w:p>
    <w:p w:rsidR="00652A33" w:rsidRPr="00EE438A" w:rsidRDefault="00652A33" w:rsidP="00652A3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16"/>
          <w:szCs w:val="16"/>
        </w:rPr>
      </w:pPr>
      <w:r w:rsidRPr="00EE438A">
        <w:rPr>
          <w:rFonts w:ascii="Times New Roman" w:hAnsi="Times New Roman" w:cs="Times New Roman"/>
          <w:bCs/>
          <w:sz w:val="16"/>
          <w:szCs w:val="16"/>
        </w:rPr>
        <w:t xml:space="preserve">Исполнитель: </w:t>
      </w:r>
    </w:p>
    <w:p w:rsidR="00652A33" w:rsidRPr="00EE438A" w:rsidRDefault="00652A33" w:rsidP="00652A33">
      <w:pPr>
        <w:pStyle w:val="ConsPlusTitle"/>
        <w:rPr>
          <w:b w:val="0"/>
          <w:sz w:val="16"/>
          <w:szCs w:val="16"/>
        </w:rPr>
      </w:pPr>
      <w:r w:rsidRPr="00EE438A">
        <w:rPr>
          <w:b w:val="0"/>
          <w:sz w:val="16"/>
          <w:szCs w:val="16"/>
        </w:rPr>
        <w:t>Беккер Ю.Б.</w:t>
      </w:r>
    </w:p>
    <w:p w:rsidR="00652A33" w:rsidRPr="00EE438A" w:rsidRDefault="00652A33" w:rsidP="00652A33">
      <w:pPr>
        <w:pStyle w:val="ConsPlusTitle"/>
        <w:rPr>
          <w:b w:val="0"/>
          <w:sz w:val="16"/>
          <w:szCs w:val="16"/>
        </w:rPr>
      </w:pPr>
      <w:r w:rsidRPr="00EE438A">
        <w:rPr>
          <w:b w:val="0"/>
          <w:sz w:val="16"/>
          <w:szCs w:val="16"/>
        </w:rPr>
        <w:sym w:font="Wingdings 2" w:char="F027"/>
      </w:r>
      <w:r>
        <w:rPr>
          <w:b w:val="0"/>
          <w:sz w:val="16"/>
          <w:szCs w:val="16"/>
        </w:rPr>
        <w:t>96789-2</w:t>
      </w:r>
    </w:p>
    <w:p w:rsidR="008A4732" w:rsidRDefault="008A4732" w:rsidP="00652A33">
      <w:pPr>
        <w:shd w:val="clear" w:color="auto" w:fill="FFFFFF"/>
        <w:spacing w:after="0" w:line="240" w:lineRule="auto"/>
        <w:rPr>
          <w:bCs/>
          <w:sz w:val="20"/>
          <w:szCs w:val="20"/>
        </w:rPr>
      </w:pPr>
    </w:p>
    <w:sectPr w:rsidR="008A4732" w:rsidSect="00652A33">
      <w:pgSz w:w="11906" w:h="16838"/>
      <w:pgMar w:top="1134" w:right="567" w:bottom="1134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7892" w:rsidRDefault="00687892" w:rsidP="00617B40">
      <w:pPr>
        <w:spacing w:after="0" w:line="240" w:lineRule="auto"/>
      </w:pPr>
      <w:r>
        <w:separator/>
      </w:r>
    </w:p>
  </w:endnote>
  <w:endnote w:type="continuationSeparator" w:id="0">
    <w:p w:rsidR="00687892" w:rsidRDefault="00687892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7892" w:rsidRDefault="00687892" w:rsidP="00617B40">
      <w:pPr>
        <w:spacing w:after="0" w:line="240" w:lineRule="auto"/>
      </w:pPr>
      <w:r>
        <w:separator/>
      </w:r>
    </w:p>
  </w:footnote>
  <w:footnote w:type="continuationSeparator" w:id="0">
    <w:p w:rsidR="00687892" w:rsidRDefault="00687892" w:rsidP="00617B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0A72C9"/>
    <w:multiLevelType w:val="hybridMultilevel"/>
    <w:tmpl w:val="CA105F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F28"/>
    <w:rsid w:val="000106F2"/>
    <w:rsid w:val="00011409"/>
    <w:rsid w:val="00012153"/>
    <w:rsid w:val="0004264B"/>
    <w:rsid w:val="000553F6"/>
    <w:rsid w:val="00065A63"/>
    <w:rsid w:val="00072615"/>
    <w:rsid w:val="0007443E"/>
    <w:rsid w:val="0009035A"/>
    <w:rsid w:val="00091D43"/>
    <w:rsid w:val="00093A9C"/>
    <w:rsid w:val="00094C89"/>
    <w:rsid w:val="000A20DE"/>
    <w:rsid w:val="000B30E4"/>
    <w:rsid w:val="000B4C48"/>
    <w:rsid w:val="000B6BD3"/>
    <w:rsid w:val="000D77BF"/>
    <w:rsid w:val="000E0060"/>
    <w:rsid w:val="000E2AD9"/>
    <w:rsid w:val="000E3932"/>
    <w:rsid w:val="000F242D"/>
    <w:rsid w:val="000F569A"/>
    <w:rsid w:val="000F6F23"/>
    <w:rsid w:val="00102106"/>
    <w:rsid w:val="00107C24"/>
    <w:rsid w:val="0012547F"/>
    <w:rsid w:val="00150967"/>
    <w:rsid w:val="00167936"/>
    <w:rsid w:val="00182B80"/>
    <w:rsid w:val="001847D2"/>
    <w:rsid w:val="0018600B"/>
    <w:rsid w:val="00186A59"/>
    <w:rsid w:val="00191996"/>
    <w:rsid w:val="001A14DA"/>
    <w:rsid w:val="001B2952"/>
    <w:rsid w:val="001C5C3F"/>
    <w:rsid w:val="001D7099"/>
    <w:rsid w:val="001E797F"/>
    <w:rsid w:val="001F2A90"/>
    <w:rsid w:val="00201AF2"/>
    <w:rsid w:val="0022283E"/>
    <w:rsid w:val="00225C7D"/>
    <w:rsid w:val="002300FD"/>
    <w:rsid w:val="002321AA"/>
    <w:rsid w:val="00232DA3"/>
    <w:rsid w:val="00234040"/>
    <w:rsid w:val="00242856"/>
    <w:rsid w:val="002529F0"/>
    <w:rsid w:val="00291A66"/>
    <w:rsid w:val="002A1F56"/>
    <w:rsid w:val="002A75A0"/>
    <w:rsid w:val="002D0994"/>
    <w:rsid w:val="002E3C1B"/>
    <w:rsid w:val="002F3236"/>
    <w:rsid w:val="00301280"/>
    <w:rsid w:val="00304564"/>
    <w:rsid w:val="0031050A"/>
    <w:rsid w:val="00343BF0"/>
    <w:rsid w:val="0035636F"/>
    <w:rsid w:val="003624D8"/>
    <w:rsid w:val="00377462"/>
    <w:rsid w:val="00397EFC"/>
    <w:rsid w:val="003C6A2A"/>
    <w:rsid w:val="003D1E58"/>
    <w:rsid w:val="003D5CB9"/>
    <w:rsid w:val="003F054B"/>
    <w:rsid w:val="003F2416"/>
    <w:rsid w:val="003F3603"/>
    <w:rsid w:val="00404BE7"/>
    <w:rsid w:val="00417101"/>
    <w:rsid w:val="00422070"/>
    <w:rsid w:val="00431272"/>
    <w:rsid w:val="004333EE"/>
    <w:rsid w:val="00433A19"/>
    <w:rsid w:val="0043416A"/>
    <w:rsid w:val="0044090B"/>
    <w:rsid w:val="0044500A"/>
    <w:rsid w:val="004639F1"/>
    <w:rsid w:val="00465FC6"/>
    <w:rsid w:val="00484478"/>
    <w:rsid w:val="004B28BF"/>
    <w:rsid w:val="004C069C"/>
    <w:rsid w:val="004C2520"/>
    <w:rsid w:val="004C7125"/>
    <w:rsid w:val="004C7303"/>
    <w:rsid w:val="004F42C2"/>
    <w:rsid w:val="004F72DA"/>
    <w:rsid w:val="004F7CDE"/>
    <w:rsid w:val="00514F3E"/>
    <w:rsid w:val="00532CA8"/>
    <w:rsid w:val="00532CE8"/>
    <w:rsid w:val="00536B76"/>
    <w:rsid w:val="005439BD"/>
    <w:rsid w:val="00547469"/>
    <w:rsid w:val="00552389"/>
    <w:rsid w:val="00575220"/>
    <w:rsid w:val="005807CE"/>
    <w:rsid w:val="00585EC2"/>
    <w:rsid w:val="00591417"/>
    <w:rsid w:val="005955D3"/>
    <w:rsid w:val="00595667"/>
    <w:rsid w:val="005A0938"/>
    <w:rsid w:val="005A66B0"/>
    <w:rsid w:val="005B2935"/>
    <w:rsid w:val="005B7083"/>
    <w:rsid w:val="005C2AF7"/>
    <w:rsid w:val="005C6E78"/>
    <w:rsid w:val="005D48A6"/>
    <w:rsid w:val="005F0864"/>
    <w:rsid w:val="00603361"/>
    <w:rsid w:val="00604AA1"/>
    <w:rsid w:val="006171AC"/>
    <w:rsid w:val="00617B40"/>
    <w:rsid w:val="00623C81"/>
    <w:rsid w:val="00624276"/>
    <w:rsid w:val="00626321"/>
    <w:rsid w:val="00626ADB"/>
    <w:rsid w:val="00636F28"/>
    <w:rsid w:val="00643520"/>
    <w:rsid w:val="00652A33"/>
    <w:rsid w:val="00655734"/>
    <w:rsid w:val="006615CF"/>
    <w:rsid w:val="006722F9"/>
    <w:rsid w:val="00676367"/>
    <w:rsid w:val="00687892"/>
    <w:rsid w:val="00693203"/>
    <w:rsid w:val="00695676"/>
    <w:rsid w:val="006A5B30"/>
    <w:rsid w:val="006B1282"/>
    <w:rsid w:val="006B34D0"/>
    <w:rsid w:val="006C07E0"/>
    <w:rsid w:val="006C37AF"/>
    <w:rsid w:val="006C77B8"/>
    <w:rsid w:val="006D18AE"/>
    <w:rsid w:val="006D495B"/>
    <w:rsid w:val="006E69D9"/>
    <w:rsid w:val="006E7470"/>
    <w:rsid w:val="007343BF"/>
    <w:rsid w:val="00734BA2"/>
    <w:rsid w:val="00756E6F"/>
    <w:rsid w:val="007575F0"/>
    <w:rsid w:val="0077481C"/>
    <w:rsid w:val="00780946"/>
    <w:rsid w:val="007A0722"/>
    <w:rsid w:val="007C5828"/>
    <w:rsid w:val="007D03AE"/>
    <w:rsid w:val="007E6B8A"/>
    <w:rsid w:val="007F1E8E"/>
    <w:rsid w:val="007F5FAA"/>
    <w:rsid w:val="0080186A"/>
    <w:rsid w:val="00804FB7"/>
    <w:rsid w:val="00805A4C"/>
    <w:rsid w:val="00822F9D"/>
    <w:rsid w:val="008432D6"/>
    <w:rsid w:val="008459BB"/>
    <w:rsid w:val="00864BF1"/>
    <w:rsid w:val="00867C2B"/>
    <w:rsid w:val="00885573"/>
    <w:rsid w:val="00886731"/>
    <w:rsid w:val="00887852"/>
    <w:rsid w:val="008A4732"/>
    <w:rsid w:val="008C2ACB"/>
    <w:rsid w:val="008D6252"/>
    <w:rsid w:val="008E4601"/>
    <w:rsid w:val="00927695"/>
    <w:rsid w:val="00932BE1"/>
    <w:rsid w:val="00933810"/>
    <w:rsid w:val="00943230"/>
    <w:rsid w:val="00950EC3"/>
    <w:rsid w:val="00957104"/>
    <w:rsid w:val="0096239D"/>
    <w:rsid w:val="0096338B"/>
    <w:rsid w:val="00964131"/>
    <w:rsid w:val="009708E4"/>
    <w:rsid w:val="009917B5"/>
    <w:rsid w:val="009A231B"/>
    <w:rsid w:val="009C0855"/>
    <w:rsid w:val="009C1751"/>
    <w:rsid w:val="009C498A"/>
    <w:rsid w:val="009F526B"/>
    <w:rsid w:val="009F6EC2"/>
    <w:rsid w:val="00A05AF0"/>
    <w:rsid w:val="00A14960"/>
    <w:rsid w:val="00A15D72"/>
    <w:rsid w:val="00A15E69"/>
    <w:rsid w:val="00A325F9"/>
    <w:rsid w:val="00A33D50"/>
    <w:rsid w:val="00A7424D"/>
    <w:rsid w:val="00AA7BDB"/>
    <w:rsid w:val="00AC16A7"/>
    <w:rsid w:val="00AC194A"/>
    <w:rsid w:val="00AC7BAF"/>
    <w:rsid w:val="00AD0D24"/>
    <w:rsid w:val="00AD697A"/>
    <w:rsid w:val="00AD7966"/>
    <w:rsid w:val="00AE2544"/>
    <w:rsid w:val="00AF546D"/>
    <w:rsid w:val="00B00543"/>
    <w:rsid w:val="00B01C63"/>
    <w:rsid w:val="00B11759"/>
    <w:rsid w:val="00B17E67"/>
    <w:rsid w:val="00B2079F"/>
    <w:rsid w:val="00B2259C"/>
    <w:rsid w:val="00B40499"/>
    <w:rsid w:val="00B45F61"/>
    <w:rsid w:val="00B4611A"/>
    <w:rsid w:val="00B53A62"/>
    <w:rsid w:val="00B626AF"/>
    <w:rsid w:val="00B65106"/>
    <w:rsid w:val="00B76CD1"/>
    <w:rsid w:val="00B81A2D"/>
    <w:rsid w:val="00B8649F"/>
    <w:rsid w:val="00BB6639"/>
    <w:rsid w:val="00BE2AF4"/>
    <w:rsid w:val="00BE367E"/>
    <w:rsid w:val="00BE5543"/>
    <w:rsid w:val="00BF1A38"/>
    <w:rsid w:val="00BF262A"/>
    <w:rsid w:val="00C002B4"/>
    <w:rsid w:val="00C048DE"/>
    <w:rsid w:val="00C14168"/>
    <w:rsid w:val="00C16253"/>
    <w:rsid w:val="00C21D1F"/>
    <w:rsid w:val="00C21DEB"/>
    <w:rsid w:val="00C239F1"/>
    <w:rsid w:val="00C36F0C"/>
    <w:rsid w:val="00C36F5A"/>
    <w:rsid w:val="00C51F70"/>
    <w:rsid w:val="00C64808"/>
    <w:rsid w:val="00C66A4F"/>
    <w:rsid w:val="00C7412C"/>
    <w:rsid w:val="00C76671"/>
    <w:rsid w:val="00C90CD3"/>
    <w:rsid w:val="00C940ED"/>
    <w:rsid w:val="00CA7141"/>
    <w:rsid w:val="00CA78F3"/>
    <w:rsid w:val="00CB2632"/>
    <w:rsid w:val="00CB7E8C"/>
    <w:rsid w:val="00CC6CFD"/>
    <w:rsid w:val="00CC7C2A"/>
    <w:rsid w:val="00CD0C3B"/>
    <w:rsid w:val="00CD735F"/>
    <w:rsid w:val="00CE0D88"/>
    <w:rsid w:val="00CE25DC"/>
    <w:rsid w:val="00CF3794"/>
    <w:rsid w:val="00CF44D0"/>
    <w:rsid w:val="00CF744D"/>
    <w:rsid w:val="00D007DF"/>
    <w:rsid w:val="00D155CC"/>
    <w:rsid w:val="00D16C6F"/>
    <w:rsid w:val="00D26095"/>
    <w:rsid w:val="00D30648"/>
    <w:rsid w:val="00D32950"/>
    <w:rsid w:val="00D4701F"/>
    <w:rsid w:val="00D53054"/>
    <w:rsid w:val="00D64FB3"/>
    <w:rsid w:val="00D74AED"/>
    <w:rsid w:val="00D8061E"/>
    <w:rsid w:val="00DA0534"/>
    <w:rsid w:val="00DA6047"/>
    <w:rsid w:val="00DB032D"/>
    <w:rsid w:val="00DE12FA"/>
    <w:rsid w:val="00DF0BE3"/>
    <w:rsid w:val="00E024DC"/>
    <w:rsid w:val="00E05238"/>
    <w:rsid w:val="00E05262"/>
    <w:rsid w:val="00E205DF"/>
    <w:rsid w:val="00E2446C"/>
    <w:rsid w:val="00E26486"/>
    <w:rsid w:val="00E30B2F"/>
    <w:rsid w:val="00E41AD7"/>
    <w:rsid w:val="00E516F7"/>
    <w:rsid w:val="00E624C3"/>
    <w:rsid w:val="00E77DC7"/>
    <w:rsid w:val="00E83E3E"/>
    <w:rsid w:val="00E85A62"/>
    <w:rsid w:val="00EA5D16"/>
    <w:rsid w:val="00EB61E0"/>
    <w:rsid w:val="00ED01A2"/>
    <w:rsid w:val="00EF214F"/>
    <w:rsid w:val="00EF660D"/>
    <w:rsid w:val="00F114E8"/>
    <w:rsid w:val="00F155DA"/>
    <w:rsid w:val="00F262C9"/>
    <w:rsid w:val="00F30DD0"/>
    <w:rsid w:val="00F449DF"/>
    <w:rsid w:val="00F51350"/>
    <w:rsid w:val="00F5425E"/>
    <w:rsid w:val="00F55E37"/>
    <w:rsid w:val="00F56F10"/>
    <w:rsid w:val="00F659D4"/>
    <w:rsid w:val="00F72B84"/>
    <w:rsid w:val="00F765C7"/>
    <w:rsid w:val="00F86045"/>
    <w:rsid w:val="00FA4CF5"/>
    <w:rsid w:val="00FA7490"/>
    <w:rsid w:val="00FB7781"/>
    <w:rsid w:val="00FC3FBE"/>
    <w:rsid w:val="00FD7A50"/>
    <w:rsid w:val="00FE367D"/>
    <w:rsid w:val="00FE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1856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93203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i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9320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customStyle="1" w:styleId="ConsPlusTitle">
    <w:name w:val="ConsPlusTitle"/>
    <w:rsid w:val="009917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ody Text Indent"/>
    <w:basedOn w:val="a"/>
    <w:link w:val="ab"/>
    <w:rsid w:val="009917B5"/>
    <w:pPr>
      <w:spacing w:after="120"/>
      <w:ind w:left="283"/>
    </w:pPr>
    <w:rPr>
      <w:rFonts w:ascii="Century Gothic" w:eastAsia="Times New Roman" w:hAnsi="Century Gothic" w:cs="Times New Roman"/>
      <w:lang w:val="en-US"/>
    </w:rPr>
  </w:style>
  <w:style w:type="character" w:customStyle="1" w:styleId="ab">
    <w:name w:val="Основной текст с отступом Знак"/>
    <w:basedOn w:val="a0"/>
    <w:link w:val="aa"/>
    <w:rsid w:val="009917B5"/>
    <w:rPr>
      <w:rFonts w:ascii="Century Gothic" w:eastAsia="Times New Roman" w:hAnsi="Century Gothic" w:cs="Times New Roman"/>
      <w:lang w:val="en-US"/>
    </w:rPr>
  </w:style>
  <w:style w:type="paragraph" w:styleId="ac">
    <w:name w:val="No Spacing"/>
    <w:uiPriority w:val="1"/>
    <w:qFormat/>
    <w:rsid w:val="003F241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693203"/>
    <w:rPr>
      <w:rFonts w:ascii="Arial" w:eastAsia="Times New Roman" w:hAnsi="Arial" w:cs="Times New Roman"/>
      <w:b/>
      <w:i/>
      <w:szCs w:val="20"/>
      <w:lang w:eastAsia="ru-RU"/>
    </w:rPr>
  </w:style>
  <w:style w:type="paragraph" w:customStyle="1" w:styleId="ad">
    <w:basedOn w:val="a"/>
    <w:next w:val="ae"/>
    <w:qFormat/>
    <w:rsid w:val="00693203"/>
    <w:pPr>
      <w:spacing w:after="0" w:line="240" w:lineRule="auto"/>
      <w:jc w:val="center"/>
    </w:pPr>
    <w:rPr>
      <w:rFonts w:ascii="Arial" w:eastAsia="Times New Roman" w:hAnsi="Arial" w:cs="Times New Roman"/>
      <w:b/>
      <w:i/>
      <w:sz w:val="28"/>
      <w:szCs w:val="20"/>
      <w:lang w:eastAsia="ru-RU"/>
    </w:rPr>
  </w:style>
  <w:style w:type="paragraph" w:styleId="ae">
    <w:name w:val="Title"/>
    <w:basedOn w:val="a"/>
    <w:next w:val="a"/>
    <w:link w:val="af"/>
    <w:uiPriority w:val="10"/>
    <w:qFormat/>
    <w:rsid w:val="0069320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">
    <w:name w:val="Заголовок Знак"/>
    <w:basedOn w:val="a0"/>
    <w:link w:val="ae"/>
    <w:uiPriority w:val="10"/>
    <w:rsid w:val="006932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20">
    <w:name w:val="Заголовок 2 Знак"/>
    <w:basedOn w:val="a0"/>
    <w:link w:val="2"/>
    <w:uiPriority w:val="9"/>
    <w:semiHidden/>
    <w:rsid w:val="0069320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af0">
    <w:name w:val="Hyperlink"/>
    <w:basedOn w:val="a0"/>
    <w:uiPriority w:val="99"/>
    <w:unhideWhenUsed/>
    <w:rsid w:val="00CD735F"/>
    <w:rPr>
      <w:color w:val="0000FF" w:themeColor="hyperlink"/>
      <w:u w:val="single"/>
    </w:rPr>
  </w:style>
  <w:style w:type="paragraph" w:styleId="af1">
    <w:name w:val="List Paragraph"/>
    <w:basedOn w:val="a"/>
    <w:uiPriority w:val="34"/>
    <w:qFormat/>
    <w:rsid w:val="001D70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4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file:///\\Terra\bpemehu.net\&#1052;&#1077;&#1075;&#1080;&#1086;&#1085;%20&#1075;&#1077;&#1088;&#1073;.gi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file:///\\Terra\bpemehu.net\&#1052;&#1077;&#1075;&#1080;&#1086;&#1085;%20&#1075;&#1077;&#1088;&#1073;.gi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653ACE-7394-43FD-8805-92D9DD5E2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2022-12-06T09:44:00Z</dcterms:created>
  <dcterms:modified xsi:type="dcterms:W3CDTF">2023-01-10T07:55:00Z</dcterms:modified>
</cp:coreProperties>
</file>